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80057" w14:textId="1A16BF61" w:rsidR="00113F7A" w:rsidRPr="00DA032F" w:rsidRDefault="00113F7A" w:rsidP="00DA032F">
      <w:pPr>
        <w:spacing w:after="0" w:line="312" w:lineRule="auto"/>
        <w:jc w:val="both"/>
        <w:rPr>
          <w:rFonts w:asciiTheme="majorHAnsi" w:hAnsiTheme="majorHAnsi" w:cs="Times New Roman"/>
          <w:b/>
          <w:bCs/>
        </w:rPr>
      </w:pPr>
      <w:bookmarkStart w:id="0" w:name="_GoBack"/>
      <w:bookmarkEnd w:id="0"/>
      <w:r w:rsidRPr="00DA032F">
        <w:rPr>
          <w:rFonts w:asciiTheme="majorHAnsi" w:hAnsiTheme="majorHAnsi" w:cs="Times New Roman"/>
          <w:b/>
          <w:bCs/>
        </w:rPr>
        <w:t>Rebou</w:t>
      </w:r>
      <w:r w:rsidR="00D90919" w:rsidRPr="00DA032F">
        <w:rPr>
          <w:rFonts w:asciiTheme="majorHAnsi" w:hAnsiTheme="majorHAnsi" w:cs="Times New Roman"/>
          <w:b/>
          <w:bCs/>
        </w:rPr>
        <w:t>nd-Effekte im Steigerungsspiel -</w:t>
      </w:r>
      <w:r w:rsidRPr="00DA032F">
        <w:rPr>
          <w:rFonts w:asciiTheme="majorHAnsi" w:hAnsiTheme="majorHAnsi" w:cs="Times New Roman"/>
          <w:b/>
          <w:bCs/>
        </w:rPr>
        <w:t xml:space="preserve"> </w:t>
      </w:r>
      <w:r w:rsidRPr="00DA032F">
        <w:rPr>
          <w:rFonts w:asciiTheme="majorHAnsi" w:hAnsiTheme="majorHAnsi" w:cs="Times New Roman"/>
          <w:b/>
        </w:rPr>
        <w:t>Zeit- und Einkommenseffekte in Deutschland</w:t>
      </w:r>
    </w:p>
    <w:p w14:paraId="577E2493" w14:textId="008D1EF3" w:rsidR="00113F7A" w:rsidRPr="00DA032F" w:rsidRDefault="00D90919" w:rsidP="00DA032F">
      <w:pPr>
        <w:spacing w:after="0" w:line="312" w:lineRule="auto"/>
        <w:jc w:val="both"/>
        <w:rPr>
          <w:rFonts w:asciiTheme="majorHAnsi" w:hAnsiTheme="majorHAnsi" w:cs="Times New Roman"/>
        </w:rPr>
      </w:pPr>
      <w:r w:rsidRPr="00DA032F">
        <w:rPr>
          <w:rFonts w:asciiTheme="majorHAnsi" w:hAnsiTheme="majorHAnsi" w:cs="Times New Roman"/>
        </w:rPr>
        <w:t>von Johannes Buhl</w:t>
      </w:r>
    </w:p>
    <w:p w14:paraId="61299EC9" w14:textId="77777777" w:rsidR="000C793F" w:rsidRPr="00DA032F" w:rsidRDefault="000C793F" w:rsidP="00DA032F">
      <w:pPr>
        <w:spacing w:after="0" w:line="312" w:lineRule="auto"/>
        <w:jc w:val="both"/>
        <w:rPr>
          <w:rFonts w:asciiTheme="majorHAnsi" w:hAnsiTheme="majorHAnsi" w:cs="Times New Roman"/>
        </w:rPr>
      </w:pPr>
    </w:p>
    <w:p w14:paraId="14BD818E" w14:textId="2CEB27E7" w:rsidR="004F50FB" w:rsidRPr="00DA032F" w:rsidRDefault="00612C78" w:rsidP="00DA032F">
      <w:pPr>
        <w:spacing w:after="0" w:line="312" w:lineRule="auto"/>
        <w:jc w:val="both"/>
        <w:rPr>
          <w:rFonts w:asciiTheme="majorHAnsi" w:hAnsiTheme="majorHAnsi" w:cs="Times New Roman"/>
          <w:b/>
          <w:i/>
        </w:rPr>
      </w:pPr>
      <w:r w:rsidRPr="00DA032F">
        <w:rPr>
          <w:rFonts w:asciiTheme="majorHAnsi" w:hAnsiTheme="majorHAnsi" w:cs="Times New Roman"/>
          <w:b/>
          <w:i/>
        </w:rPr>
        <w:t xml:space="preserve">Das Steigerungsspiel </w:t>
      </w:r>
      <w:r w:rsidR="00256B91" w:rsidRPr="00DA032F">
        <w:rPr>
          <w:rFonts w:asciiTheme="majorHAnsi" w:hAnsiTheme="majorHAnsi" w:cs="Times New Roman"/>
          <w:b/>
          <w:i/>
        </w:rPr>
        <w:t>–</w:t>
      </w:r>
      <w:r w:rsidRPr="00DA032F">
        <w:rPr>
          <w:rFonts w:asciiTheme="majorHAnsi" w:hAnsiTheme="majorHAnsi" w:cs="Times New Roman"/>
          <w:b/>
          <w:i/>
        </w:rPr>
        <w:t xml:space="preserve"> </w:t>
      </w:r>
      <w:r w:rsidR="00850ED8">
        <w:rPr>
          <w:rFonts w:asciiTheme="majorHAnsi" w:hAnsiTheme="majorHAnsi" w:cs="Times New Roman"/>
          <w:b/>
          <w:i/>
        </w:rPr>
        <w:t>Wenn</w:t>
      </w:r>
      <w:r w:rsidR="00256B91" w:rsidRPr="00DA032F">
        <w:rPr>
          <w:rFonts w:asciiTheme="majorHAnsi" w:hAnsiTheme="majorHAnsi" w:cs="Times New Roman"/>
          <w:b/>
          <w:i/>
        </w:rPr>
        <w:t xml:space="preserve"> Menschen </w:t>
      </w:r>
      <w:r w:rsidRPr="00DA032F">
        <w:rPr>
          <w:rFonts w:asciiTheme="majorHAnsi" w:hAnsiTheme="majorHAnsi" w:cs="Times New Roman"/>
          <w:b/>
          <w:i/>
        </w:rPr>
        <w:t>mehr erleben</w:t>
      </w:r>
      <w:r w:rsidR="00256B91" w:rsidRPr="00DA032F">
        <w:rPr>
          <w:rFonts w:asciiTheme="majorHAnsi" w:hAnsiTheme="majorHAnsi" w:cs="Times New Roman"/>
          <w:b/>
          <w:i/>
        </w:rPr>
        <w:t xml:space="preserve"> und mehr tun wollen</w:t>
      </w:r>
    </w:p>
    <w:p w14:paraId="6174AF38" w14:textId="77777777" w:rsidR="00113F7A" w:rsidRPr="00DA032F" w:rsidRDefault="00113F7A" w:rsidP="00DA032F">
      <w:pPr>
        <w:spacing w:after="0" w:line="312" w:lineRule="auto"/>
        <w:jc w:val="both"/>
        <w:rPr>
          <w:rFonts w:asciiTheme="majorHAnsi" w:hAnsiTheme="majorHAnsi" w:cs="Times New Roman"/>
          <w:b/>
          <w:i/>
        </w:rPr>
      </w:pPr>
    </w:p>
    <w:p w14:paraId="451FD3B7" w14:textId="32E4F1C6" w:rsidR="00833528" w:rsidRPr="00DA032F" w:rsidRDefault="00F21BF3" w:rsidP="00DA032F">
      <w:pPr>
        <w:spacing w:after="0" w:line="312" w:lineRule="auto"/>
        <w:jc w:val="both"/>
        <w:rPr>
          <w:rFonts w:asciiTheme="majorHAnsi" w:hAnsiTheme="majorHAnsi" w:cs="Times New Roman"/>
        </w:rPr>
      </w:pPr>
      <w:r w:rsidRPr="00DA032F">
        <w:rPr>
          <w:rFonts w:asciiTheme="majorHAnsi" w:hAnsiTheme="majorHAnsi" w:cs="Times New Roman"/>
        </w:rPr>
        <w:t xml:space="preserve">Rebound-Effekte sind die unerwünschten Wirkungen vieler Nachhaltigkeitsbemühungen. </w:t>
      </w:r>
      <w:r w:rsidR="00850ED8">
        <w:rPr>
          <w:rFonts w:asciiTheme="majorHAnsi" w:hAnsiTheme="majorHAnsi" w:cs="Times New Roman"/>
        </w:rPr>
        <w:t>Sie</w:t>
      </w:r>
      <w:r w:rsidR="00850ED8" w:rsidRPr="00DA032F">
        <w:rPr>
          <w:rFonts w:asciiTheme="majorHAnsi" w:hAnsiTheme="majorHAnsi" w:cs="Times New Roman"/>
        </w:rPr>
        <w:t xml:space="preserve"> </w:t>
      </w:r>
      <w:r w:rsidRPr="00DA032F">
        <w:rPr>
          <w:rFonts w:asciiTheme="majorHAnsi" w:hAnsiTheme="majorHAnsi" w:cs="Times New Roman"/>
        </w:rPr>
        <w:t xml:space="preserve">zeigen, dass gespartes Geld und gewonnene Zeit wieder reinvestiert werden, damit wir mehr vom Leben haben, mehr tun und mehr erleben können – Rebound-Effekte sind Teil des Steigerungsspiels. Die Idee vom Mehrkonsum oder Mehrverbrauch wird im Steigerungsspiel </w:t>
      </w:r>
      <w:r w:rsidR="003D276B" w:rsidRPr="00DA032F">
        <w:rPr>
          <w:rFonts w:asciiTheme="majorHAnsi" w:hAnsiTheme="majorHAnsi" w:cs="Times New Roman"/>
        </w:rPr>
        <w:t>zur Idee vom</w:t>
      </w:r>
      <w:r w:rsidRPr="00DA032F">
        <w:rPr>
          <w:rFonts w:asciiTheme="majorHAnsi" w:hAnsiTheme="majorHAnsi" w:cs="Times New Roman"/>
        </w:rPr>
        <w:t xml:space="preserve"> Mehrtun. Steigerung erfolgt weniger über die Anhäufung von Dingen, sondern in der Vermehrung bzw. Verdichtung von Erlebnissen pro </w:t>
      </w:r>
      <w:r w:rsidR="00FA2EED" w:rsidRPr="00DA032F">
        <w:rPr>
          <w:rFonts w:asciiTheme="majorHAnsi" w:hAnsiTheme="majorHAnsi" w:cs="Times New Roman"/>
        </w:rPr>
        <w:t>Zeiteinheit</w:t>
      </w:r>
      <w:r w:rsidRPr="00DA032F">
        <w:rPr>
          <w:rFonts w:asciiTheme="majorHAnsi" w:hAnsiTheme="majorHAnsi" w:cs="Times New Roman"/>
        </w:rPr>
        <w:t>.</w:t>
      </w:r>
      <w:r w:rsidR="00745012" w:rsidRPr="00DA032F">
        <w:rPr>
          <w:rFonts w:asciiTheme="majorHAnsi" w:hAnsiTheme="majorHAnsi" w:cs="Times New Roman"/>
        </w:rPr>
        <w:t xml:space="preserve"> Es geht nicht nur darum, was</w:t>
      </w:r>
      <w:r w:rsidR="00741F3E" w:rsidRPr="00DA032F">
        <w:rPr>
          <w:rFonts w:asciiTheme="majorHAnsi" w:hAnsiTheme="majorHAnsi" w:cs="Times New Roman"/>
        </w:rPr>
        <w:t xml:space="preserve"> Menschen</w:t>
      </w:r>
      <w:r w:rsidR="00745012" w:rsidRPr="00DA032F">
        <w:rPr>
          <w:rFonts w:asciiTheme="majorHAnsi" w:hAnsiTheme="majorHAnsi" w:cs="Times New Roman"/>
        </w:rPr>
        <w:t xml:space="preserve"> kaufen und haben, sondern </w:t>
      </w:r>
      <w:r w:rsidR="00A73E8E" w:rsidRPr="00DA032F">
        <w:rPr>
          <w:rFonts w:asciiTheme="majorHAnsi" w:hAnsiTheme="majorHAnsi" w:cs="Times New Roman"/>
        </w:rPr>
        <w:t xml:space="preserve">vor allem </w:t>
      </w:r>
      <w:r w:rsidR="00745012" w:rsidRPr="00DA032F">
        <w:rPr>
          <w:rFonts w:asciiTheme="majorHAnsi" w:hAnsiTheme="majorHAnsi" w:cs="Times New Roman"/>
        </w:rPr>
        <w:t>darum, was Menschen tun und machen.</w:t>
      </w:r>
    </w:p>
    <w:p w14:paraId="7109F6FC" w14:textId="70ADBC89" w:rsidR="000C793F" w:rsidRPr="00DA032F" w:rsidRDefault="00F21BF3" w:rsidP="00DA032F">
      <w:pPr>
        <w:spacing w:after="0" w:line="312" w:lineRule="auto"/>
        <w:ind w:firstLine="284"/>
        <w:jc w:val="both"/>
        <w:rPr>
          <w:rFonts w:asciiTheme="majorHAnsi" w:hAnsiTheme="majorHAnsi" w:cs="Times New Roman"/>
        </w:rPr>
      </w:pPr>
      <w:r w:rsidRPr="00DA032F">
        <w:rPr>
          <w:rFonts w:asciiTheme="majorHAnsi" w:hAnsiTheme="majorHAnsi" w:cs="Times New Roman"/>
        </w:rPr>
        <w:t xml:space="preserve">Auf der Grundlage soziologischer Theorien der Steigerung und Beschleunigung liefert </w:t>
      </w:r>
      <w:r w:rsidR="00FA2EED" w:rsidRPr="00DA032F">
        <w:rPr>
          <w:rFonts w:asciiTheme="majorHAnsi" w:hAnsiTheme="majorHAnsi" w:cs="Times New Roman"/>
        </w:rPr>
        <w:t>meine Arbeit</w:t>
      </w:r>
      <w:r w:rsidRPr="00DA032F">
        <w:rPr>
          <w:rFonts w:asciiTheme="majorHAnsi" w:hAnsiTheme="majorHAnsi" w:cs="Times New Roman"/>
        </w:rPr>
        <w:t xml:space="preserve"> eine umfassende Empirie zu </w:t>
      </w:r>
      <w:r w:rsidR="00D824CC" w:rsidRPr="00DA032F">
        <w:rPr>
          <w:rFonts w:asciiTheme="majorHAnsi" w:hAnsiTheme="majorHAnsi" w:cs="Times New Roman"/>
        </w:rPr>
        <w:t xml:space="preserve">den </w:t>
      </w:r>
      <w:r w:rsidR="00BB40AD" w:rsidRPr="00DA032F">
        <w:rPr>
          <w:rFonts w:asciiTheme="majorHAnsi" w:hAnsiTheme="majorHAnsi" w:cs="Times New Roman"/>
        </w:rPr>
        <w:t>Wirkungen</w:t>
      </w:r>
      <w:r w:rsidR="00D824CC" w:rsidRPr="00DA032F">
        <w:rPr>
          <w:rFonts w:asciiTheme="majorHAnsi" w:hAnsiTheme="majorHAnsi" w:cs="Times New Roman"/>
        </w:rPr>
        <w:t xml:space="preserve"> indirekter </w:t>
      </w:r>
      <w:r w:rsidR="00612C78" w:rsidRPr="00DA032F">
        <w:rPr>
          <w:rFonts w:asciiTheme="majorHAnsi" w:hAnsiTheme="majorHAnsi" w:cs="Times New Roman"/>
        </w:rPr>
        <w:t>Einkommens-</w:t>
      </w:r>
      <w:r w:rsidRPr="00DA032F">
        <w:rPr>
          <w:rFonts w:asciiTheme="majorHAnsi" w:hAnsiTheme="majorHAnsi" w:cs="Times New Roman"/>
        </w:rPr>
        <w:t xml:space="preserve">, aber vor allem </w:t>
      </w:r>
      <w:r w:rsidR="00324618" w:rsidRPr="00DA032F">
        <w:rPr>
          <w:rFonts w:asciiTheme="majorHAnsi" w:hAnsiTheme="majorHAnsi" w:cs="Times New Roman"/>
        </w:rPr>
        <w:t xml:space="preserve">indirekter </w:t>
      </w:r>
      <w:r w:rsidRPr="00DA032F">
        <w:rPr>
          <w:rFonts w:asciiTheme="majorHAnsi" w:hAnsiTheme="majorHAnsi" w:cs="Times New Roman"/>
        </w:rPr>
        <w:t>Zeiteffekte in Deutschland. Im Zentrum</w:t>
      </w:r>
      <w:r w:rsidR="00971D22" w:rsidRPr="00DA032F">
        <w:rPr>
          <w:rFonts w:asciiTheme="majorHAnsi" w:hAnsiTheme="majorHAnsi" w:cs="Times New Roman"/>
        </w:rPr>
        <w:t xml:space="preserve"> der Arbeit</w:t>
      </w:r>
      <w:r w:rsidRPr="00DA032F">
        <w:rPr>
          <w:rFonts w:asciiTheme="majorHAnsi" w:hAnsiTheme="majorHAnsi" w:cs="Times New Roman"/>
        </w:rPr>
        <w:t xml:space="preserve"> steht die Überprüfung einer dreifachen Dividende von Arbeitszeitverkürzungen – Ressourcenschonung, soziales Engagement und individuelle Lebenszufriedenheit.</w:t>
      </w:r>
      <w:r w:rsidR="00A73E8E" w:rsidRPr="00DA032F">
        <w:rPr>
          <w:rFonts w:asciiTheme="majorHAnsi" w:hAnsiTheme="majorHAnsi" w:cs="Times New Roman"/>
        </w:rPr>
        <w:t xml:space="preserve"> </w:t>
      </w:r>
      <w:r w:rsidR="003D276B" w:rsidRPr="00DA032F">
        <w:rPr>
          <w:rFonts w:asciiTheme="majorHAnsi" w:hAnsiTheme="majorHAnsi" w:cs="Times New Roman"/>
        </w:rPr>
        <w:t xml:space="preserve">Mit welchen Rebound-Effekten ist zu rechnen, wenn Menschen Freizeit gewinnen, aber Einkommen verlieren? Inwieweit steht einer ökologischen auch eine individuale und soziale Dividende gegenüber? </w:t>
      </w:r>
      <w:r w:rsidR="00FA2EED" w:rsidRPr="00DA032F">
        <w:rPr>
          <w:rFonts w:asciiTheme="majorHAnsi" w:hAnsiTheme="majorHAnsi" w:cs="Times New Roman"/>
        </w:rPr>
        <w:t xml:space="preserve">Inwieweit wird individuelle </w:t>
      </w:r>
      <w:r w:rsidR="00850ED8">
        <w:rPr>
          <w:rFonts w:asciiTheme="majorHAnsi" w:hAnsiTheme="majorHAnsi" w:cs="Times New Roman"/>
        </w:rPr>
        <w:t>Lebenszufriedenheit</w:t>
      </w:r>
      <w:r w:rsidR="00850ED8" w:rsidRPr="00DA032F">
        <w:rPr>
          <w:rFonts w:asciiTheme="majorHAnsi" w:hAnsiTheme="majorHAnsi" w:cs="Times New Roman"/>
        </w:rPr>
        <w:t xml:space="preserve"> </w:t>
      </w:r>
      <w:r w:rsidR="00FA2EED" w:rsidRPr="00DA032F">
        <w:rPr>
          <w:rFonts w:asciiTheme="majorHAnsi" w:hAnsiTheme="majorHAnsi" w:cs="Times New Roman"/>
        </w:rPr>
        <w:t>und sozialer Ausgleich mit Ressourcenverbrauch erkauft?</w:t>
      </w:r>
    </w:p>
    <w:p w14:paraId="2798C0BD" w14:textId="77777777" w:rsidR="003A4FB7" w:rsidRPr="00DA032F" w:rsidRDefault="003A4FB7" w:rsidP="00DA032F">
      <w:pPr>
        <w:spacing w:after="0" w:line="312" w:lineRule="auto"/>
        <w:jc w:val="both"/>
        <w:rPr>
          <w:rFonts w:asciiTheme="majorHAnsi" w:hAnsiTheme="majorHAnsi" w:cs="Times New Roman"/>
        </w:rPr>
      </w:pPr>
    </w:p>
    <w:p w14:paraId="267EC83B" w14:textId="77777777" w:rsidR="00DF619B" w:rsidRPr="00DA032F" w:rsidRDefault="00DF619B" w:rsidP="00DA032F">
      <w:pPr>
        <w:spacing w:after="0" w:line="312" w:lineRule="auto"/>
        <w:jc w:val="both"/>
        <w:rPr>
          <w:rFonts w:asciiTheme="majorHAnsi" w:hAnsiTheme="majorHAnsi" w:cs="Times New Roman"/>
        </w:rPr>
      </w:pPr>
    </w:p>
    <w:p w14:paraId="68D4383A" w14:textId="0BBE5C01" w:rsidR="000C793F" w:rsidRPr="00DA032F" w:rsidRDefault="00963C72" w:rsidP="00DA032F">
      <w:pPr>
        <w:spacing w:after="0" w:line="312" w:lineRule="auto"/>
        <w:jc w:val="both"/>
        <w:rPr>
          <w:rFonts w:asciiTheme="majorHAnsi" w:hAnsiTheme="majorHAnsi" w:cs="Times New Roman"/>
          <w:b/>
          <w:i/>
        </w:rPr>
      </w:pPr>
      <w:r w:rsidRPr="00DA032F">
        <w:rPr>
          <w:rFonts w:asciiTheme="majorHAnsi" w:hAnsiTheme="majorHAnsi" w:cs="Times New Roman"/>
          <w:b/>
          <w:i/>
        </w:rPr>
        <w:t>Ergebnisse</w:t>
      </w:r>
    </w:p>
    <w:p w14:paraId="4596D539" w14:textId="77777777" w:rsidR="00963C72" w:rsidRPr="00DA032F" w:rsidRDefault="00963C72" w:rsidP="00DA032F">
      <w:pPr>
        <w:spacing w:after="0" w:line="312" w:lineRule="auto"/>
        <w:jc w:val="both"/>
        <w:rPr>
          <w:rFonts w:asciiTheme="majorHAnsi" w:hAnsiTheme="majorHAnsi" w:cs="Times New Roman"/>
          <w:b/>
          <w:i/>
        </w:rPr>
      </w:pPr>
    </w:p>
    <w:p w14:paraId="467EB849" w14:textId="63FFA548" w:rsidR="00963C72" w:rsidRPr="00DA032F" w:rsidRDefault="00963C72" w:rsidP="00DA032F">
      <w:pPr>
        <w:spacing w:after="0" w:line="312" w:lineRule="auto"/>
        <w:jc w:val="both"/>
        <w:rPr>
          <w:rFonts w:asciiTheme="majorHAnsi" w:hAnsiTheme="majorHAnsi" w:cs="Times New Roman"/>
          <w:b/>
        </w:rPr>
      </w:pPr>
      <w:r w:rsidRPr="00DA032F">
        <w:rPr>
          <w:rFonts w:asciiTheme="majorHAnsi" w:hAnsiTheme="majorHAnsi" w:cs="Times New Roman"/>
          <w:b/>
          <w:i/>
        </w:rPr>
        <w:t xml:space="preserve">Zeit-Rebound-Effekte als transformationale </w:t>
      </w:r>
      <w:r w:rsidR="00113F7A" w:rsidRPr="00DA032F">
        <w:rPr>
          <w:rFonts w:asciiTheme="majorHAnsi" w:hAnsiTheme="majorHAnsi" w:cs="Times New Roman"/>
          <w:b/>
          <w:i/>
        </w:rPr>
        <w:t>Effekte</w:t>
      </w:r>
    </w:p>
    <w:p w14:paraId="16495932" w14:textId="07A8772D" w:rsidR="002E59E0" w:rsidRPr="00DA032F" w:rsidRDefault="00F21BF3" w:rsidP="00DA032F">
      <w:pPr>
        <w:spacing w:after="0" w:line="312" w:lineRule="auto"/>
        <w:jc w:val="both"/>
        <w:rPr>
          <w:rFonts w:asciiTheme="majorHAnsi" w:hAnsiTheme="majorHAnsi"/>
        </w:rPr>
      </w:pPr>
      <w:r w:rsidRPr="00DA032F">
        <w:rPr>
          <w:rFonts w:asciiTheme="majorHAnsi" w:hAnsiTheme="majorHAnsi" w:cs="Times New Roman"/>
        </w:rPr>
        <w:t xml:space="preserve">Um </w:t>
      </w:r>
      <w:r w:rsidR="003D276B" w:rsidRPr="00DA032F">
        <w:rPr>
          <w:rFonts w:asciiTheme="majorHAnsi" w:hAnsiTheme="majorHAnsi" w:cs="Times New Roman"/>
        </w:rPr>
        <w:t>(</w:t>
      </w:r>
      <w:r w:rsidRPr="00DA032F">
        <w:rPr>
          <w:rFonts w:asciiTheme="majorHAnsi" w:hAnsiTheme="majorHAnsi" w:cs="Times New Roman"/>
        </w:rPr>
        <w:t>Zeit</w:t>
      </w:r>
      <w:r w:rsidR="00F3597B" w:rsidRPr="00DA032F">
        <w:rPr>
          <w:rFonts w:asciiTheme="majorHAnsi" w:hAnsiTheme="majorHAnsi" w:cs="Times New Roman"/>
        </w:rPr>
        <w:t>-</w:t>
      </w:r>
      <w:r w:rsidR="003D276B" w:rsidRPr="00DA032F">
        <w:rPr>
          <w:rFonts w:asciiTheme="majorHAnsi" w:hAnsiTheme="majorHAnsi" w:cs="Times New Roman"/>
        </w:rPr>
        <w:t>)</w:t>
      </w:r>
      <w:r w:rsidRPr="00DA032F">
        <w:rPr>
          <w:rFonts w:asciiTheme="majorHAnsi" w:hAnsiTheme="majorHAnsi" w:cs="Times New Roman"/>
        </w:rPr>
        <w:t xml:space="preserve">Rebound-Effekte als </w:t>
      </w:r>
      <w:r w:rsidR="008736F7" w:rsidRPr="007245BE">
        <w:rPr>
          <w:rFonts w:asciiTheme="majorHAnsi" w:hAnsiTheme="majorHAnsi" w:cs="Times New Roman"/>
        </w:rPr>
        <w:t>transformationale Effekte</w:t>
      </w:r>
      <w:r w:rsidR="00745012" w:rsidRPr="00DA032F">
        <w:rPr>
          <w:rFonts w:asciiTheme="majorHAnsi" w:hAnsiTheme="majorHAnsi" w:cs="Times New Roman"/>
        </w:rPr>
        <w:t xml:space="preserve"> als Wirkung</w:t>
      </w:r>
      <w:r w:rsidRPr="00DA032F">
        <w:rPr>
          <w:rFonts w:asciiTheme="majorHAnsi" w:hAnsiTheme="majorHAnsi" w:cs="Times New Roman"/>
        </w:rPr>
        <w:t xml:space="preserve"> sich wandelnder sozialer Institutionen </w:t>
      </w:r>
      <w:r w:rsidR="00AD216D" w:rsidRPr="00DA032F">
        <w:rPr>
          <w:rFonts w:asciiTheme="majorHAnsi" w:hAnsiTheme="majorHAnsi" w:cs="Times New Roman"/>
        </w:rPr>
        <w:t>(</w:t>
      </w:r>
      <w:r w:rsidRPr="00DA032F">
        <w:rPr>
          <w:rFonts w:asciiTheme="majorHAnsi" w:hAnsiTheme="majorHAnsi" w:cs="Times New Roman"/>
        </w:rPr>
        <w:t>wie de</w:t>
      </w:r>
      <w:r w:rsidR="00741F3E" w:rsidRPr="00DA032F">
        <w:rPr>
          <w:rFonts w:asciiTheme="majorHAnsi" w:hAnsiTheme="majorHAnsi" w:cs="Times New Roman"/>
        </w:rPr>
        <w:t>r Veränderung von Arbeitszeiten</w:t>
      </w:r>
      <w:r w:rsidR="00AD216D" w:rsidRPr="00DA032F">
        <w:rPr>
          <w:rFonts w:asciiTheme="majorHAnsi" w:hAnsiTheme="majorHAnsi" w:cs="Times New Roman"/>
        </w:rPr>
        <w:t>)</w:t>
      </w:r>
      <w:r w:rsidR="00F3597B" w:rsidRPr="00DA032F">
        <w:rPr>
          <w:rFonts w:asciiTheme="majorHAnsi" w:hAnsiTheme="majorHAnsi" w:cs="Times New Roman"/>
        </w:rPr>
        <w:t xml:space="preserve"> und </w:t>
      </w:r>
      <w:r w:rsidR="003D276B" w:rsidRPr="00DA032F">
        <w:rPr>
          <w:rFonts w:asciiTheme="majorHAnsi" w:hAnsiTheme="majorHAnsi" w:cs="Times New Roman"/>
        </w:rPr>
        <w:t>als</w:t>
      </w:r>
      <w:r w:rsidR="00F3597B" w:rsidRPr="00DA032F">
        <w:rPr>
          <w:rFonts w:asciiTheme="majorHAnsi" w:hAnsiTheme="majorHAnsi" w:cs="Times New Roman"/>
        </w:rPr>
        <w:t xml:space="preserve"> Veränderung</w:t>
      </w:r>
      <w:r w:rsidR="003D276B" w:rsidRPr="00DA032F">
        <w:rPr>
          <w:rFonts w:asciiTheme="majorHAnsi" w:hAnsiTheme="majorHAnsi" w:cs="Times New Roman"/>
        </w:rPr>
        <w:t>en</w:t>
      </w:r>
      <w:r w:rsidR="00F3597B" w:rsidRPr="00DA032F">
        <w:rPr>
          <w:rFonts w:asciiTheme="majorHAnsi" w:hAnsiTheme="majorHAnsi" w:cs="Times New Roman"/>
        </w:rPr>
        <w:t xml:space="preserve"> </w:t>
      </w:r>
      <w:r w:rsidR="003D276B" w:rsidRPr="00DA032F">
        <w:rPr>
          <w:rFonts w:asciiTheme="majorHAnsi" w:hAnsiTheme="majorHAnsi" w:cs="Times New Roman"/>
        </w:rPr>
        <w:t xml:space="preserve">in </w:t>
      </w:r>
      <w:r w:rsidR="00F3597B" w:rsidRPr="00DA032F">
        <w:rPr>
          <w:rFonts w:asciiTheme="majorHAnsi" w:hAnsiTheme="majorHAnsi" w:cs="Times New Roman"/>
        </w:rPr>
        <w:t>der Lebensführung</w:t>
      </w:r>
      <w:r w:rsidR="00AD216D" w:rsidRPr="00DA032F">
        <w:rPr>
          <w:rFonts w:asciiTheme="majorHAnsi" w:hAnsiTheme="majorHAnsi" w:cs="Times New Roman"/>
        </w:rPr>
        <w:t xml:space="preserve"> </w:t>
      </w:r>
      <w:r w:rsidR="00745012" w:rsidRPr="00DA032F">
        <w:rPr>
          <w:rFonts w:asciiTheme="majorHAnsi" w:hAnsiTheme="majorHAnsi" w:cs="Times New Roman"/>
        </w:rPr>
        <w:t xml:space="preserve">besser </w:t>
      </w:r>
      <w:r w:rsidRPr="00DA032F">
        <w:rPr>
          <w:rFonts w:asciiTheme="majorHAnsi" w:hAnsiTheme="majorHAnsi" w:cs="Times New Roman"/>
        </w:rPr>
        <w:t>zu verstehen, verknüpf</w:t>
      </w:r>
      <w:r w:rsidR="00EE349F" w:rsidRPr="00DA032F">
        <w:rPr>
          <w:rFonts w:asciiTheme="majorHAnsi" w:hAnsiTheme="majorHAnsi" w:cs="Times New Roman"/>
        </w:rPr>
        <w:t>t</w:t>
      </w:r>
      <w:r w:rsidRPr="00DA032F">
        <w:rPr>
          <w:rFonts w:asciiTheme="majorHAnsi" w:hAnsiTheme="majorHAnsi" w:cs="Times New Roman"/>
        </w:rPr>
        <w:t xml:space="preserve">e ich qualitative </w:t>
      </w:r>
      <w:r w:rsidR="00741F3E" w:rsidRPr="00DA032F">
        <w:rPr>
          <w:rFonts w:asciiTheme="majorHAnsi" w:hAnsiTheme="majorHAnsi" w:cs="Times New Roman"/>
        </w:rPr>
        <w:t xml:space="preserve">und quantitative </w:t>
      </w:r>
      <w:r w:rsidR="00EE349F" w:rsidRPr="00DA032F">
        <w:rPr>
          <w:rFonts w:asciiTheme="majorHAnsi" w:hAnsiTheme="majorHAnsi" w:cs="Times New Roman"/>
        </w:rPr>
        <w:t>Methoden</w:t>
      </w:r>
      <w:r w:rsidR="00741F3E" w:rsidRPr="00DA032F">
        <w:rPr>
          <w:rFonts w:asciiTheme="majorHAnsi" w:hAnsiTheme="majorHAnsi" w:cs="Times New Roman"/>
        </w:rPr>
        <w:t xml:space="preserve"> </w:t>
      </w:r>
      <w:r w:rsidR="00AD216D" w:rsidRPr="00DA032F">
        <w:rPr>
          <w:rFonts w:asciiTheme="majorHAnsi" w:hAnsiTheme="majorHAnsi" w:cs="Times New Roman"/>
        </w:rPr>
        <w:t>(</w:t>
      </w:r>
      <w:r w:rsidRPr="00DA032F">
        <w:rPr>
          <w:rFonts w:asciiTheme="majorHAnsi" w:hAnsiTheme="majorHAnsi" w:cs="Times New Roman"/>
          <w:i/>
        </w:rPr>
        <w:t>mixed methods</w:t>
      </w:r>
      <w:r w:rsidR="00AD216D" w:rsidRPr="00DA032F">
        <w:rPr>
          <w:rFonts w:asciiTheme="majorHAnsi" w:hAnsiTheme="majorHAnsi" w:cs="Times New Roman"/>
        </w:rPr>
        <w:t>)</w:t>
      </w:r>
      <w:r w:rsidRPr="00DA032F">
        <w:rPr>
          <w:rFonts w:asciiTheme="majorHAnsi" w:hAnsiTheme="majorHAnsi" w:cs="Times New Roman"/>
        </w:rPr>
        <w:t>.</w:t>
      </w:r>
      <w:r w:rsidR="00DF619B" w:rsidRPr="00DA032F">
        <w:rPr>
          <w:rFonts w:asciiTheme="majorHAnsi" w:hAnsiTheme="majorHAnsi"/>
        </w:rPr>
        <w:t xml:space="preserve"> </w:t>
      </w:r>
      <w:r w:rsidR="00F3597B" w:rsidRPr="00DA032F">
        <w:rPr>
          <w:rFonts w:asciiTheme="majorHAnsi" w:hAnsiTheme="majorHAnsi" w:cs="Times New Roman"/>
        </w:rPr>
        <w:t>Zuerst wurden</w:t>
      </w:r>
      <w:r w:rsidRPr="00DA032F">
        <w:rPr>
          <w:rFonts w:asciiTheme="majorHAnsi" w:hAnsiTheme="majorHAnsi" w:cs="Times New Roman"/>
        </w:rPr>
        <w:t xml:space="preserve"> Zeit-Rebound-Effekte</w:t>
      </w:r>
      <w:r w:rsidR="00741F3E" w:rsidRPr="00DA032F">
        <w:rPr>
          <w:rFonts w:asciiTheme="majorHAnsi" w:hAnsiTheme="majorHAnsi" w:cs="Times New Roman"/>
        </w:rPr>
        <w:t xml:space="preserve"> </w:t>
      </w:r>
      <w:r w:rsidR="00FA2EED" w:rsidRPr="00DA032F">
        <w:rPr>
          <w:rFonts w:asciiTheme="majorHAnsi" w:hAnsiTheme="majorHAnsi" w:cs="Times New Roman"/>
        </w:rPr>
        <w:t>in einem quasi-experimentellen Design auf der Basis semi-standardisierter Interviews untersucht</w:t>
      </w:r>
      <w:r w:rsidR="00415A38" w:rsidRPr="00DA032F">
        <w:rPr>
          <w:rFonts w:asciiTheme="majorHAnsi" w:hAnsiTheme="majorHAnsi" w:cs="Times New Roman"/>
        </w:rPr>
        <w:t xml:space="preserve">. </w:t>
      </w:r>
      <w:r w:rsidR="00867CC7" w:rsidRPr="00DA032F">
        <w:rPr>
          <w:rFonts w:asciiTheme="majorHAnsi" w:hAnsiTheme="majorHAnsi" w:cs="Times New Roman"/>
        </w:rPr>
        <w:t>Prinzipiell ist der</w:t>
      </w:r>
      <w:r w:rsidR="00415A38" w:rsidRPr="00DA032F">
        <w:rPr>
          <w:rFonts w:asciiTheme="majorHAnsi" w:hAnsiTheme="majorHAnsi" w:cs="Times New Roman"/>
        </w:rPr>
        <w:t xml:space="preserve"> Zeit-Rebound-Effekt</w:t>
      </w:r>
      <w:r w:rsidR="00867CC7" w:rsidRPr="00DA032F">
        <w:rPr>
          <w:rFonts w:asciiTheme="majorHAnsi" w:hAnsiTheme="majorHAnsi" w:cs="Times New Roman"/>
        </w:rPr>
        <w:t xml:space="preserve"> </w:t>
      </w:r>
      <w:r w:rsidR="00FA2EED" w:rsidRPr="00DA032F">
        <w:rPr>
          <w:rFonts w:asciiTheme="majorHAnsi" w:hAnsiTheme="majorHAnsi" w:cs="Times New Roman"/>
        </w:rPr>
        <w:t xml:space="preserve">hier </w:t>
      </w:r>
      <w:r w:rsidR="00867CC7" w:rsidRPr="00DA032F">
        <w:rPr>
          <w:rFonts w:asciiTheme="majorHAnsi" w:hAnsiTheme="majorHAnsi" w:cs="Times New Roman"/>
        </w:rPr>
        <w:t xml:space="preserve">die </w:t>
      </w:r>
      <w:r w:rsidR="00415A38" w:rsidRPr="00DA032F">
        <w:rPr>
          <w:rFonts w:asciiTheme="majorHAnsi" w:hAnsiTheme="majorHAnsi" w:cs="Times New Roman"/>
        </w:rPr>
        <w:t>Substitution</w:t>
      </w:r>
      <w:r w:rsidR="00445466" w:rsidRPr="00DA032F">
        <w:rPr>
          <w:rFonts w:asciiTheme="majorHAnsi" w:hAnsiTheme="majorHAnsi" w:cs="Times New Roman"/>
        </w:rPr>
        <w:t xml:space="preserve"> </w:t>
      </w:r>
      <w:r w:rsidR="00415A38" w:rsidRPr="00DA032F">
        <w:rPr>
          <w:rFonts w:asciiTheme="majorHAnsi" w:hAnsiTheme="majorHAnsi" w:cs="Times New Roman"/>
        </w:rPr>
        <w:t xml:space="preserve">von Aktivtäten nach einer Arbeitszeitverkürzung. </w:t>
      </w:r>
      <w:r w:rsidR="00850ED8">
        <w:rPr>
          <w:rFonts w:asciiTheme="majorHAnsi" w:hAnsiTheme="majorHAnsi" w:cs="Times New Roman"/>
        </w:rPr>
        <w:t>Wenn relativ</w:t>
      </w:r>
      <w:r w:rsidR="00415A38" w:rsidRPr="00DA032F">
        <w:rPr>
          <w:rFonts w:asciiTheme="majorHAnsi" w:hAnsiTheme="majorHAnsi" w:cs="Times New Roman"/>
        </w:rPr>
        <w:t xml:space="preserve"> </w:t>
      </w:r>
      <w:r w:rsidR="00867CC7" w:rsidRPr="00DA032F">
        <w:rPr>
          <w:rFonts w:asciiTheme="majorHAnsi" w:hAnsiTheme="majorHAnsi" w:cs="Times New Roman"/>
        </w:rPr>
        <w:t>ressourcenleichte relativ ressourcenintensive</w:t>
      </w:r>
      <w:r w:rsidR="00415A38" w:rsidRPr="00DA032F">
        <w:rPr>
          <w:rFonts w:asciiTheme="majorHAnsi" w:hAnsiTheme="majorHAnsi" w:cs="Times New Roman"/>
        </w:rPr>
        <w:t xml:space="preserve"> </w:t>
      </w:r>
      <w:r w:rsidR="00867CC7" w:rsidRPr="00DA032F">
        <w:rPr>
          <w:rFonts w:asciiTheme="majorHAnsi" w:hAnsiTheme="majorHAnsi" w:cs="Times New Roman"/>
        </w:rPr>
        <w:t>Aktivitäten</w:t>
      </w:r>
      <w:r w:rsidR="00415A38" w:rsidRPr="00DA032F">
        <w:rPr>
          <w:rFonts w:asciiTheme="majorHAnsi" w:hAnsiTheme="majorHAnsi" w:cs="Times New Roman"/>
        </w:rPr>
        <w:t xml:space="preserve"> </w:t>
      </w:r>
      <w:r w:rsidR="00867CC7" w:rsidRPr="00DA032F">
        <w:rPr>
          <w:rFonts w:asciiTheme="majorHAnsi" w:hAnsiTheme="majorHAnsi" w:cs="Times New Roman"/>
        </w:rPr>
        <w:t>ersetzen</w:t>
      </w:r>
      <w:r w:rsidR="00EE349F" w:rsidRPr="00DA032F">
        <w:rPr>
          <w:rFonts w:asciiTheme="majorHAnsi" w:hAnsiTheme="majorHAnsi" w:cs="Times New Roman"/>
        </w:rPr>
        <w:t>,</w:t>
      </w:r>
      <w:r w:rsidR="00867CC7" w:rsidRPr="00DA032F">
        <w:rPr>
          <w:rFonts w:asciiTheme="majorHAnsi" w:hAnsiTheme="majorHAnsi" w:cs="Times New Roman"/>
        </w:rPr>
        <w:t xml:space="preserve"> ist mit geringeren Zeit-Rebound-Effekten zu rechnen und </w:t>
      </w:r>
      <w:r w:rsidR="00867CC7" w:rsidRPr="00DA032F">
        <w:rPr>
          <w:rFonts w:asciiTheme="majorHAnsi" w:hAnsiTheme="majorHAnsi" w:cs="Times New Roman"/>
          <w:i/>
        </w:rPr>
        <w:t>vice versa</w:t>
      </w:r>
      <w:r w:rsidR="00867CC7" w:rsidRPr="00DA032F">
        <w:rPr>
          <w:rFonts w:asciiTheme="majorHAnsi" w:hAnsiTheme="majorHAnsi" w:cs="Times New Roman"/>
        </w:rPr>
        <w:t>.</w:t>
      </w:r>
      <w:r w:rsidRPr="00DA032F">
        <w:rPr>
          <w:rFonts w:asciiTheme="majorHAnsi" w:hAnsiTheme="majorHAnsi" w:cs="Times New Roman"/>
        </w:rPr>
        <w:t xml:space="preserve"> </w:t>
      </w:r>
      <w:r w:rsidR="00867CC7" w:rsidRPr="00DA032F">
        <w:rPr>
          <w:rFonts w:asciiTheme="majorHAnsi" w:hAnsiTheme="majorHAnsi" w:cs="Times New Roman"/>
        </w:rPr>
        <w:t>In der</w:t>
      </w:r>
      <w:r w:rsidR="00612C78" w:rsidRPr="00DA032F">
        <w:rPr>
          <w:rFonts w:asciiTheme="majorHAnsi" w:hAnsiTheme="majorHAnsi" w:cs="Times New Roman"/>
        </w:rPr>
        <w:t xml:space="preserve"> kleinen</w:t>
      </w:r>
      <w:r w:rsidR="00867CC7" w:rsidRPr="00DA032F">
        <w:rPr>
          <w:rFonts w:asciiTheme="majorHAnsi" w:hAnsiTheme="majorHAnsi" w:cs="Times New Roman"/>
        </w:rPr>
        <w:t xml:space="preserve"> Stichprobe zeigte sich, dass</w:t>
      </w:r>
      <w:r w:rsidR="00AD216D" w:rsidRPr="00DA032F">
        <w:rPr>
          <w:rFonts w:asciiTheme="majorHAnsi" w:hAnsiTheme="majorHAnsi" w:cs="Times New Roman"/>
        </w:rPr>
        <w:t xml:space="preserve"> </w:t>
      </w:r>
      <w:r w:rsidR="00DF619B" w:rsidRPr="00DA032F">
        <w:rPr>
          <w:rFonts w:asciiTheme="majorHAnsi" w:hAnsiTheme="majorHAnsi" w:cs="Times New Roman"/>
        </w:rPr>
        <w:t xml:space="preserve">typischerweise </w:t>
      </w:r>
      <w:r w:rsidR="00AD216D" w:rsidRPr="00DA032F">
        <w:rPr>
          <w:rFonts w:asciiTheme="majorHAnsi" w:hAnsiTheme="majorHAnsi" w:cs="Times New Roman"/>
        </w:rPr>
        <w:t>relativ ressourcenintensive mit</w:t>
      </w:r>
      <w:r w:rsidRPr="00DA032F">
        <w:rPr>
          <w:rFonts w:asciiTheme="majorHAnsi" w:hAnsiTheme="majorHAnsi" w:cs="Times New Roman"/>
        </w:rPr>
        <w:t xml:space="preserve"> relativ ressourcenleichte</w:t>
      </w:r>
      <w:r w:rsidR="00AD216D" w:rsidRPr="00DA032F">
        <w:rPr>
          <w:rFonts w:asciiTheme="majorHAnsi" w:hAnsiTheme="majorHAnsi" w:cs="Times New Roman"/>
        </w:rPr>
        <w:t>n</w:t>
      </w:r>
      <w:r w:rsidRPr="00DA032F">
        <w:rPr>
          <w:rFonts w:asciiTheme="majorHAnsi" w:hAnsiTheme="majorHAnsi" w:cs="Times New Roman"/>
        </w:rPr>
        <w:t xml:space="preserve"> Aktivitäten </w:t>
      </w:r>
      <w:r w:rsidR="00850ED8">
        <w:rPr>
          <w:rFonts w:asciiTheme="majorHAnsi" w:hAnsiTheme="majorHAnsi" w:cs="Times New Roman"/>
        </w:rPr>
        <w:t>substituiert</w:t>
      </w:r>
      <w:r w:rsidR="00850ED8" w:rsidRPr="00DA032F">
        <w:rPr>
          <w:rFonts w:asciiTheme="majorHAnsi" w:hAnsiTheme="majorHAnsi" w:cs="Times New Roman"/>
        </w:rPr>
        <w:t xml:space="preserve"> </w:t>
      </w:r>
      <w:r w:rsidR="00FA2EED" w:rsidRPr="00DA032F">
        <w:rPr>
          <w:rFonts w:asciiTheme="majorHAnsi" w:hAnsiTheme="majorHAnsi" w:cs="Times New Roman"/>
        </w:rPr>
        <w:t>wurden</w:t>
      </w:r>
      <w:r w:rsidRPr="00DA032F">
        <w:rPr>
          <w:rFonts w:asciiTheme="majorHAnsi" w:hAnsiTheme="majorHAnsi" w:cs="Times New Roman"/>
        </w:rPr>
        <w:t>.</w:t>
      </w:r>
      <w:r w:rsidR="00F3597B" w:rsidRPr="00DA032F">
        <w:rPr>
          <w:rFonts w:asciiTheme="majorHAnsi" w:hAnsiTheme="majorHAnsi" w:cs="Times New Roman"/>
        </w:rPr>
        <w:t xml:space="preserve"> </w:t>
      </w:r>
      <w:r w:rsidR="00971D22" w:rsidRPr="00DA032F">
        <w:rPr>
          <w:rFonts w:asciiTheme="majorHAnsi" w:hAnsiTheme="majorHAnsi" w:cs="Times New Roman"/>
        </w:rPr>
        <w:t>Dabei</w:t>
      </w:r>
      <w:r w:rsidR="002E59E0" w:rsidRPr="00DA032F">
        <w:rPr>
          <w:rFonts w:asciiTheme="majorHAnsi" w:hAnsiTheme="majorHAnsi" w:cs="Times New Roman"/>
        </w:rPr>
        <w:t xml:space="preserve"> beschrieben die Befragten </w:t>
      </w:r>
      <w:r w:rsidR="00867CC7" w:rsidRPr="00DA032F">
        <w:rPr>
          <w:rFonts w:asciiTheme="majorHAnsi" w:hAnsiTheme="majorHAnsi" w:cs="Times New Roman"/>
        </w:rPr>
        <w:t xml:space="preserve">auch </w:t>
      </w:r>
      <w:r w:rsidR="002E59E0" w:rsidRPr="00DA032F">
        <w:rPr>
          <w:rFonts w:asciiTheme="majorHAnsi" w:hAnsiTheme="majorHAnsi" w:cs="Times New Roman"/>
        </w:rPr>
        <w:t>häufig ehrenamtliche und freiwillige Arbeiten, die neben der Erwerbsarbeit intensiviert werden konnten.</w:t>
      </w:r>
      <w:r w:rsidRPr="00DA032F">
        <w:rPr>
          <w:rFonts w:asciiTheme="majorHAnsi" w:hAnsiTheme="majorHAnsi" w:cs="Times New Roman"/>
        </w:rPr>
        <w:t xml:space="preserve"> </w:t>
      </w:r>
      <w:r w:rsidR="00741F3E" w:rsidRPr="00DA032F">
        <w:rPr>
          <w:rFonts w:asciiTheme="majorHAnsi" w:hAnsiTheme="majorHAnsi" w:cs="Times New Roman"/>
        </w:rPr>
        <w:t>Den</w:t>
      </w:r>
      <w:r w:rsidR="00A32A54" w:rsidRPr="00DA032F">
        <w:rPr>
          <w:rFonts w:asciiTheme="majorHAnsi" w:hAnsiTheme="majorHAnsi" w:cs="Times New Roman"/>
        </w:rPr>
        <w:t xml:space="preserve"> Gewinn an freier Zeit sehen die Befragten als Gewinn an Lebensqualität, wobei negative Auswirkungen von Arbeitszeitreduktion auf den beruflichen Status und das Erwerbseinkommen wahrgenommen werden. </w:t>
      </w:r>
    </w:p>
    <w:p w14:paraId="7DB20CAC" w14:textId="77777777" w:rsidR="00FA2EED" w:rsidRPr="00DA032F" w:rsidRDefault="00FA2EED" w:rsidP="00DA032F">
      <w:pPr>
        <w:spacing w:after="0" w:line="312" w:lineRule="auto"/>
        <w:jc w:val="both"/>
        <w:rPr>
          <w:rFonts w:asciiTheme="majorHAnsi" w:hAnsiTheme="majorHAnsi" w:cs="Times New Roman"/>
        </w:rPr>
      </w:pPr>
    </w:p>
    <w:p w14:paraId="14FF941F" w14:textId="027E912B" w:rsidR="00963C72" w:rsidRPr="00DA032F" w:rsidRDefault="00963C72" w:rsidP="00DA032F">
      <w:pPr>
        <w:spacing w:after="0" w:line="312" w:lineRule="auto"/>
        <w:jc w:val="both"/>
        <w:rPr>
          <w:rFonts w:asciiTheme="majorHAnsi" w:hAnsiTheme="majorHAnsi" w:cs="Times New Roman"/>
          <w:b/>
          <w:i/>
        </w:rPr>
      </w:pPr>
      <w:r w:rsidRPr="00DA032F">
        <w:rPr>
          <w:rFonts w:asciiTheme="majorHAnsi" w:hAnsiTheme="majorHAnsi" w:cs="Times New Roman"/>
          <w:b/>
          <w:i/>
        </w:rPr>
        <w:t>Die</w:t>
      </w:r>
      <w:r w:rsidR="00113F7A" w:rsidRPr="00DA032F">
        <w:rPr>
          <w:rFonts w:asciiTheme="majorHAnsi" w:hAnsiTheme="majorHAnsi" w:cs="Times New Roman"/>
          <w:b/>
          <w:i/>
        </w:rPr>
        <w:t xml:space="preserve"> Überprüfung einer</w:t>
      </w:r>
      <w:r w:rsidRPr="00DA032F">
        <w:rPr>
          <w:rFonts w:asciiTheme="majorHAnsi" w:hAnsiTheme="majorHAnsi" w:cs="Times New Roman"/>
          <w:b/>
          <w:i/>
        </w:rPr>
        <w:t xml:space="preserve"> dreifache</w:t>
      </w:r>
      <w:r w:rsidR="00113F7A" w:rsidRPr="00DA032F">
        <w:rPr>
          <w:rFonts w:asciiTheme="majorHAnsi" w:hAnsiTheme="majorHAnsi" w:cs="Times New Roman"/>
          <w:b/>
          <w:i/>
        </w:rPr>
        <w:t>n</w:t>
      </w:r>
      <w:r w:rsidRPr="00DA032F">
        <w:rPr>
          <w:rFonts w:asciiTheme="majorHAnsi" w:hAnsiTheme="majorHAnsi" w:cs="Times New Roman"/>
          <w:b/>
          <w:i/>
        </w:rPr>
        <w:t xml:space="preserve"> Dividende von Zeitgewinnen – </w:t>
      </w:r>
      <w:r w:rsidR="00113F7A" w:rsidRPr="00DA032F">
        <w:rPr>
          <w:rFonts w:asciiTheme="majorHAnsi" w:hAnsiTheme="majorHAnsi" w:cs="Times New Roman"/>
          <w:b/>
          <w:i/>
        </w:rPr>
        <w:t>Ö</w:t>
      </w:r>
      <w:r w:rsidRPr="00DA032F">
        <w:rPr>
          <w:rFonts w:asciiTheme="majorHAnsi" w:hAnsiTheme="majorHAnsi" w:cs="Times New Roman"/>
          <w:b/>
          <w:i/>
        </w:rPr>
        <w:t>kologisch</w:t>
      </w:r>
      <w:r w:rsidR="00113F7A" w:rsidRPr="00DA032F">
        <w:rPr>
          <w:rFonts w:asciiTheme="majorHAnsi" w:hAnsiTheme="majorHAnsi" w:cs="Times New Roman"/>
          <w:b/>
          <w:i/>
        </w:rPr>
        <w:t>er</w:t>
      </w:r>
      <w:r w:rsidRPr="00DA032F">
        <w:rPr>
          <w:rFonts w:asciiTheme="majorHAnsi" w:hAnsiTheme="majorHAnsi" w:cs="Times New Roman"/>
          <w:b/>
          <w:i/>
        </w:rPr>
        <w:t>, sozial</w:t>
      </w:r>
      <w:r w:rsidR="00113F7A" w:rsidRPr="00DA032F">
        <w:rPr>
          <w:rFonts w:asciiTheme="majorHAnsi" w:hAnsiTheme="majorHAnsi" w:cs="Times New Roman"/>
          <w:b/>
          <w:i/>
        </w:rPr>
        <w:t>er</w:t>
      </w:r>
      <w:r w:rsidRPr="00DA032F">
        <w:rPr>
          <w:rFonts w:asciiTheme="majorHAnsi" w:hAnsiTheme="majorHAnsi" w:cs="Times New Roman"/>
          <w:b/>
          <w:i/>
        </w:rPr>
        <w:t xml:space="preserve"> und </w:t>
      </w:r>
      <w:r w:rsidR="00850ED8">
        <w:rPr>
          <w:rFonts w:asciiTheme="majorHAnsi" w:hAnsiTheme="majorHAnsi" w:cs="Times New Roman"/>
          <w:b/>
          <w:i/>
        </w:rPr>
        <w:t>zufriedene</w:t>
      </w:r>
      <w:r w:rsidR="00850ED8" w:rsidRPr="00DA032F">
        <w:rPr>
          <w:rFonts w:asciiTheme="majorHAnsi" w:hAnsiTheme="majorHAnsi" w:cs="Times New Roman"/>
          <w:b/>
          <w:i/>
        </w:rPr>
        <w:t>r</w:t>
      </w:r>
      <w:r w:rsidR="00113F7A" w:rsidRPr="00DA032F">
        <w:rPr>
          <w:rFonts w:asciiTheme="majorHAnsi" w:hAnsiTheme="majorHAnsi" w:cs="Times New Roman"/>
          <w:b/>
          <w:i/>
        </w:rPr>
        <w:t>?</w:t>
      </w:r>
    </w:p>
    <w:p w14:paraId="16EFA104" w14:textId="4C93E295" w:rsidR="00F21BF3" w:rsidRPr="00DA032F" w:rsidRDefault="00745012" w:rsidP="007245BE">
      <w:pPr>
        <w:spacing w:after="0" w:line="312" w:lineRule="auto"/>
        <w:jc w:val="both"/>
        <w:rPr>
          <w:rFonts w:asciiTheme="majorHAnsi" w:hAnsiTheme="majorHAnsi" w:cs="Times New Roman"/>
        </w:rPr>
      </w:pPr>
      <w:r w:rsidRPr="00DA032F">
        <w:rPr>
          <w:rFonts w:asciiTheme="majorHAnsi" w:hAnsiTheme="majorHAnsi" w:cs="Times New Roman"/>
        </w:rPr>
        <w:lastRenderedPageBreak/>
        <w:t>Daran</w:t>
      </w:r>
      <w:r w:rsidR="00A32A54" w:rsidRPr="00DA032F">
        <w:rPr>
          <w:rFonts w:asciiTheme="majorHAnsi" w:hAnsiTheme="majorHAnsi" w:cs="Times New Roman"/>
        </w:rPr>
        <w:t xml:space="preserve"> anschließend </w:t>
      </w:r>
      <w:r w:rsidRPr="00DA032F">
        <w:rPr>
          <w:rFonts w:asciiTheme="majorHAnsi" w:hAnsiTheme="majorHAnsi" w:cs="Times New Roman"/>
        </w:rPr>
        <w:t>folgte</w:t>
      </w:r>
      <w:r w:rsidR="00A32A54" w:rsidRPr="00DA032F">
        <w:rPr>
          <w:rFonts w:asciiTheme="majorHAnsi" w:hAnsiTheme="majorHAnsi" w:cs="Times New Roman"/>
        </w:rPr>
        <w:t xml:space="preserve"> eine integrierte Betrachtung von Einkommens- und Zeiteffekten</w:t>
      </w:r>
      <w:r w:rsidR="00FA2EED" w:rsidRPr="00DA032F">
        <w:rPr>
          <w:rFonts w:asciiTheme="majorHAnsi" w:hAnsiTheme="majorHAnsi" w:cs="Times New Roman"/>
        </w:rPr>
        <w:t xml:space="preserve"> in einer </w:t>
      </w:r>
      <w:r w:rsidR="00612C78" w:rsidRPr="00DA032F">
        <w:rPr>
          <w:rFonts w:asciiTheme="majorHAnsi" w:hAnsiTheme="majorHAnsi" w:cs="Times New Roman"/>
        </w:rPr>
        <w:t>repräsentativen</w:t>
      </w:r>
      <w:r w:rsidR="00FA2EED" w:rsidRPr="00DA032F">
        <w:rPr>
          <w:rFonts w:asciiTheme="majorHAnsi" w:hAnsiTheme="majorHAnsi" w:cs="Times New Roman"/>
        </w:rPr>
        <w:t xml:space="preserve"> Studie</w:t>
      </w:r>
      <w:r w:rsidRPr="00DA032F">
        <w:rPr>
          <w:rFonts w:asciiTheme="majorHAnsi" w:hAnsiTheme="majorHAnsi" w:cs="Times New Roman"/>
        </w:rPr>
        <w:t xml:space="preserve">. </w:t>
      </w:r>
      <w:r w:rsidR="00F21BF3" w:rsidRPr="00DA032F">
        <w:rPr>
          <w:rFonts w:asciiTheme="majorHAnsi" w:hAnsiTheme="majorHAnsi" w:cs="Times New Roman"/>
        </w:rPr>
        <w:t xml:space="preserve">Geschätzt </w:t>
      </w:r>
      <w:r w:rsidR="00EE349F" w:rsidRPr="00DA032F">
        <w:rPr>
          <w:rFonts w:asciiTheme="majorHAnsi" w:hAnsiTheme="majorHAnsi" w:cs="Times New Roman"/>
        </w:rPr>
        <w:t>wurden</w:t>
      </w:r>
      <w:r w:rsidR="00F21BF3" w:rsidRPr="00DA032F">
        <w:rPr>
          <w:rFonts w:asciiTheme="majorHAnsi" w:hAnsiTheme="majorHAnsi" w:cs="Times New Roman"/>
        </w:rPr>
        <w:t xml:space="preserve"> die Veränderungen in der Zeitverwendung und </w:t>
      </w:r>
      <w:r w:rsidR="00445466" w:rsidRPr="00DA032F">
        <w:rPr>
          <w:rFonts w:asciiTheme="majorHAnsi" w:hAnsiTheme="majorHAnsi" w:cs="Times New Roman"/>
        </w:rPr>
        <w:t xml:space="preserve">in </w:t>
      </w:r>
      <w:r w:rsidR="00F21BF3" w:rsidRPr="00DA032F">
        <w:rPr>
          <w:rFonts w:asciiTheme="majorHAnsi" w:hAnsiTheme="majorHAnsi" w:cs="Times New Roman"/>
        </w:rPr>
        <w:t xml:space="preserve">den </w:t>
      </w:r>
      <w:r w:rsidR="00113F7A" w:rsidRPr="00DA032F">
        <w:rPr>
          <w:rFonts w:asciiTheme="majorHAnsi" w:hAnsiTheme="majorHAnsi" w:cs="Times New Roman"/>
        </w:rPr>
        <w:t>Konsumausgaben</w:t>
      </w:r>
      <w:r w:rsidR="00F21BF3" w:rsidRPr="00DA032F">
        <w:rPr>
          <w:rFonts w:asciiTheme="majorHAnsi" w:hAnsiTheme="majorHAnsi" w:cs="Times New Roman"/>
        </w:rPr>
        <w:t xml:space="preserve"> nach einer </w:t>
      </w:r>
      <w:r w:rsidR="000C793F" w:rsidRPr="00DA032F">
        <w:rPr>
          <w:rFonts w:asciiTheme="majorHAnsi" w:hAnsiTheme="majorHAnsi" w:cs="Times New Roman"/>
        </w:rPr>
        <w:t>Arbeitszeitveränderung</w:t>
      </w:r>
      <w:r w:rsidR="00A32A54" w:rsidRPr="00DA032F">
        <w:rPr>
          <w:rFonts w:asciiTheme="majorHAnsi" w:hAnsiTheme="majorHAnsi" w:cs="Times New Roman"/>
        </w:rPr>
        <w:t xml:space="preserve"> </w:t>
      </w:r>
      <w:r w:rsidRPr="00DA032F">
        <w:rPr>
          <w:rFonts w:asciiTheme="majorHAnsi" w:hAnsiTheme="majorHAnsi" w:cs="Times New Roman"/>
        </w:rPr>
        <w:t xml:space="preserve">in Deutschland </w:t>
      </w:r>
      <w:r w:rsidR="00741F3E" w:rsidRPr="00DA032F">
        <w:rPr>
          <w:rFonts w:asciiTheme="majorHAnsi" w:hAnsiTheme="majorHAnsi" w:cs="Times New Roman"/>
        </w:rPr>
        <w:t>m</w:t>
      </w:r>
      <w:r w:rsidR="002E59E0" w:rsidRPr="00DA032F">
        <w:rPr>
          <w:rFonts w:asciiTheme="majorHAnsi" w:hAnsiTheme="majorHAnsi" w:cs="Times New Roman"/>
        </w:rPr>
        <w:t>i</w:t>
      </w:r>
      <w:r w:rsidR="00741F3E" w:rsidRPr="00DA032F">
        <w:rPr>
          <w:rFonts w:asciiTheme="majorHAnsi" w:hAnsiTheme="majorHAnsi" w:cs="Times New Roman"/>
        </w:rPr>
        <w:t xml:space="preserve">thilfe der Einkommens- und Verbrauchsstichprobe (EVS) und </w:t>
      </w:r>
      <w:r w:rsidR="002E59E0" w:rsidRPr="00DA032F">
        <w:rPr>
          <w:rFonts w:asciiTheme="majorHAnsi" w:hAnsiTheme="majorHAnsi" w:cs="Times New Roman"/>
        </w:rPr>
        <w:t>de</w:t>
      </w:r>
      <w:r w:rsidR="00850ED8">
        <w:rPr>
          <w:rFonts w:asciiTheme="majorHAnsi" w:hAnsiTheme="majorHAnsi" w:cs="Times New Roman"/>
        </w:rPr>
        <w:t>s</w:t>
      </w:r>
      <w:r w:rsidR="002E59E0" w:rsidRPr="00DA032F">
        <w:rPr>
          <w:rFonts w:asciiTheme="majorHAnsi" w:hAnsiTheme="majorHAnsi" w:cs="Times New Roman"/>
        </w:rPr>
        <w:t xml:space="preserve"> </w:t>
      </w:r>
      <w:r w:rsidR="00741F3E" w:rsidRPr="00DA032F">
        <w:rPr>
          <w:rFonts w:asciiTheme="majorHAnsi" w:hAnsiTheme="majorHAnsi" w:cs="Times New Roman"/>
        </w:rPr>
        <w:t>Sozio-oekonomischen Panel</w:t>
      </w:r>
      <w:r w:rsidR="00850ED8">
        <w:rPr>
          <w:rFonts w:asciiTheme="majorHAnsi" w:hAnsiTheme="majorHAnsi" w:cs="Times New Roman"/>
        </w:rPr>
        <w:t>s</w:t>
      </w:r>
      <w:r w:rsidR="00741F3E" w:rsidRPr="00DA032F">
        <w:rPr>
          <w:rFonts w:asciiTheme="majorHAnsi" w:hAnsiTheme="majorHAnsi" w:cs="Times New Roman"/>
        </w:rPr>
        <w:t xml:space="preserve"> (SOEP)</w:t>
      </w:r>
      <w:r w:rsidRPr="00DA032F">
        <w:rPr>
          <w:rFonts w:asciiTheme="majorHAnsi" w:hAnsiTheme="majorHAnsi" w:cs="Times New Roman"/>
        </w:rPr>
        <w:t>.</w:t>
      </w:r>
    </w:p>
    <w:p w14:paraId="73106489" w14:textId="77777777" w:rsidR="00113F7A" w:rsidRPr="00DA032F" w:rsidRDefault="00113F7A" w:rsidP="00DA032F">
      <w:pPr>
        <w:spacing w:after="0" w:line="312" w:lineRule="auto"/>
        <w:jc w:val="both"/>
        <w:rPr>
          <w:rFonts w:asciiTheme="majorHAnsi" w:hAnsiTheme="majorHAnsi" w:cs="Times New Roman"/>
        </w:rPr>
      </w:pPr>
    </w:p>
    <w:p w14:paraId="56EDE3B0" w14:textId="0A5D6124" w:rsidR="00113F7A" w:rsidRPr="00DA032F" w:rsidRDefault="00113F7A" w:rsidP="00DA032F">
      <w:pPr>
        <w:spacing w:after="0" w:line="312" w:lineRule="auto"/>
        <w:jc w:val="both"/>
        <w:rPr>
          <w:rFonts w:asciiTheme="majorHAnsi" w:hAnsiTheme="majorHAnsi" w:cs="Times New Roman"/>
          <w:b/>
          <w:i/>
        </w:rPr>
      </w:pPr>
      <w:r w:rsidRPr="00DA032F">
        <w:rPr>
          <w:rFonts w:asciiTheme="majorHAnsi" w:hAnsiTheme="majorHAnsi" w:cs="Times New Roman"/>
          <w:b/>
          <w:i/>
        </w:rPr>
        <w:t>Erste Dividende – Ökologischer?</w:t>
      </w:r>
    </w:p>
    <w:p w14:paraId="1C25442F" w14:textId="36D4F5B9" w:rsidR="00DF619B" w:rsidRPr="00DA032F" w:rsidRDefault="00747F67" w:rsidP="007245BE">
      <w:pPr>
        <w:spacing w:after="0" w:line="312" w:lineRule="auto"/>
        <w:jc w:val="both"/>
        <w:rPr>
          <w:rFonts w:asciiTheme="majorHAnsi" w:hAnsiTheme="majorHAnsi" w:cs="Times New Roman"/>
        </w:rPr>
      </w:pPr>
      <w:r w:rsidRPr="00DA032F">
        <w:rPr>
          <w:rFonts w:asciiTheme="majorHAnsi" w:hAnsiTheme="majorHAnsi" w:cs="Times New Roman"/>
        </w:rPr>
        <w:t xml:space="preserve">Es wurden Neigungen </w:t>
      </w:r>
      <w:r w:rsidR="00662020" w:rsidRPr="00DA032F">
        <w:rPr>
          <w:rFonts w:asciiTheme="majorHAnsi" w:hAnsiTheme="majorHAnsi" w:cs="Times New Roman"/>
        </w:rPr>
        <w:t>zum Güterkonsum</w:t>
      </w:r>
      <w:r w:rsidR="005A60C4" w:rsidRPr="00DA032F">
        <w:rPr>
          <w:rFonts w:asciiTheme="majorHAnsi" w:hAnsiTheme="majorHAnsi" w:cs="Times New Roman"/>
        </w:rPr>
        <w:t xml:space="preserve"> (</w:t>
      </w:r>
      <w:r w:rsidR="005A60C4" w:rsidRPr="00DA032F">
        <w:rPr>
          <w:rFonts w:asciiTheme="majorHAnsi" w:hAnsiTheme="majorHAnsi" w:cs="Times New Roman"/>
          <w:i/>
        </w:rPr>
        <w:t>marginal propensities to consume</w:t>
      </w:r>
      <w:r w:rsidR="005A60C4" w:rsidRPr="00DA032F">
        <w:rPr>
          <w:rFonts w:asciiTheme="majorHAnsi" w:hAnsiTheme="majorHAnsi" w:cs="Times New Roman"/>
        </w:rPr>
        <w:t>)</w:t>
      </w:r>
      <w:r w:rsidR="00E07D02" w:rsidRPr="00DA032F">
        <w:rPr>
          <w:rFonts w:asciiTheme="majorHAnsi" w:hAnsiTheme="majorHAnsi" w:cs="Times New Roman"/>
        </w:rPr>
        <w:t xml:space="preserve"> und </w:t>
      </w:r>
      <w:r w:rsidR="00662020" w:rsidRPr="00DA032F">
        <w:rPr>
          <w:rFonts w:asciiTheme="majorHAnsi" w:hAnsiTheme="majorHAnsi" w:cs="Times New Roman"/>
        </w:rPr>
        <w:t xml:space="preserve">zur </w:t>
      </w:r>
      <w:r w:rsidR="00E07D02" w:rsidRPr="00DA032F">
        <w:rPr>
          <w:rFonts w:asciiTheme="majorHAnsi" w:hAnsiTheme="majorHAnsi" w:cs="Times New Roman"/>
        </w:rPr>
        <w:t>Zeitverwendung</w:t>
      </w:r>
      <w:r w:rsidR="005A60C4" w:rsidRPr="00DA032F">
        <w:rPr>
          <w:rFonts w:asciiTheme="majorHAnsi" w:hAnsiTheme="majorHAnsi" w:cs="Times New Roman"/>
        </w:rPr>
        <w:t xml:space="preserve"> (</w:t>
      </w:r>
      <w:r w:rsidR="005A60C4" w:rsidRPr="00DA032F">
        <w:rPr>
          <w:rFonts w:asciiTheme="majorHAnsi" w:hAnsiTheme="majorHAnsi" w:cs="Times New Roman"/>
          <w:i/>
        </w:rPr>
        <w:t xml:space="preserve">marginal propensities to time </w:t>
      </w:r>
      <w:proofErr w:type="spellStart"/>
      <w:r w:rsidR="005A60C4" w:rsidRPr="00DA032F">
        <w:rPr>
          <w:rFonts w:asciiTheme="majorHAnsi" w:hAnsiTheme="majorHAnsi" w:cs="Times New Roman"/>
          <w:i/>
        </w:rPr>
        <w:t>use</w:t>
      </w:r>
      <w:proofErr w:type="spellEnd"/>
      <w:r w:rsidR="005A60C4" w:rsidRPr="00DA032F">
        <w:rPr>
          <w:rFonts w:asciiTheme="majorHAnsi" w:hAnsiTheme="majorHAnsi" w:cs="Times New Roman"/>
        </w:rPr>
        <w:t>)</w:t>
      </w:r>
      <w:r w:rsidR="00FA2EED" w:rsidRPr="00DA032F">
        <w:rPr>
          <w:rFonts w:asciiTheme="majorHAnsi" w:hAnsiTheme="majorHAnsi" w:cs="Times New Roman"/>
        </w:rPr>
        <w:t xml:space="preserve"> nach Arbeitszeitverkürzungen</w:t>
      </w:r>
      <w:r w:rsidR="005A60C4" w:rsidRPr="00DA032F">
        <w:rPr>
          <w:rFonts w:asciiTheme="majorHAnsi" w:hAnsiTheme="majorHAnsi" w:cs="Times New Roman"/>
        </w:rPr>
        <w:t xml:space="preserve"> geschätzt. </w:t>
      </w:r>
      <w:proofErr w:type="gramStart"/>
      <w:r w:rsidR="005A60C4" w:rsidRPr="00DA032F">
        <w:rPr>
          <w:rFonts w:asciiTheme="majorHAnsi" w:hAnsiTheme="majorHAnsi" w:cs="Times New Roman"/>
        </w:rPr>
        <w:t>Das Konsumverhalten und die Zeitverwendung wurde</w:t>
      </w:r>
      <w:r w:rsidR="00E07D02" w:rsidRPr="00DA032F">
        <w:rPr>
          <w:rFonts w:asciiTheme="majorHAnsi" w:hAnsiTheme="majorHAnsi" w:cs="Times New Roman"/>
        </w:rPr>
        <w:t xml:space="preserve"> </w:t>
      </w:r>
      <w:r w:rsidRPr="00DA032F">
        <w:rPr>
          <w:rFonts w:asciiTheme="majorHAnsi" w:hAnsiTheme="majorHAnsi" w:cs="Times New Roman"/>
        </w:rPr>
        <w:t xml:space="preserve">mit </w:t>
      </w:r>
      <w:r w:rsidR="00F30215" w:rsidRPr="00DA032F">
        <w:rPr>
          <w:rFonts w:asciiTheme="majorHAnsi" w:hAnsiTheme="majorHAnsi" w:cs="Times New Roman"/>
        </w:rPr>
        <w:t xml:space="preserve">ebenso </w:t>
      </w:r>
      <w:r w:rsidRPr="00DA032F">
        <w:rPr>
          <w:rFonts w:asciiTheme="majorHAnsi" w:hAnsiTheme="majorHAnsi" w:cs="Times New Roman"/>
        </w:rPr>
        <w:t>ermittelten Ressourcenintensitäten</w:t>
      </w:r>
      <w:r w:rsidR="00FA2EED" w:rsidRPr="00DA032F">
        <w:rPr>
          <w:rFonts w:asciiTheme="majorHAnsi" w:hAnsiTheme="majorHAnsi" w:cs="Times New Roman"/>
        </w:rPr>
        <w:t xml:space="preserve"> </w:t>
      </w:r>
      <w:r w:rsidR="005A60C4" w:rsidRPr="00DA032F">
        <w:rPr>
          <w:rFonts w:asciiTheme="majorHAnsi" w:hAnsiTheme="majorHAnsi" w:cs="Times New Roman"/>
        </w:rPr>
        <w:t>gewichtet</w:t>
      </w:r>
      <w:r w:rsidRPr="00DA032F">
        <w:rPr>
          <w:rFonts w:asciiTheme="majorHAnsi" w:hAnsiTheme="majorHAnsi" w:cs="Times New Roman"/>
        </w:rPr>
        <w:t>.</w:t>
      </w:r>
      <w:proofErr w:type="gramEnd"/>
      <w:r w:rsidRPr="00DA032F">
        <w:rPr>
          <w:rFonts w:asciiTheme="majorHAnsi" w:hAnsiTheme="majorHAnsi" w:cs="Times New Roman"/>
        </w:rPr>
        <w:t xml:space="preserve"> </w:t>
      </w:r>
      <w:r w:rsidR="00867CC7" w:rsidRPr="00DA032F">
        <w:rPr>
          <w:rFonts w:asciiTheme="majorHAnsi" w:hAnsiTheme="majorHAnsi" w:cs="Times New Roman"/>
        </w:rPr>
        <w:t xml:space="preserve">Der Zeit-Rebound-Effekt ist </w:t>
      </w:r>
      <w:r w:rsidR="005A60C4" w:rsidRPr="00DA032F">
        <w:rPr>
          <w:rFonts w:asciiTheme="majorHAnsi" w:hAnsiTheme="majorHAnsi" w:cs="Times New Roman"/>
        </w:rPr>
        <w:t>dann</w:t>
      </w:r>
      <w:r w:rsidR="00867CC7" w:rsidRPr="00DA032F">
        <w:rPr>
          <w:rFonts w:asciiTheme="majorHAnsi" w:hAnsiTheme="majorHAnsi" w:cs="Times New Roman"/>
        </w:rPr>
        <w:t xml:space="preserve"> </w:t>
      </w:r>
      <w:r w:rsidR="000C4938" w:rsidRPr="00DA032F">
        <w:rPr>
          <w:rFonts w:asciiTheme="majorHAnsi" w:hAnsiTheme="majorHAnsi" w:cs="Times New Roman"/>
        </w:rPr>
        <w:t>der</w:t>
      </w:r>
      <w:r w:rsidR="00852A2C" w:rsidRPr="00DA032F">
        <w:rPr>
          <w:rFonts w:asciiTheme="majorHAnsi" w:hAnsiTheme="majorHAnsi" w:cs="Times New Roman"/>
        </w:rPr>
        <w:t xml:space="preserve"> </w:t>
      </w:r>
      <w:r w:rsidRPr="00DA032F">
        <w:rPr>
          <w:rFonts w:asciiTheme="majorHAnsi" w:hAnsiTheme="majorHAnsi" w:cs="Times New Roman"/>
        </w:rPr>
        <w:t>Nettoeffekt aus</w:t>
      </w:r>
      <w:r w:rsidR="00D90919" w:rsidRPr="00DA032F">
        <w:rPr>
          <w:rFonts w:asciiTheme="majorHAnsi" w:hAnsiTheme="majorHAnsi" w:cs="Times New Roman"/>
        </w:rPr>
        <w:t xml:space="preserve"> ökologisch gewichtete</w:t>
      </w:r>
      <w:r w:rsidR="00850ED8">
        <w:rPr>
          <w:rFonts w:asciiTheme="majorHAnsi" w:hAnsiTheme="majorHAnsi" w:cs="Times New Roman"/>
        </w:rPr>
        <w:t>m</w:t>
      </w:r>
      <w:r w:rsidRPr="00DA032F">
        <w:rPr>
          <w:rFonts w:asciiTheme="majorHAnsi" w:hAnsiTheme="majorHAnsi" w:cs="Times New Roman"/>
        </w:rPr>
        <w:t xml:space="preserve"> Einkommensverlust </w:t>
      </w:r>
      <w:r w:rsidR="00852A2C" w:rsidRPr="00DA032F">
        <w:rPr>
          <w:rFonts w:asciiTheme="majorHAnsi" w:hAnsiTheme="majorHAnsi" w:cs="Times New Roman"/>
        </w:rPr>
        <w:t xml:space="preserve">und Zeitgewinn. </w:t>
      </w:r>
      <w:r w:rsidR="004D6C84" w:rsidRPr="00DA032F">
        <w:rPr>
          <w:rFonts w:asciiTheme="majorHAnsi" w:hAnsiTheme="majorHAnsi" w:cs="Times New Roman"/>
        </w:rPr>
        <w:t>Die Ergebnisse zeigen</w:t>
      </w:r>
      <w:r w:rsidR="00852A2C" w:rsidRPr="00DA032F">
        <w:rPr>
          <w:rFonts w:asciiTheme="majorHAnsi" w:hAnsiTheme="majorHAnsi" w:cs="Times New Roman"/>
        </w:rPr>
        <w:t>, dass ü</w:t>
      </w:r>
      <w:r w:rsidRPr="00DA032F">
        <w:rPr>
          <w:rFonts w:asciiTheme="majorHAnsi" w:hAnsiTheme="majorHAnsi" w:cs="Times New Roman"/>
        </w:rPr>
        <w:t>ber die</w:t>
      </w:r>
      <w:r w:rsidR="00D56FCD" w:rsidRPr="00DA032F">
        <w:rPr>
          <w:rFonts w:asciiTheme="majorHAnsi" w:hAnsiTheme="majorHAnsi" w:cs="Times New Roman"/>
        </w:rPr>
        <w:t xml:space="preserve"> </w:t>
      </w:r>
      <w:r w:rsidRPr="00DA032F">
        <w:rPr>
          <w:rFonts w:asciiTheme="majorHAnsi" w:hAnsiTheme="majorHAnsi" w:cs="Times New Roman"/>
        </w:rPr>
        <w:t xml:space="preserve">Hälfte der </w:t>
      </w:r>
      <w:r w:rsidR="00F30215" w:rsidRPr="00DA032F">
        <w:rPr>
          <w:rFonts w:asciiTheme="majorHAnsi" w:hAnsiTheme="majorHAnsi" w:cs="Times New Roman"/>
        </w:rPr>
        <w:t xml:space="preserve">Ressourceneinsparung aufgrund von </w:t>
      </w:r>
      <w:r w:rsidRPr="00DA032F">
        <w:rPr>
          <w:rFonts w:asciiTheme="majorHAnsi" w:hAnsiTheme="majorHAnsi" w:cs="Times New Roman"/>
        </w:rPr>
        <w:t>Einkommenseffekte</w:t>
      </w:r>
      <w:r w:rsidR="00F30215" w:rsidRPr="00DA032F">
        <w:rPr>
          <w:rFonts w:asciiTheme="majorHAnsi" w:hAnsiTheme="majorHAnsi" w:cs="Times New Roman"/>
        </w:rPr>
        <w:t>n</w:t>
      </w:r>
      <w:r w:rsidRPr="00DA032F">
        <w:rPr>
          <w:rFonts w:asciiTheme="majorHAnsi" w:hAnsiTheme="majorHAnsi" w:cs="Times New Roman"/>
        </w:rPr>
        <w:t xml:space="preserve"> durch</w:t>
      </w:r>
      <w:r w:rsidR="00F30215" w:rsidRPr="00DA032F">
        <w:rPr>
          <w:rFonts w:asciiTheme="majorHAnsi" w:hAnsiTheme="majorHAnsi" w:cs="Times New Roman"/>
        </w:rPr>
        <w:t xml:space="preserve"> den Mehrverbrauch aufgrund</w:t>
      </w:r>
      <w:r w:rsidRPr="00DA032F">
        <w:rPr>
          <w:rFonts w:asciiTheme="majorHAnsi" w:hAnsiTheme="majorHAnsi" w:cs="Times New Roman"/>
        </w:rPr>
        <w:t xml:space="preserve"> </w:t>
      </w:r>
      <w:r w:rsidR="00F30215" w:rsidRPr="00DA032F">
        <w:rPr>
          <w:rFonts w:asciiTheme="majorHAnsi" w:hAnsiTheme="majorHAnsi" w:cs="Times New Roman"/>
        </w:rPr>
        <w:t xml:space="preserve">von </w:t>
      </w:r>
      <w:r w:rsidRPr="00DA032F">
        <w:rPr>
          <w:rFonts w:asciiTheme="majorHAnsi" w:hAnsiTheme="majorHAnsi" w:cs="Times New Roman"/>
        </w:rPr>
        <w:t>Zeit</w:t>
      </w:r>
      <w:r w:rsidR="00F30215" w:rsidRPr="00DA032F">
        <w:rPr>
          <w:rFonts w:asciiTheme="majorHAnsi" w:hAnsiTheme="majorHAnsi" w:cs="Times New Roman"/>
        </w:rPr>
        <w:t>e</w:t>
      </w:r>
      <w:r w:rsidRPr="00DA032F">
        <w:rPr>
          <w:rFonts w:asciiTheme="majorHAnsi" w:hAnsiTheme="majorHAnsi" w:cs="Times New Roman"/>
        </w:rPr>
        <w:t>ffekte</w:t>
      </w:r>
      <w:r w:rsidR="00F30215" w:rsidRPr="00DA032F">
        <w:rPr>
          <w:rFonts w:asciiTheme="majorHAnsi" w:hAnsiTheme="majorHAnsi" w:cs="Times New Roman"/>
        </w:rPr>
        <w:t>n</w:t>
      </w:r>
      <w:r w:rsidRPr="00DA032F">
        <w:rPr>
          <w:rFonts w:asciiTheme="majorHAnsi" w:hAnsiTheme="majorHAnsi" w:cs="Times New Roman"/>
        </w:rPr>
        <w:t xml:space="preserve"> kompensiert</w:t>
      </w:r>
      <w:r w:rsidR="00852A2C" w:rsidRPr="00DA032F">
        <w:rPr>
          <w:rFonts w:asciiTheme="majorHAnsi" w:hAnsiTheme="majorHAnsi" w:cs="Times New Roman"/>
        </w:rPr>
        <w:t xml:space="preserve"> werden</w:t>
      </w:r>
      <w:r w:rsidRPr="00DA032F">
        <w:rPr>
          <w:rFonts w:asciiTheme="majorHAnsi" w:hAnsiTheme="majorHAnsi" w:cs="Times New Roman"/>
        </w:rPr>
        <w:t xml:space="preserve">. </w:t>
      </w:r>
      <w:r w:rsidR="00133B66" w:rsidRPr="00DA032F">
        <w:rPr>
          <w:rFonts w:asciiTheme="majorHAnsi" w:hAnsiTheme="majorHAnsi" w:cs="Times New Roman"/>
        </w:rPr>
        <w:t>Mit einfach</w:t>
      </w:r>
      <w:r w:rsidR="00850ED8">
        <w:rPr>
          <w:rFonts w:asciiTheme="majorHAnsi" w:hAnsiTheme="majorHAnsi" w:cs="Times New Roman"/>
        </w:rPr>
        <w:t>en</w:t>
      </w:r>
      <w:r w:rsidR="00133B66" w:rsidRPr="00DA032F">
        <w:rPr>
          <w:rFonts w:asciiTheme="majorHAnsi" w:hAnsiTheme="majorHAnsi" w:cs="Times New Roman"/>
        </w:rPr>
        <w:t xml:space="preserve"> Worten: </w:t>
      </w:r>
      <w:r w:rsidRPr="00DA032F">
        <w:rPr>
          <w:rFonts w:asciiTheme="majorHAnsi" w:hAnsiTheme="majorHAnsi" w:cs="Times New Roman"/>
        </w:rPr>
        <w:t xml:space="preserve">Die </w:t>
      </w:r>
      <w:r w:rsidR="00852A2C" w:rsidRPr="00DA032F">
        <w:rPr>
          <w:rFonts w:asciiTheme="majorHAnsi" w:hAnsiTheme="majorHAnsi" w:cs="Times New Roman"/>
        </w:rPr>
        <w:t>ökologisch</w:t>
      </w:r>
      <w:r w:rsidR="00133B66" w:rsidRPr="00DA032F">
        <w:rPr>
          <w:rFonts w:asciiTheme="majorHAnsi" w:hAnsiTheme="majorHAnsi" w:cs="Times New Roman"/>
        </w:rPr>
        <w:t xml:space="preserve"> vorteilhafte Wirkung einer Reduktion </w:t>
      </w:r>
      <w:r w:rsidR="00850ED8">
        <w:rPr>
          <w:rFonts w:asciiTheme="majorHAnsi" w:hAnsiTheme="majorHAnsi" w:cs="Times New Roman"/>
        </w:rPr>
        <w:t>der</w:t>
      </w:r>
      <w:r w:rsidR="00850ED8" w:rsidRPr="00DA032F">
        <w:rPr>
          <w:rFonts w:asciiTheme="majorHAnsi" w:hAnsiTheme="majorHAnsi" w:cs="Times New Roman"/>
        </w:rPr>
        <w:t xml:space="preserve"> </w:t>
      </w:r>
      <w:r w:rsidR="00133B66" w:rsidRPr="00DA032F">
        <w:rPr>
          <w:rFonts w:asciiTheme="majorHAnsi" w:hAnsiTheme="majorHAnsi" w:cs="Times New Roman"/>
        </w:rPr>
        <w:t>Konsumausgaben</w:t>
      </w:r>
      <w:r w:rsidRPr="00DA032F">
        <w:rPr>
          <w:rFonts w:asciiTheme="majorHAnsi" w:hAnsiTheme="majorHAnsi" w:cs="Times New Roman"/>
        </w:rPr>
        <w:t xml:space="preserve"> wird </w:t>
      </w:r>
      <w:r w:rsidR="00133B66" w:rsidRPr="00DA032F">
        <w:rPr>
          <w:rFonts w:asciiTheme="majorHAnsi" w:hAnsiTheme="majorHAnsi" w:cs="Times New Roman"/>
        </w:rPr>
        <w:t xml:space="preserve">teilweise </w:t>
      </w:r>
      <w:r w:rsidRPr="00DA032F">
        <w:rPr>
          <w:rFonts w:asciiTheme="majorHAnsi" w:hAnsiTheme="majorHAnsi" w:cs="Times New Roman"/>
        </w:rPr>
        <w:t>durch</w:t>
      </w:r>
      <w:r w:rsidR="00133B66" w:rsidRPr="00DA032F">
        <w:rPr>
          <w:rFonts w:asciiTheme="majorHAnsi" w:hAnsiTheme="majorHAnsi" w:cs="Times New Roman"/>
        </w:rPr>
        <w:t xml:space="preserve"> die Aufnahme oder Intensivierung von Aktivitäten</w:t>
      </w:r>
      <w:r w:rsidRPr="00DA032F">
        <w:rPr>
          <w:rFonts w:asciiTheme="majorHAnsi" w:hAnsiTheme="majorHAnsi" w:cs="Times New Roman"/>
        </w:rPr>
        <w:t xml:space="preserve"> </w:t>
      </w:r>
      <w:r w:rsidR="00133B66" w:rsidRPr="00DA032F">
        <w:rPr>
          <w:rFonts w:asciiTheme="majorHAnsi" w:hAnsiTheme="majorHAnsi" w:cs="Times New Roman"/>
        </w:rPr>
        <w:t>aufgehoben</w:t>
      </w:r>
      <w:r w:rsidRPr="00DA032F">
        <w:rPr>
          <w:rFonts w:asciiTheme="majorHAnsi" w:hAnsiTheme="majorHAnsi" w:cs="Times New Roman"/>
        </w:rPr>
        <w:t>.</w:t>
      </w:r>
      <w:r w:rsidR="00331572" w:rsidRPr="00DA032F">
        <w:rPr>
          <w:rFonts w:asciiTheme="majorHAnsi" w:hAnsiTheme="majorHAnsi" w:cs="Times New Roman"/>
        </w:rPr>
        <w:t xml:space="preserve"> </w:t>
      </w:r>
      <w:r w:rsidR="00F21BF3" w:rsidRPr="00DA032F">
        <w:rPr>
          <w:rFonts w:asciiTheme="majorHAnsi" w:hAnsiTheme="majorHAnsi" w:cs="Times New Roman"/>
        </w:rPr>
        <w:t xml:space="preserve">Die Berücksichtigung von Zeit-Rebound-Effekten relativiert demnach die </w:t>
      </w:r>
      <w:r w:rsidR="00133B66" w:rsidRPr="00DA032F">
        <w:rPr>
          <w:rFonts w:asciiTheme="majorHAnsi" w:hAnsiTheme="majorHAnsi" w:cs="Times New Roman"/>
        </w:rPr>
        <w:t>Umwelt-</w:t>
      </w:r>
      <w:r w:rsidR="000C793F" w:rsidRPr="00DA032F">
        <w:rPr>
          <w:rFonts w:asciiTheme="majorHAnsi" w:hAnsiTheme="majorHAnsi" w:cs="Times New Roman"/>
        </w:rPr>
        <w:t xml:space="preserve">Dividende von </w:t>
      </w:r>
      <w:r w:rsidR="00F21BF3" w:rsidRPr="00DA032F">
        <w:rPr>
          <w:rFonts w:asciiTheme="majorHAnsi" w:hAnsiTheme="majorHAnsi" w:cs="Times New Roman"/>
        </w:rPr>
        <w:t>Zeitgewinnen. Dies liegt vor allem an den höh</w:t>
      </w:r>
      <w:r w:rsidR="000C793F" w:rsidRPr="00DA032F">
        <w:rPr>
          <w:rFonts w:asciiTheme="majorHAnsi" w:hAnsiTheme="majorHAnsi" w:cs="Times New Roman"/>
        </w:rPr>
        <w:t xml:space="preserve">eren Ressourcenintensitäten </w:t>
      </w:r>
      <w:r w:rsidR="00AD216D" w:rsidRPr="00DA032F">
        <w:rPr>
          <w:rFonts w:asciiTheme="majorHAnsi" w:hAnsiTheme="majorHAnsi" w:cs="Times New Roman"/>
        </w:rPr>
        <w:t>im</w:t>
      </w:r>
      <w:r w:rsidR="00F21BF3" w:rsidRPr="00DA032F">
        <w:rPr>
          <w:rFonts w:asciiTheme="majorHAnsi" w:hAnsiTheme="majorHAnsi" w:cs="Times New Roman"/>
        </w:rPr>
        <w:t xml:space="preserve"> Handwerk, Bauen und den hohen Intensitäten für intensivierte Freizeitaktivitäten wie Ausflüge oder Ausgehen. </w:t>
      </w:r>
      <w:r w:rsidR="00A32A54" w:rsidRPr="00DA032F">
        <w:rPr>
          <w:rFonts w:asciiTheme="majorHAnsi" w:hAnsiTheme="majorHAnsi" w:cs="Times New Roman"/>
        </w:rPr>
        <w:t>Insgesamt zeigt</w:t>
      </w:r>
      <w:r w:rsidR="00F21BF3" w:rsidRPr="00DA032F">
        <w:rPr>
          <w:rFonts w:asciiTheme="majorHAnsi" w:hAnsiTheme="majorHAnsi" w:cs="Times New Roman"/>
        </w:rPr>
        <w:t xml:space="preserve"> sich </w:t>
      </w:r>
      <w:r w:rsidR="00133B66" w:rsidRPr="00DA032F">
        <w:rPr>
          <w:rFonts w:asciiTheme="majorHAnsi" w:hAnsiTheme="majorHAnsi" w:cs="Times New Roman"/>
        </w:rPr>
        <w:t>aber</w:t>
      </w:r>
      <w:r w:rsidR="00A32A54" w:rsidRPr="00DA032F">
        <w:rPr>
          <w:rFonts w:asciiTheme="majorHAnsi" w:hAnsiTheme="majorHAnsi" w:cs="Times New Roman"/>
        </w:rPr>
        <w:t xml:space="preserve"> auch in der quantitativen Studie </w:t>
      </w:r>
      <w:r w:rsidR="00F21BF3" w:rsidRPr="00DA032F">
        <w:rPr>
          <w:rFonts w:asciiTheme="majorHAnsi" w:hAnsiTheme="majorHAnsi" w:cs="Times New Roman"/>
        </w:rPr>
        <w:t xml:space="preserve">eine </w:t>
      </w:r>
      <w:r w:rsidR="00AD216D" w:rsidRPr="00DA032F">
        <w:rPr>
          <w:rFonts w:asciiTheme="majorHAnsi" w:hAnsiTheme="majorHAnsi" w:cs="Times New Roman"/>
        </w:rPr>
        <w:t>ökologisch vorteilhafte</w:t>
      </w:r>
      <w:r w:rsidR="00F21BF3" w:rsidRPr="00DA032F">
        <w:rPr>
          <w:rFonts w:asciiTheme="majorHAnsi" w:hAnsiTheme="majorHAnsi" w:cs="Times New Roman"/>
        </w:rPr>
        <w:t xml:space="preserve"> Verschiebung der </w:t>
      </w:r>
      <w:r w:rsidR="00A32A54" w:rsidRPr="00DA032F">
        <w:rPr>
          <w:rFonts w:asciiTheme="majorHAnsi" w:hAnsiTheme="majorHAnsi" w:cs="Times New Roman"/>
        </w:rPr>
        <w:t>Konsumausgaben und</w:t>
      </w:r>
      <w:r w:rsidR="00AD216D" w:rsidRPr="00DA032F">
        <w:rPr>
          <w:rFonts w:asciiTheme="majorHAnsi" w:hAnsiTheme="majorHAnsi" w:cs="Times New Roman"/>
        </w:rPr>
        <w:t xml:space="preserve"> </w:t>
      </w:r>
      <w:r w:rsidR="00A32A54" w:rsidRPr="00DA032F">
        <w:rPr>
          <w:rFonts w:asciiTheme="majorHAnsi" w:hAnsiTheme="majorHAnsi" w:cs="Times New Roman"/>
        </w:rPr>
        <w:t>Zeitverwendung.</w:t>
      </w:r>
      <w:r w:rsidR="00F21BF3" w:rsidRPr="00DA032F">
        <w:rPr>
          <w:rFonts w:asciiTheme="majorHAnsi" w:hAnsiTheme="majorHAnsi" w:cs="Times New Roman"/>
        </w:rPr>
        <w:t xml:space="preserve"> Insofern </w:t>
      </w:r>
      <w:r w:rsidR="00840414" w:rsidRPr="00DA032F">
        <w:rPr>
          <w:rFonts w:asciiTheme="majorHAnsi" w:hAnsiTheme="majorHAnsi" w:cs="Times New Roman"/>
        </w:rPr>
        <w:t>ist eine</w:t>
      </w:r>
      <w:r w:rsidR="00F21BF3" w:rsidRPr="00DA032F">
        <w:rPr>
          <w:rFonts w:asciiTheme="majorHAnsi" w:hAnsiTheme="majorHAnsi" w:cs="Times New Roman"/>
        </w:rPr>
        <w:t xml:space="preserve"> Arbeitszeitreduktion durchaus als Intervention in </w:t>
      </w:r>
      <w:r w:rsidR="00741F3E" w:rsidRPr="00DA032F">
        <w:rPr>
          <w:rFonts w:asciiTheme="majorHAnsi" w:hAnsiTheme="majorHAnsi" w:cs="Times New Roman"/>
        </w:rPr>
        <w:t>die</w:t>
      </w:r>
      <w:r w:rsidR="00F21BF3" w:rsidRPr="00DA032F">
        <w:rPr>
          <w:rFonts w:asciiTheme="majorHAnsi" w:hAnsiTheme="majorHAnsi" w:cs="Times New Roman"/>
        </w:rPr>
        <w:t xml:space="preserve"> </w:t>
      </w:r>
      <w:r w:rsidR="00133B66" w:rsidRPr="00DA032F">
        <w:rPr>
          <w:rFonts w:asciiTheme="majorHAnsi" w:hAnsiTheme="majorHAnsi" w:cs="Times New Roman"/>
        </w:rPr>
        <w:t>„Steigerung“ und „Beschleunigung“</w:t>
      </w:r>
      <w:r w:rsidR="00F21BF3" w:rsidRPr="00DA032F">
        <w:rPr>
          <w:rFonts w:asciiTheme="majorHAnsi" w:hAnsiTheme="majorHAnsi" w:cs="Times New Roman"/>
        </w:rPr>
        <w:t xml:space="preserve"> der Lebensführung zu sehen</w:t>
      </w:r>
      <w:r w:rsidR="00745012" w:rsidRPr="00DA032F">
        <w:rPr>
          <w:rFonts w:asciiTheme="majorHAnsi" w:hAnsiTheme="majorHAnsi" w:cs="Times New Roman"/>
        </w:rPr>
        <w:t xml:space="preserve"> (kein </w:t>
      </w:r>
      <w:r w:rsidR="00745012" w:rsidRPr="00DA032F">
        <w:rPr>
          <w:rFonts w:asciiTheme="majorHAnsi" w:hAnsiTheme="majorHAnsi" w:cs="Times New Roman"/>
          <w:i/>
        </w:rPr>
        <w:t>backfire</w:t>
      </w:r>
      <w:r w:rsidR="00745012" w:rsidRPr="00DA032F">
        <w:rPr>
          <w:rFonts w:asciiTheme="majorHAnsi" w:hAnsiTheme="majorHAnsi" w:cs="Times New Roman"/>
        </w:rPr>
        <w:t>)</w:t>
      </w:r>
      <w:r w:rsidR="00F21BF3" w:rsidRPr="00DA032F">
        <w:rPr>
          <w:rFonts w:asciiTheme="majorHAnsi" w:hAnsiTheme="majorHAnsi" w:cs="Times New Roman"/>
        </w:rPr>
        <w:t>.</w:t>
      </w:r>
    </w:p>
    <w:p w14:paraId="037EAEDD" w14:textId="77777777" w:rsidR="00113F7A" w:rsidRPr="00DA032F" w:rsidRDefault="00113F7A" w:rsidP="00DA032F">
      <w:pPr>
        <w:spacing w:after="0" w:line="312" w:lineRule="auto"/>
        <w:ind w:firstLine="142"/>
        <w:jc w:val="both"/>
        <w:rPr>
          <w:rFonts w:asciiTheme="majorHAnsi" w:hAnsiTheme="majorHAnsi" w:cs="Times New Roman"/>
        </w:rPr>
      </w:pPr>
    </w:p>
    <w:p w14:paraId="7F16AB85" w14:textId="0E2A2FF6" w:rsidR="006A37E5" w:rsidRPr="00DA032F" w:rsidRDefault="00113F7A" w:rsidP="00DA032F">
      <w:pPr>
        <w:spacing w:after="0" w:line="312" w:lineRule="auto"/>
        <w:jc w:val="both"/>
        <w:rPr>
          <w:rFonts w:asciiTheme="majorHAnsi" w:hAnsiTheme="majorHAnsi" w:cs="Times New Roman"/>
          <w:b/>
          <w:i/>
        </w:rPr>
      </w:pPr>
      <w:r w:rsidRPr="00DA032F">
        <w:rPr>
          <w:rFonts w:asciiTheme="majorHAnsi" w:hAnsiTheme="majorHAnsi" w:cs="Times New Roman"/>
          <w:b/>
          <w:i/>
        </w:rPr>
        <w:t>Zweite Dividende – Sozialer?</w:t>
      </w:r>
    </w:p>
    <w:p w14:paraId="103D29BE" w14:textId="56EA4539" w:rsidR="00612C78" w:rsidRPr="00DA032F" w:rsidRDefault="000C4938" w:rsidP="007245BE">
      <w:pPr>
        <w:spacing w:after="0" w:line="312" w:lineRule="auto"/>
        <w:jc w:val="both"/>
        <w:rPr>
          <w:rFonts w:asciiTheme="majorHAnsi" w:hAnsiTheme="majorHAnsi" w:cs="Times New Roman"/>
        </w:rPr>
      </w:pPr>
      <w:r w:rsidRPr="00DA032F">
        <w:rPr>
          <w:rFonts w:asciiTheme="majorHAnsi" w:hAnsiTheme="majorHAnsi" w:cs="Times New Roman"/>
        </w:rPr>
        <w:t>Genauso geben die</w:t>
      </w:r>
      <w:r w:rsidR="00971D22" w:rsidRPr="00DA032F">
        <w:rPr>
          <w:rFonts w:asciiTheme="majorHAnsi" w:hAnsiTheme="majorHAnsi" w:cs="Times New Roman"/>
        </w:rPr>
        <w:t xml:space="preserve"> quantitativen </w:t>
      </w:r>
      <w:r w:rsidR="008249D4" w:rsidRPr="00DA032F">
        <w:rPr>
          <w:rFonts w:asciiTheme="majorHAnsi" w:hAnsiTheme="majorHAnsi" w:cs="Times New Roman"/>
        </w:rPr>
        <w:t>Ergebnisse</w:t>
      </w:r>
      <w:r w:rsidR="00971D22" w:rsidRPr="00DA032F">
        <w:rPr>
          <w:rFonts w:asciiTheme="majorHAnsi" w:hAnsiTheme="majorHAnsi" w:cs="Times New Roman"/>
        </w:rPr>
        <w:t xml:space="preserve"> zu verstehen</w:t>
      </w:r>
      <w:r w:rsidR="00A32A54" w:rsidRPr="00DA032F">
        <w:rPr>
          <w:rFonts w:asciiTheme="majorHAnsi" w:hAnsiTheme="majorHAnsi" w:cs="Times New Roman"/>
        </w:rPr>
        <w:t xml:space="preserve">, dass </w:t>
      </w:r>
      <w:r w:rsidR="00F21BF3" w:rsidRPr="00DA032F">
        <w:rPr>
          <w:rFonts w:asciiTheme="majorHAnsi" w:hAnsiTheme="majorHAnsi" w:cs="Times New Roman"/>
        </w:rPr>
        <w:t>Zeitgewinne verstärkt in regelmäßiges ehrenamtliches Engagement</w:t>
      </w:r>
      <w:r w:rsidR="00A32A54" w:rsidRPr="00DA032F">
        <w:rPr>
          <w:rFonts w:asciiTheme="majorHAnsi" w:hAnsiTheme="majorHAnsi" w:cs="Times New Roman"/>
        </w:rPr>
        <w:t xml:space="preserve"> fließen</w:t>
      </w:r>
      <w:r w:rsidR="00F21BF3" w:rsidRPr="00DA032F">
        <w:rPr>
          <w:rFonts w:asciiTheme="majorHAnsi" w:hAnsiTheme="majorHAnsi" w:cs="Times New Roman"/>
        </w:rPr>
        <w:t xml:space="preserve">. In Kombination mit dem Befund, dass Arbeitszeitreduktionen zur Pflege des sozialen Umfeldes in Form von Besuchen von Freunden und Nachbarn genutzt werden, ist dies als Moment verstärkter </w:t>
      </w:r>
      <w:r w:rsidR="00A32A54" w:rsidRPr="00DA032F">
        <w:rPr>
          <w:rFonts w:asciiTheme="majorHAnsi" w:hAnsiTheme="majorHAnsi" w:cs="Times New Roman"/>
        </w:rPr>
        <w:t>Vergemeinschaftung zu bewerten</w:t>
      </w:r>
      <w:r w:rsidR="00D90919" w:rsidRPr="00DA032F">
        <w:rPr>
          <w:rFonts w:asciiTheme="majorHAnsi" w:hAnsiTheme="majorHAnsi" w:cs="Times New Roman"/>
        </w:rPr>
        <w:t>.</w:t>
      </w:r>
    </w:p>
    <w:p w14:paraId="15770CEE" w14:textId="77777777" w:rsidR="00612C78" w:rsidRPr="00DA032F" w:rsidRDefault="00612C78" w:rsidP="00DA032F">
      <w:pPr>
        <w:spacing w:after="0" w:line="312" w:lineRule="auto"/>
        <w:ind w:firstLine="284"/>
        <w:jc w:val="both"/>
        <w:rPr>
          <w:rFonts w:asciiTheme="majorHAnsi" w:hAnsiTheme="majorHAnsi" w:cs="Times New Roman"/>
        </w:rPr>
      </w:pPr>
    </w:p>
    <w:p w14:paraId="1337D510" w14:textId="22E37FD2" w:rsidR="00612C78" w:rsidRPr="00DA032F" w:rsidRDefault="00612C78" w:rsidP="00DA032F">
      <w:pPr>
        <w:spacing w:after="0" w:line="312" w:lineRule="auto"/>
        <w:jc w:val="both"/>
        <w:rPr>
          <w:rFonts w:asciiTheme="majorHAnsi" w:hAnsiTheme="majorHAnsi" w:cs="Times New Roman"/>
          <w:b/>
          <w:i/>
        </w:rPr>
      </w:pPr>
      <w:r w:rsidRPr="00DA032F">
        <w:rPr>
          <w:rFonts w:asciiTheme="majorHAnsi" w:hAnsiTheme="majorHAnsi" w:cs="Times New Roman"/>
          <w:b/>
          <w:i/>
        </w:rPr>
        <w:t xml:space="preserve">Dritte Dividende – </w:t>
      </w:r>
      <w:r w:rsidR="007F3927">
        <w:rPr>
          <w:rFonts w:asciiTheme="majorHAnsi" w:hAnsiTheme="majorHAnsi" w:cs="Times New Roman"/>
          <w:b/>
          <w:i/>
        </w:rPr>
        <w:t>Zufrieden</w:t>
      </w:r>
      <w:r w:rsidR="007F3927" w:rsidRPr="00DA032F">
        <w:rPr>
          <w:rFonts w:asciiTheme="majorHAnsi" w:hAnsiTheme="majorHAnsi" w:cs="Times New Roman"/>
          <w:b/>
          <w:i/>
        </w:rPr>
        <w:t>er</w:t>
      </w:r>
      <w:r w:rsidRPr="00DA032F">
        <w:rPr>
          <w:rFonts w:asciiTheme="majorHAnsi" w:hAnsiTheme="majorHAnsi" w:cs="Times New Roman"/>
          <w:b/>
          <w:i/>
        </w:rPr>
        <w:t>?</w:t>
      </w:r>
    </w:p>
    <w:p w14:paraId="13100AF5" w14:textId="2338C408" w:rsidR="00747F67" w:rsidRPr="00DA032F" w:rsidRDefault="000C4938" w:rsidP="007245BE">
      <w:pPr>
        <w:spacing w:after="0" w:line="312" w:lineRule="auto"/>
        <w:jc w:val="both"/>
        <w:rPr>
          <w:rFonts w:asciiTheme="majorHAnsi" w:hAnsiTheme="majorHAnsi" w:cs="Times New Roman"/>
        </w:rPr>
      </w:pPr>
      <w:r w:rsidRPr="00DA032F">
        <w:rPr>
          <w:rFonts w:asciiTheme="majorHAnsi" w:hAnsiTheme="majorHAnsi" w:cs="Times New Roman"/>
        </w:rPr>
        <w:t xml:space="preserve">Gleichzeitig </w:t>
      </w:r>
      <w:r w:rsidR="001E039C" w:rsidRPr="00DA032F">
        <w:rPr>
          <w:rFonts w:asciiTheme="majorHAnsi" w:hAnsiTheme="majorHAnsi" w:cs="Times New Roman"/>
        </w:rPr>
        <w:t xml:space="preserve">zeigt </w:t>
      </w:r>
      <w:r w:rsidRPr="00DA032F">
        <w:rPr>
          <w:rFonts w:asciiTheme="majorHAnsi" w:hAnsiTheme="majorHAnsi" w:cs="Times New Roman"/>
        </w:rPr>
        <w:t>sich aber auch</w:t>
      </w:r>
      <w:r w:rsidR="007F3927">
        <w:rPr>
          <w:rFonts w:asciiTheme="majorHAnsi" w:hAnsiTheme="majorHAnsi" w:cs="Times New Roman"/>
        </w:rPr>
        <w:t xml:space="preserve"> </w:t>
      </w:r>
      <w:r w:rsidR="00F21BF3" w:rsidRPr="00DA032F">
        <w:rPr>
          <w:rFonts w:asciiTheme="majorHAnsi" w:hAnsiTheme="majorHAnsi" w:cs="Times New Roman"/>
        </w:rPr>
        <w:t>ein pos</w:t>
      </w:r>
      <w:r w:rsidR="00A32A54" w:rsidRPr="00DA032F">
        <w:rPr>
          <w:rFonts w:asciiTheme="majorHAnsi" w:hAnsiTheme="majorHAnsi" w:cs="Times New Roman"/>
        </w:rPr>
        <w:t>itiver Zusammenhang zwischen Ar</w:t>
      </w:r>
      <w:r w:rsidR="00F21BF3" w:rsidRPr="00DA032F">
        <w:rPr>
          <w:rFonts w:asciiTheme="majorHAnsi" w:hAnsiTheme="majorHAnsi" w:cs="Times New Roman"/>
        </w:rPr>
        <w:t>beitszeit und Lebenszufriedenheit</w:t>
      </w:r>
      <w:r w:rsidR="00897ABA" w:rsidRPr="00DA032F">
        <w:rPr>
          <w:rFonts w:asciiTheme="majorHAnsi" w:hAnsiTheme="majorHAnsi" w:cs="Times New Roman"/>
        </w:rPr>
        <w:t>. Das heißt,</w:t>
      </w:r>
      <w:r w:rsidR="000C793F" w:rsidRPr="00DA032F">
        <w:rPr>
          <w:rFonts w:asciiTheme="majorHAnsi" w:hAnsiTheme="majorHAnsi" w:cs="Times New Roman"/>
        </w:rPr>
        <w:t xml:space="preserve"> </w:t>
      </w:r>
      <w:r w:rsidR="00233952" w:rsidRPr="00DA032F">
        <w:rPr>
          <w:rFonts w:asciiTheme="majorHAnsi" w:hAnsiTheme="majorHAnsi" w:cs="Times New Roman"/>
        </w:rPr>
        <w:t>e</w:t>
      </w:r>
      <w:r w:rsidR="000C793F" w:rsidRPr="00DA032F">
        <w:rPr>
          <w:rFonts w:asciiTheme="majorHAnsi" w:hAnsiTheme="majorHAnsi" w:cs="Times New Roman"/>
        </w:rPr>
        <w:t>ine Arbeitszeitreduktion führt</w:t>
      </w:r>
      <w:r w:rsidR="00331572" w:rsidRPr="00DA032F">
        <w:rPr>
          <w:rFonts w:asciiTheme="majorHAnsi" w:hAnsiTheme="majorHAnsi" w:cs="Times New Roman"/>
        </w:rPr>
        <w:t xml:space="preserve"> </w:t>
      </w:r>
      <w:r w:rsidR="000C793F" w:rsidRPr="00DA032F">
        <w:rPr>
          <w:rFonts w:asciiTheme="majorHAnsi" w:hAnsiTheme="majorHAnsi" w:cs="Times New Roman"/>
        </w:rPr>
        <w:t xml:space="preserve">nicht </w:t>
      </w:r>
      <w:r w:rsidRPr="00DA032F">
        <w:rPr>
          <w:rFonts w:asciiTheme="majorHAnsi" w:hAnsiTheme="majorHAnsi" w:cs="Times New Roman"/>
          <w:i/>
        </w:rPr>
        <w:t>(</w:t>
      </w:r>
      <w:r w:rsidR="00233952" w:rsidRPr="00DA032F">
        <w:rPr>
          <w:rFonts w:asciiTheme="majorHAnsi" w:hAnsiTheme="majorHAnsi" w:cs="Times New Roman"/>
          <w:i/>
        </w:rPr>
        <w:t>per se</w:t>
      </w:r>
      <w:r w:rsidRPr="00DA032F">
        <w:rPr>
          <w:rFonts w:asciiTheme="majorHAnsi" w:hAnsiTheme="majorHAnsi" w:cs="Times New Roman"/>
          <w:i/>
        </w:rPr>
        <w:t xml:space="preserve">) </w:t>
      </w:r>
      <w:r w:rsidR="000C793F" w:rsidRPr="00DA032F">
        <w:rPr>
          <w:rFonts w:asciiTheme="majorHAnsi" w:hAnsiTheme="majorHAnsi" w:cs="Times New Roman"/>
        </w:rPr>
        <w:t xml:space="preserve">zu einer höheren Lebenszufriedenheit. </w:t>
      </w:r>
      <w:r w:rsidR="00F21BF3" w:rsidRPr="00DA032F">
        <w:rPr>
          <w:rFonts w:asciiTheme="majorHAnsi" w:hAnsiTheme="majorHAnsi" w:cs="Times New Roman"/>
        </w:rPr>
        <w:t>Es ist weniger bedeutend, ob Zeit gewonnen wird</w:t>
      </w:r>
      <w:r w:rsidR="00D1354E" w:rsidRPr="00DA032F">
        <w:rPr>
          <w:rFonts w:asciiTheme="majorHAnsi" w:hAnsiTheme="majorHAnsi" w:cs="Times New Roman"/>
        </w:rPr>
        <w:t>;</w:t>
      </w:r>
      <w:r w:rsidR="00F21BF3" w:rsidRPr="00DA032F">
        <w:rPr>
          <w:rFonts w:asciiTheme="majorHAnsi" w:hAnsiTheme="majorHAnsi" w:cs="Times New Roman"/>
        </w:rPr>
        <w:t xml:space="preserve"> </w:t>
      </w:r>
      <w:r w:rsidRPr="00DA032F">
        <w:rPr>
          <w:rFonts w:asciiTheme="majorHAnsi" w:hAnsiTheme="majorHAnsi" w:cs="Times New Roman"/>
        </w:rPr>
        <w:t xml:space="preserve">es ist </w:t>
      </w:r>
      <w:r w:rsidR="00D1354E" w:rsidRPr="00DA032F">
        <w:rPr>
          <w:rFonts w:asciiTheme="majorHAnsi" w:hAnsiTheme="majorHAnsi" w:cs="Times New Roman"/>
        </w:rPr>
        <w:t xml:space="preserve">vielmehr </w:t>
      </w:r>
      <w:r w:rsidR="00F21BF3" w:rsidRPr="00DA032F">
        <w:rPr>
          <w:rFonts w:asciiTheme="majorHAnsi" w:hAnsiTheme="majorHAnsi" w:cs="Times New Roman"/>
        </w:rPr>
        <w:t>entscheidend, wie die gewonnene Zeit außerhalb</w:t>
      </w:r>
      <w:r w:rsidR="000C793F" w:rsidRPr="00DA032F">
        <w:rPr>
          <w:rFonts w:asciiTheme="majorHAnsi" w:hAnsiTheme="majorHAnsi" w:cs="Times New Roman"/>
        </w:rPr>
        <w:t xml:space="preserve"> der Erwerbsarbeitszeit verwendet</w:t>
      </w:r>
      <w:r w:rsidR="00F21BF3" w:rsidRPr="00DA032F">
        <w:rPr>
          <w:rFonts w:asciiTheme="majorHAnsi" w:hAnsiTheme="majorHAnsi" w:cs="Times New Roman"/>
        </w:rPr>
        <w:t xml:space="preserve"> wird. Dabei leisten wiederum relativ ressourcenintensive Aktivitäten (wie </w:t>
      </w:r>
      <w:r w:rsidR="007F3927">
        <w:rPr>
          <w:rFonts w:asciiTheme="majorHAnsi" w:hAnsiTheme="majorHAnsi" w:cs="Times New Roman"/>
        </w:rPr>
        <w:t xml:space="preserve">diverse </w:t>
      </w:r>
      <w:r w:rsidR="00F21BF3" w:rsidRPr="00DA032F">
        <w:rPr>
          <w:rFonts w:asciiTheme="majorHAnsi" w:hAnsiTheme="majorHAnsi" w:cs="Times New Roman"/>
        </w:rPr>
        <w:t>Hobbys o</w:t>
      </w:r>
      <w:r w:rsidR="008249D4" w:rsidRPr="00DA032F">
        <w:rPr>
          <w:rFonts w:asciiTheme="majorHAnsi" w:hAnsiTheme="majorHAnsi" w:cs="Times New Roman"/>
        </w:rPr>
        <w:t>der Essen gehen), als auch zeit</w:t>
      </w:r>
      <w:r w:rsidR="00F21BF3" w:rsidRPr="00DA032F">
        <w:rPr>
          <w:rFonts w:asciiTheme="majorHAnsi" w:hAnsiTheme="majorHAnsi" w:cs="Times New Roman"/>
        </w:rPr>
        <w:t>intensive</w:t>
      </w:r>
      <w:r w:rsidR="000C793F" w:rsidRPr="00DA032F">
        <w:rPr>
          <w:rFonts w:asciiTheme="majorHAnsi" w:hAnsiTheme="majorHAnsi" w:cs="Times New Roman"/>
        </w:rPr>
        <w:t xml:space="preserve"> und</w:t>
      </w:r>
      <w:r w:rsidR="00F21BF3" w:rsidRPr="00DA032F">
        <w:rPr>
          <w:rFonts w:asciiTheme="majorHAnsi" w:hAnsiTheme="majorHAnsi" w:cs="Times New Roman"/>
        </w:rPr>
        <w:t xml:space="preserve"> ressourcenleichte Zeitverwendungen (</w:t>
      </w:r>
      <w:r w:rsidR="008736F7">
        <w:rPr>
          <w:rFonts w:asciiTheme="majorHAnsi" w:hAnsiTheme="majorHAnsi" w:cs="Times New Roman"/>
        </w:rPr>
        <w:t xml:space="preserve">etwa </w:t>
      </w:r>
      <w:r w:rsidR="00F21BF3" w:rsidRPr="00DA032F">
        <w:rPr>
          <w:rFonts w:asciiTheme="majorHAnsi" w:hAnsiTheme="majorHAnsi" w:cs="Times New Roman"/>
        </w:rPr>
        <w:t>sozialer Kontakt mit Freunden) ihren B</w:t>
      </w:r>
      <w:r w:rsidR="00D90919" w:rsidRPr="00DA032F">
        <w:rPr>
          <w:rFonts w:asciiTheme="majorHAnsi" w:hAnsiTheme="majorHAnsi" w:cs="Times New Roman"/>
        </w:rPr>
        <w:t>eitrag zur Lebenszufriedenheit.</w:t>
      </w:r>
    </w:p>
    <w:p w14:paraId="12BCCE0A" w14:textId="77777777" w:rsidR="00113F7A" w:rsidRPr="00DA032F" w:rsidRDefault="00113F7A" w:rsidP="00DA032F">
      <w:pPr>
        <w:spacing w:after="0" w:line="312" w:lineRule="auto"/>
        <w:jc w:val="both"/>
        <w:rPr>
          <w:rFonts w:asciiTheme="majorHAnsi" w:hAnsiTheme="majorHAnsi" w:cs="Times New Roman"/>
        </w:rPr>
      </w:pPr>
    </w:p>
    <w:p w14:paraId="6981183E" w14:textId="77777777" w:rsidR="000C793F" w:rsidRPr="00DA032F" w:rsidRDefault="000C793F" w:rsidP="00DA032F">
      <w:pPr>
        <w:spacing w:after="0" w:line="312" w:lineRule="auto"/>
        <w:jc w:val="both"/>
        <w:rPr>
          <w:rFonts w:asciiTheme="majorHAnsi" w:hAnsiTheme="majorHAnsi" w:cs="Times New Roman"/>
        </w:rPr>
      </w:pPr>
    </w:p>
    <w:p w14:paraId="2E06F422" w14:textId="5BD07765" w:rsidR="00113F7A" w:rsidRPr="00DA032F" w:rsidRDefault="00113F7A" w:rsidP="00DA032F">
      <w:pPr>
        <w:spacing w:after="0" w:line="312" w:lineRule="auto"/>
        <w:jc w:val="both"/>
        <w:rPr>
          <w:rFonts w:asciiTheme="majorHAnsi" w:hAnsiTheme="majorHAnsi" w:cs="Times New Roman"/>
          <w:b/>
          <w:i/>
        </w:rPr>
      </w:pPr>
      <w:r w:rsidRPr="00DA032F">
        <w:rPr>
          <w:rFonts w:asciiTheme="majorHAnsi" w:hAnsiTheme="majorHAnsi" w:cs="Times New Roman"/>
          <w:b/>
          <w:i/>
        </w:rPr>
        <w:t>Fazit</w:t>
      </w:r>
    </w:p>
    <w:p w14:paraId="48698269" w14:textId="77777777" w:rsidR="00113F7A" w:rsidRPr="00DA032F" w:rsidRDefault="00113F7A" w:rsidP="00DA032F">
      <w:pPr>
        <w:spacing w:after="0" w:line="312" w:lineRule="auto"/>
        <w:jc w:val="both"/>
        <w:rPr>
          <w:rFonts w:asciiTheme="majorHAnsi" w:hAnsiTheme="majorHAnsi" w:cs="Times New Roman"/>
          <w:b/>
          <w:i/>
        </w:rPr>
      </w:pPr>
    </w:p>
    <w:p w14:paraId="462232AD" w14:textId="53C5325C" w:rsidR="008736F7" w:rsidRPr="00DA032F" w:rsidRDefault="00F21BF3" w:rsidP="00DA032F">
      <w:pPr>
        <w:autoSpaceDE w:val="0"/>
        <w:autoSpaceDN w:val="0"/>
        <w:adjustRightInd w:val="0"/>
        <w:spacing w:after="0" w:line="312" w:lineRule="auto"/>
        <w:jc w:val="both"/>
        <w:rPr>
          <w:rFonts w:asciiTheme="majorHAnsi" w:hAnsiTheme="majorHAnsi" w:cs="Times New Roman"/>
        </w:rPr>
      </w:pPr>
      <w:r w:rsidRPr="00DA032F">
        <w:rPr>
          <w:rFonts w:asciiTheme="majorHAnsi" w:hAnsiTheme="majorHAnsi" w:cs="Times New Roman"/>
        </w:rPr>
        <w:lastRenderedPageBreak/>
        <w:t xml:space="preserve">Zwar kompensieren Zeit-Rebound-Effekte potentielle Ressourceneinsparungen in großen Teilen, aber nicht vollständig. </w:t>
      </w:r>
      <w:r w:rsidR="00747F67" w:rsidRPr="00DA032F">
        <w:rPr>
          <w:rFonts w:asciiTheme="majorHAnsi" w:eastAsia="TimesNewRoman" w:hAnsiTheme="majorHAnsi" w:cs="Times New Roman"/>
        </w:rPr>
        <w:t xml:space="preserve">Eine veränderte Lebensführung nach einer Arbeitszeitreduktion setzt sich im Steigerungsspiel fort, ohne </w:t>
      </w:r>
      <w:r w:rsidR="00331572" w:rsidRPr="00DA032F">
        <w:rPr>
          <w:rFonts w:asciiTheme="majorHAnsi" w:eastAsia="TimesNewRoman" w:hAnsiTheme="majorHAnsi" w:cs="Times New Roman"/>
        </w:rPr>
        <w:t>dadurch</w:t>
      </w:r>
      <w:r w:rsidR="00747F67" w:rsidRPr="00DA032F">
        <w:rPr>
          <w:rFonts w:asciiTheme="majorHAnsi" w:eastAsia="TimesNewRoman" w:hAnsiTheme="majorHAnsi" w:cs="Times New Roman"/>
        </w:rPr>
        <w:t xml:space="preserve"> den Ressourcen- und Energieumsatz </w:t>
      </w:r>
      <w:r w:rsidR="000C4938" w:rsidRPr="00DA032F">
        <w:rPr>
          <w:rFonts w:asciiTheme="majorHAnsi" w:eastAsia="TimesNewRoman" w:hAnsiTheme="majorHAnsi" w:cs="Times New Roman"/>
        </w:rPr>
        <w:t>„beschleunigen“</w:t>
      </w:r>
      <w:r w:rsidR="00747F67" w:rsidRPr="00DA032F">
        <w:rPr>
          <w:rFonts w:asciiTheme="majorHAnsi" w:eastAsia="TimesNewRoman" w:hAnsiTheme="majorHAnsi" w:cs="Times New Roman"/>
        </w:rPr>
        <w:t xml:space="preserve"> zu müssen</w:t>
      </w:r>
      <w:r w:rsidR="000C4938" w:rsidRPr="00DA032F">
        <w:rPr>
          <w:rFonts w:asciiTheme="majorHAnsi" w:eastAsia="TimesNewRoman" w:hAnsiTheme="majorHAnsi" w:cs="Times New Roman"/>
        </w:rPr>
        <w:t xml:space="preserve"> (kein </w:t>
      </w:r>
      <w:r w:rsidR="000C4938" w:rsidRPr="00DA032F">
        <w:rPr>
          <w:rFonts w:asciiTheme="majorHAnsi" w:eastAsia="TimesNewRoman" w:hAnsiTheme="majorHAnsi" w:cs="Times New Roman"/>
          <w:i/>
        </w:rPr>
        <w:t>backfire</w:t>
      </w:r>
      <w:r w:rsidR="000C4938" w:rsidRPr="00DA032F">
        <w:rPr>
          <w:rFonts w:asciiTheme="majorHAnsi" w:eastAsia="TimesNewRoman" w:hAnsiTheme="majorHAnsi" w:cs="Times New Roman"/>
        </w:rPr>
        <w:t>)</w:t>
      </w:r>
      <w:r w:rsidR="00747F67" w:rsidRPr="00DA032F">
        <w:rPr>
          <w:rFonts w:asciiTheme="majorHAnsi" w:eastAsia="TimesNewRoman" w:hAnsiTheme="majorHAnsi" w:cs="Times New Roman"/>
        </w:rPr>
        <w:t xml:space="preserve">. </w:t>
      </w:r>
      <w:r w:rsidRPr="00DA032F">
        <w:rPr>
          <w:rFonts w:asciiTheme="majorHAnsi" w:hAnsiTheme="majorHAnsi" w:cs="Times New Roman"/>
        </w:rPr>
        <w:t xml:space="preserve">Davon abgesehen äußern sich Zeit-Rebound-Effekte in </w:t>
      </w:r>
      <w:r w:rsidR="00D90919" w:rsidRPr="00DA032F">
        <w:rPr>
          <w:rFonts w:asciiTheme="majorHAnsi" w:hAnsiTheme="majorHAnsi" w:cs="Times New Roman"/>
        </w:rPr>
        <w:t>sozialem</w:t>
      </w:r>
      <w:r w:rsidRPr="00DA032F">
        <w:rPr>
          <w:rFonts w:asciiTheme="majorHAnsi" w:hAnsiTheme="majorHAnsi" w:cs="Times New Roman"/>
        </w:rPr>
        <w:t xml:space="preserve"> Engagement und </w:t>
      </w:r>
      <w:r w:rsidR="00331572" w:rsidRPr="00DA032F">
        <w:rPr>
          <w:rFonts w:asciiTheme="majorHAnsi" w:hAnsiTheme="majorHAnsi" w:cs="Times New Roman"/>
        </w:rPr>
        <w:t xml:space="preserve">höherer </w:t>
      </w:r>
      <w:r w:rsidRPr="00DA032F">
        <w:rPr>
          <w:rFonts w:asciiTheme="majorHAnsi" w:hAnsiTheme="majorHAnsi" w:cs="Times New Roman"/>
        </w:rPr>
        <w:t xml:space="preserve">individueller Zufriedenheit – </w:t>
      </w:r>
      <w:r w:rsidR="000C793F" w:rsidRPr="00DA032F">
        <w:rPr>
          <w:rFonts w:asciiTheme="majorHAnsi" w:hAnsiTheme="majorHAnsi" w:cs="Times New Roman"/>
        </w:rPr>
        <w:t xml:space="preserve">die </w:t>
      </w:r>
      <w:r w:rsidRPr="00DA032F">
        <w:rPr>
          <w:rFonts w:asciiTheme="majorHAnsi" w:hAnsiTheme="majorHAnsi" w:cs="Times New Roman"/>
        </w:rPr>
        <w:t>erwünschte</w:t>
      </w:r>
      <w:r w:rsidR="000C793F" w:rsidRPr="00DA032F">
        <w:rPr>
          <w:rFonts w:asciiTheme="majorHAnsi" w:hAnsiTheme="majorHAnsi" w:cs="Times New Roman"/>
        </w:rPr>
        <w:t>n</w:t>
      </w:r>
      <w:r w:rsidRPr="00DA032F">
        <w:rPr>
          <w:rFonts w:asciiTheme="majorHAnsi" w:hAnsiTheme="majorHAnsi" w:cs="Times New Roman"/>
        </w:rPr>
        <w:t xml:space="preserve"> Wirkungen von Rebound-Effekten.</w:t>
      </w:r>
      <w:r w:rsidR="00747F67" w:rsidRPr="00DA032F">
        <w:rPr>
          <w:rFonts w:asciiTheme="majorHAnsi" w:hAnsiTheme="majorHAnsi" w:cs="Times New Roman"/>
        </w:rPr>
        <w:t xml:space="preserve"> </w:t>
      </w:r>
    </w:p>
    <w:p w14:paraId="613B41B1" w14:textId="77777777" w:rsidR="003A4FB7" w:rsidRPr="00DA032F" w:rsidRDefault="003A4FB7" w:rsidP="00DA032F">
      <w:pPr>
        <w:pStyle w:val="Funotentext"/>
        <w:spacing w:line="312" w:lineRule="auto"/>
        <w:jc w:val="both"/>
        <w:rPr>
          <w:rFonts w:asciiTheme="majorHAnsi" w:hAnsiTheme="majorHAnsi" w:cs="Times New Roman"/>
          <w:sz w:val="22"/>
          <w:szCs w:val="22"/>
        </w:rPr>
      </w:pPr>
    </w:p>
    <w:p w14:paraId="39541651" w14:textId="77777777" w:rsidR="003A4FB7" w:rsidRPr="00850ED8" w:rsidRDefault="003A4FB7" w:rsidP="00DA032F">
      <w:pPr>
        <w:pStyle w:val="Funotentext"/>
        <w:spacing w:line="312" w:lineRule="auto"/>
        <w:jc w:val="both"/>
        <w:rPr>
          <w:rFonts w:asciiTheme="majorHAnsi" w:hAnsiTheme="majorHAnsi" w:cs="Times New Roman"/>
          <w:sz w:val="22"/>
          <w:szCs w:val="22"/>
        </w:rPr>
        <w:sectPr w:rsidR="003A4FB7" w:rsidRPr="00850ED8">
          <w:headerReference w:type="default" r:id="rId8"/>
          <w:pgSz w:w="11906" w:h="16838"/>
          <w:pgMar w:top="1417" w:right="1417" w:bottom="1134" w:left="1417" w:header="708" w:footer="708" w:gutter="0"/>
          <w:cols w:space="708"/>
          <w:docGrid w:linePitch="360"/>
        </w:sectPr>
      </w:pPr>
    </w:p>
    <w:p w14:paraId="1ABEFED8" w14:textId="5E2B03A1" w:rsidR="001350A0" w:rsidRPr="00557C83" w:rsidRDefault="00256B91" w:rsidP="007245BE">
      <w:pPr>
        <w:spacing w:after="0" w:line="312" w:lineRule="auto"/>
        <w:jc w:val="both"/>
        <w:rPr>
          <w:rFonts w:asciiTheme="majorHAnsi" w:hAnsiTheme="majorHAnsi" w:cs="Times New Roman"/>
          <w:b/>
          <w:lang w:val="en-GB"/>
        </w:rPr>
      </w:pPr>
      <w:r w:rsidRPr="00557C83">
        <w:rPr>
          <w:rFonts w:asciiTheme="majorHAnsi" w:hAnsiTheme="majorHAnsi" w:cs="Times New Roman"/>
          <w:b/>
          <w:lang w:val="en-GB"/>
        </w:rPr>
        <w:lastRenderedPageBreak/>
        <w:t>Rebound Effects in Times of Social Acceleration – Time Us</w:t>
      </w:r>
      <w:r w:rsidR="00557C83">
        <w:rPr>
          <w:rFonts w:asciiTheme="majorHAnsi" w:hAnsiTheme="majorHAnsi" w:cs="Times New Roman"/>
          <w:b/>
          <w:lang w:val="en-GB"/>
        </w:rPr>
        <w:t xml:space="preserve">e and Income Effects in </w:t>
      </w:r>
      <w:r w:rsidRPr="00557C83">
        <w:rPr>
          <w:rFonts w:asciiTheme="majorHAnsi" w:hAnsiTheme="majorHAnsi" w:cs="Times New Roman"/>
          <w:b/>
          <w:lang w:val="en-GB"/>
        </w:rPr>
        <w:t>Germany</w:t>
      </w:r>
    </w:p>
    <w:p w14:paraId="5979FF6C" w14:textId="09BC34CE" w:rsidR="00256B91" w:rsidRPr="00557C83" w:rsidRDefault="00557C83" w:rsidP="00DA032F">
      <w:pPr>
        <w:spacing w:after="0" w:line="312" w:lineRule="auto"/>
        <w:ind w:left="284" w:hanging="284"/>
        <w:jc w:val="both"/>
        <w:rPr>
          <w:rFonts w:asciiTheme="majorHAnsi" w:hAnsiTheme="majorHAnsi" w:cs="Times New Roman"/>
          <w:lang w:val="en-GB"/>
        </w:rPr>
      </w:pPr>
      <w:proofErr w:type="gramStart"/>
      <w:r w:rsidRPr="00557C83">
        <w:rPr>
          <w:rFonts w:asciiTheme="majorHAnsi" w:hAnsiTheme="majorHAnsi" w:cs="Times New Roman"/>
          <w:lang w:val="en-GB"/>
        </w:rPr>
        <w:t>by</w:t>
      </w:r>
      <w:proofErr w:type="gramEnd"/>
      <w:r w:rsidRPr="00557C83">
        <w:rPr>
          <w:rFonts w:asciiTheme="majorHAnsi" w:hAnsiTheme="majorHAnsi" w:cs="Times New Roman"/>
          <w:lang w:val="en-GB"/>
        </w:rPr>
        <w:t xml:space="preserve"> </w:t>
      </w:r>
      <w:r w:rsidR="00256B91" w:rsidRPr="00557C83">
        <w:rPr>
          <w:rFonts w:asciiTheme="majorHAnsi" w:hAnsiTheme="majorHAnsi" w:cs="Times New Roman"/>
          <w:lang w:val="en-GB"/>
        </w:rPr>
        <w:t>Johannes Buhl</w:t>
      </w:r>
    </w:p>
    <w:p w14:paraId="29D1E042" w14:textId="77777777" w:rsidR="00166990" w:rsidRPr="00557C83" w:rsidRDefault="00166990" w:rsidP="00DA032F">
      <w:pPr>
        <w:widowControl w:val="0"/>
        <w:autoSpaceDE w:val="0"/>
        <w:autoSpaceDN w:val="0"/>
        <w:adjustRightInd w:val="0"/>
        <w:spacing w:after="0" w:line="312" w:lineRule="auto"/>
        <w:jc w:val="both"/>
        <w:rPr>
          <w:rFonts w:asciiTheme="majorHAnsi" w:hAnsiTheme="majorHAnsi" w:cs="Times New Roman"/>
          <w:color w:val="000000"/>
          <w:lang w:val="en-GB"/>
        </w:rPr>
      </w:pPr>
    </w:p>
    <w:p w14:paraId="496D3EE7" w14:textId="7AA4FBDD" w:rsidR="00E669D0" w:rsidRPr="00557C83" w:rsidRDefault="00E669D0" w:rsidP="00DA032F">
      <w:pPr>
        <w:widowControl w:val="0"/>
        <w:autoSpaceDE w:val="0"/>
        <w:autoSpaceDN w:val="0"/>
        <w:adjustRightInd w:val="0"/>
        <w:spacing w:after="0" w:line="312" w:lineRule="auto"/>
        <w:jc w:val="both"/>
        <w:rPr>
          <w:rFonts w:asciiTheme="majorHAnsi" w:hAnsiTheme="majorHAnsi" w:cs="Times New Roman"/>
          <w:b/>
          <w:i/>
          <w:color w:val="000000"/>
          <w:lang w:val="en-GB"/>
        </w:rPr>
      </w:pPr>
      <w:r w:rsidRPr="00557C83">
        <w:rPr>
          <w:rFonts w:asciiTheme="majorHAnsi" w:hAnsiTheme="majorHAnsi" w:cs="Times New Roman"/>
          <w:b/>
          <w:i/>
          <w:color w:val="000000"/>
          <w:lang w:val="en-GB"/>
        </w:rPr>
        <w:t xml:space="preserve">Times of </w:t>
      </w:r>
      <w:r w:rsidR="008736F7">
        <w:rPr>
          <w:rFonts w:asciiTheme="majorHAnsi" w:hAnsiTheme="majorHAnsi" w:cs="Times New Roman"/>
          <w:b/>
          <w:i/>
          <w:color w:val="000000"/>
          <w:lang w:val="en-GB"/>
        </w:rPr>
        <w:t>s</w:t>
      </w:r>
      <w:r w:rsidRPr="00557C83">
        <w:rPr>
          <w:rFonts w:asciiTheme="majorHAnsi" w:hAnsiTheme="majorHAnsi" w:cs="Times New Roman"/>
          <w:b/>
          <w:i/>
          <w:color w:val="000000"/>
          <w:lang w:val="en-GB"/>
        </w:rPr>
        <w:t xml:space="preserve">ocial </w:t>
      </w:r>
      <w:r w:rsidR="008736F7">
        <w:rPr>
          <w:rFonts w:asciiTheme="majorHAnsi" w:hAnsiTheme="majorHAnsi" w:cs="Times New Roman"/>
          <w:b/>
          <w:i/>
          <w:color w:val="000000"/>
          <w:lang w:val="en-GB"/>
        </w:rPr>
        <w:t>a</w:t>
      </w:r>
      <w:r w:rsidRPr="00557C83">
        <w:rPr>
          <w:rFonts w:asciiTheme="majorHAnsi" w:hAnsiTheme="majorHAnsi" w:cs="Times New Roman"/>
          <w:b/>
          <w:i/>
          <w:color w:val="000000"/>
          <w:lang w:val="en-GB"/>
        </w:rPr>
        <w:t xml:space="preserve">cceleration in an </w:t>
      </w:r>
      <w:r w:rsidR="008736F7">
        <w:rPr>
          <w:rFonts w:asciiTheme="majorHAnsi" w:hAnsiTheme="majorHAnsi" w:cs="Times New Roman"/>
          <w:b/>
          <w:i/>
          <w:color w:val="000000"/>
          <w:lang w:val="en-GB"/>
        </w:rPr>
        <w:t>e</w:t>
      </w:r>
      <w:r w:rsidRPr="00557C83">
        <w:rPr>
          <w:rFonts w:asciiTheme="majorHAnsi" w:hAnsiTheme="majorHAnsi" w:cs="Times New Roman"/>
          <w:b/>
          <w:i/>
          <w:color w:val="000000"/>
          <w:lang w:val="en-GB"/>
        </w:rPr>
        <w:t xml:space="preserve">xperience </w:t>
      </w:r>
      <w:r w:rsidR="008736F7">
        <w:rPr>
          <w:rFonts w:asciiTheme="majorHAnsi" w:hAnsiTheme="majorHAnsi" w:cs="Times New Roman"/>
          <w:b/>
          <w:i/>
          <w:color w:val="000000"/>
          <w:lang w:val="en-GB"/>
        </w:rPr>
        <w:t>s</w:t>
      </w:r>
      <w:r w:rsidRPr="00557C83">
        <w:rPr>
          <w:rFonts w:asciiTheme="majorHAnsi" w:hAnsiTheme="majorHAnsi" w:cs="Times New Roman"/>
          <w:b/>
          <w:i/>
          <w:color w:val="000000"/>
          <w:lang w:val="en-GB"/>
        </w:rPr>
        <w:t>ociety</w:t>
      </w:r>
    </w:p>
    <w:p w14:paraId="7F12FC1B" w14:textId="77777777" w:rsidR="00E669D0" w:rsidRPr="00557C83" w:rsidRDefault="00E669D0" w:rsidP="00DA032F">
      <w:pPr>
        <w:widowControl w:val="0"/>
        <w:autoSpaceDE w:val="0"/>
        <w:autoSpaceDN w:val="0"/>
        <w:adjustRightInd w:val="0"/>
        <w:spacing w:after="0" w:line="312" w:lineRule="auto"/>
        <w:jc w:val="both"/>
        <w:rPr>
          <w:rFonts w:asciiTheme="majorHAnsi" w:hAnsiTheme="majorHAnsi" w:cs="Times New Roman"/>
          <w:color w:val="000000"/>
          <w:lang w:val="en-GB"/>
        </w:rPr>
      </w:pPr>
    </w:p>
    <w:p w14:paraId="73950948" w14:textId="5E780F10" w:rsidR="00166990" w:rsidRPr="00557C83" w:rsidRDefault="00166990" w:rsidP="00DA032F">
      <w:pPr>
        <w:widowControl w:val="0"/>
        <w:autoSpaceDE w:val="0"/>
        <w:autoSpaceDN w:val="0"/>
        <w:adjustRightInd w:val="0"/>
        <w:spacing w:after="0" w:line="312" w:lineRule="auto"/>
        <w:jc w:val="both"/>
        <w:rPr>
          <w:rFonts w:asciiTheme="majorHAnsi" w:hAnsiTheme="majorHAnsi"/>
          <w:lang w:val="en-GB"/>
        </w:rPr>
      </w:pPr>
      <w:r w:rsidRPr="00557C83">
        <w:rPr>
          <w:rFonts w:asciiTheme="majorHAnsi" w:hAnsiTheme="majorHAnsi"/>
          <w:lang w:val="en-GB"/>
        </w:rPr>
        <w:t xml:space="preserve">So far, Staffan </w:t>
      </w:r>
      <w:proofErr w:type="spellStart"/>
      <w:r w:rsidRPr="00557C83">
        <w:rPr>
          <w:rFonts w:asciiTheme="majorHAnsi" w:hAnsiTheme="majorHAnsi"/>
          <w:lang w:val="en-GB"/>
        </w:rPr>
        <w:t>Burenstam</w:t>
      </w:r>
      <w:proofErr w:type="spellEnd"/>
      <w:r w:rsidRPr="00557C83">
        <w:rPr>
          <w:rFonts w:asciiTheme="majorHAnsi" w:hAnsiTheme="majorHAnsi"/>
          <w:lang w:val="en-GB"/>
        </w:rPr>
        <w:t xml:space="preserve"> Linder´s axiom</w:t>
      </w:r>
      <w:r w:rsidR="004256C6">
        <w:rPr>
          <w:rFonts w:asciiTheme="majorHAnsi" w:hAnsiTheme="majorHAnsi"/>
          <w:lang w:val="en-GB"/>
        </w:rPr>
        <w:t xml:space="preserve"> (1971)</w:t>
      </w:r>
      <w:r w:rsidRPr="00557C83">
        <w:rPr>
          <w:rFonts w:asciiTheme="majorHAnsi" w:hAnsiTheme="majorHAnsi"/>
          <w:lang w:val="en-GB"/>
        </w:rPr>
        <w:t xml:space="preserve"> holds true that disposable time decreases as productivity and economic prosperity increases. Consumers face a cornucopia of choices to make. And with emerging options at an increasing pace, opportunity costs of consumer decisions rise. Consequently, the pursuit to diminish opportunity costs by squeezing actions or experiences</w:t>
      </w:r>
      <w:r w:rsidR="00E669D0" w:rsidRPr="00557C83">
        <w:rPr>
          <w:rFonts w:asciiTheme="majorHAnsi" w:hAnsiTheme="majorHAnsi"/>
          <w:lang w:val="en-GB"/>
        </w:rPr>
        <w:t xml:space="preserve"> (like trips, travels, going out, going to the movies, cooking, sports and so on)</w:t>
      </w:r>
      <w:r w:rsidRPr="00557C83">
        <w:rPr>
          <w:rFonts w:asciiTheme="majorHAnsi" w:hAnsiTheme="majorHAnsi"/>
          <w:lang w:val="en-GB"/>
        </w:rPr>
        <w:t xml:space="preserve"> per time accelerates the pace of life </w:t>
      </w:r>
      <w:r w:rsidR="00E669D0" w:rsidRPr="00557C83">
        <w:rPr>
          <w:rFonts w:asciiTheme="majorHAnsi" w:hAnsiTheme="majorHAnsi"/>
          <w:lang w:val="en-GB"/>
        </w:rPr>
        <w:t>on</w:t>
      </w:r>
      <w:r w:rsidRPr="00557C83">
        <w:rPr>
          <w:rFonts w:asciiTheme="majorHAnsi" w:hAnsiTheme="majorHAnsi"/>
          <w:lang w:val="en-GB"/>
        </w:rPr>
        <w:t xml:space="preserve"> experience markets</w:t>
      </w:r>
      <w:r w:rsidR="004256C6">
        <w:rPr>
          <w:rFonts w:asciiTheme="majorHAnsi" w:hAnsiTheme="majorHAnsi"/>
          <w:lang w:val="en-GB"/>
        </w:rPr>
        <w:t xml:space="preserve"> (Rosa 2013, Schulze 2013)</w:t>
      </w:r>
      <w:r w:rsidRPr="00557C83">
        <w:rPr>
          <w:rFonts w:asciiTheme="majorHAnsi" w:hAnsiTheme="majorHAnsi"/>
          <w:lang w:val="en-GB"/>
        </w:rPr>
        <w:t xml:space="preserve">. Eventually, time savings become as precious as life speeds up such that opportunity costs drive resource intensive consumption. </w:t>
      </w:r>
      <w:r w:rsidR="00CA368D">
        <w:rPr>
          <w:rFonts w:asciiTheme="majorHAnsi" w:hAnsiTheme="majorHAnsi"/>
          <w:lang w:val="en-GB"/>
        </w:rPr>
        <w:t>I</w:t>
      </w:r>
      <w:r w:rsidRPr="00557C83">
        <w:rPr>
          <w:rFonts w:asciiTheme="majorHAnsi" w:hAnsiTheme="majorHAnsi"/>
          <w:lang w:val="en-GB"/>
        </w:rPr>
        <w:t xml:space="preserve">n turn, </w:t>
      </w:r>
      <w:r w:rsidR="00CA368D">
        <w:rPr>
          <w:rFonts w:asciiTheme="majorHAnsi" w:hAnsiTheme="majorHAnsi"/>
          <w:lang w:val="en-GB"/>
        </w:rPr>
        <w:t xml:space="preserve">does </w:t>
      </w:r>
      <w:r w:rsidRPr="00557C83">
        <w:rPr>
          <w:rFonts w:asciiTheme="majorHAnsi" w:hAnsiTheme="majorHAnsi"/>
          <w:lang w:val="en-GB"/>
        </w:rPr>
        <w:t>it hold true that time-intensive activities replace resource-intensive consumption when people have more discretionary time at their disposal</w:t>
      </w:r>
      <w:r w:rsidR="00CA368D">
        <w:rPr>
          <w:rFonts w:asciiTheme="majorHAnsi" w:hAnsiTheme="majorHAnsi"/>
          <w:lang w:val="en-GB"/>
        </w:rPr>
        <w:t>?</w:t>
      </w:r>
    </w:p>
    <w:p w14:paraId="6AB7A608" w14:textId="77777777" w:rsidR="00E669D0" w:rsidRPr="00557C83" w:rsidRDefault="00E669D0" w:rsidP="00DA032F">
      <w:pPr>
        <w:widowControl w:val="0"/>
        <w:autoSpaceDE w:val="0"/>
        <w:autoSpaceDN w:val="0"/>
        <w:adjustRightInd w:val="0"/>
        <w:spacing w:after="0" w:line="312" w:lineRule="auto"/>
        <w:jc w:val="both"/>
        <w:rPr>
          <w:rFonts w:asciiTheme="majorHAnsi" w:hAnsiTheme="majorHAnsi"/>
          <w:lang w:val="en-GB"/>
        </w:rPr>
      </w:pPr>
    </w:p>
    <w:p w14:paraId="54FE5C2B" w14:textId="19A1526C" w:rsidR="00090FD8" w:rsidRPr="00557C83" w:rsidRDefault="00E669D0" w:rsidP="00DA032F">
      <w:pPr>
        <w:widowControl w:val="0"/>
        <w:autoSpaceDE w:val="0"/>
        <w:autoSpaceDN w:val="0"/>
        <w:adjustRightInd w:val="0"/>
        <w:spacing w:after="0" w:line="312" w:lineRule="auto"/>
        <w:jc w:val="both"/>
        <w:rPr>
          <w:rFonts w:asciiTheme="majorHAnsi" w:hAnsiTheme="majorHAnsi" w:cs="Times"/>
          <w:b/>
          <w:i/>
          <w:lang w:val="en-GB"/>
        </w:rPr>
      </w:pPr>
      <w:r w:rsidRPr="00557C83">
        <w:rPr>
          <w:rFonts w:asciiTheme="majorHAnsi" w:hAnsiTheme="majorHAnsi" w:cs="Times"/>
          <w:b/>
          <w:i/>
          <w:lang w:val="en-GB"/>
        </w:rPr>
        <w:t xml:space="preserve">Rebound </w:t>
      </w:r>
      <w:r w:rsidR="008736F7">
        <w:rPr>
          <w:rFonts w:asciiTheme="majorHAnsi" w:hAnsiTheme="majorHAnsi" w:cs="Times"/>
          <w:b/>
          <w:i/>
          <w:lang w:val="en-GB"/>
        </w:rPr>
        <w:t>e</w:t>
      </w:r>
      <w:r w:rsidRPr="00557C83">
        <w:rPr>
          <w:rFonts w:asciiTheme="majorHAnsi" w:hAnsiTheme="majorHAnsi" w:cs="Times"/>
          <w:b/>
          <w:i/>
          <w:lang w:val="en-GB"/>
        </w:rPr>
        <w:t xml:space="preserve">ffects as </w:t>
      </w:r>
      <w:r w:rsidR="008736F7">
        <w:rPr>
          <w:rFonts w:asciiTheme="majorHAnsi" w:hAnsiTheme="majorHAnsi" w:cs="Times"/>
          <w:b/>
          <w:i/>
          <w:lang w:val="en-GB"/>
        </w:rPr>
        <w:t>t</w:t>
      </w:r>
      <w:r w:rsidRPr="00557C83">
        <w:rPr>
          <w:rFonts w:asciiTheme="majorHAnsi" w:hAnsiTheme="majorHAnsi" w:cs="Times"/>
          <w:b/>
          <w:i/>
          <w:lang w:val="en-GB"/>
        </w:rPr>
        <w:t xml:space="preserve">ransformational </w:t>
      </w:r>
      <w:r w:rsidR="008736F7">
        <w:rPr>
          <w:rFonts w:asciiTheme="majorHAnsi" w:hAnsiTheme="majorHAnsi" w:cs="Times"/>
          <w:b/>
          <w:i/>
          <w:lang w:val="en-GB"/>
        </w:rPr>
        <w:t>e</w:t>
      </w:r>
      <w:r w:rsidRPr="00557C83">
        <w:rPr>
          <w:rFonts w:asciiTheme="majorHAnsi" w:hAnsiTheme="majorHAnsi" w:cs="Times"/>
          <w:b/>
          <w:i/>
          <w:lang w:val="en-GB"/>
        </w:rPr>
        <w:t>ffects</w:t>
      </w:r>
    </w:p>
    <w:p w14:paraId="44C6EA99" w14:textId="77777777" w:rsidR="00E669D0" w:rsidRPr="00557C83" w:rsidRDefault="00E669D0" w:rsidP="00DA032F">
      <w:pPr>
        <w:widowControl w:val="0"/>
        <w:autoSpaceDE w:val="0"/>
        <w:autoSpaceDN w:val="0"/>
        <w:adjustRightInd w:val="0"/>
        <w:spacing w:after="0" w:line="312" w:lineRule="auto"/>
        <w:jc w:val="both"/>
        <w:rPr>
          <w:rFonts w:asciiTheme="majorHAnsi" w:hAnsiTheme="majorHAnsi" w:cs="Times"/>
          <w:lang w:val="en-GB"/>
        </w:rPr>
      </w:pPr>
    </w:p>
    <w:p w14:paraId="22750017" w14:textId="5CE3A73D" w:rsidR="00E669D0" w:rsidRPr="00557C83" w:rsidRDefault="00AF719B" w:rsidP="00DA032F">
      <w:pPr>
        <w:widowControl w:val="0"/>
        <w:autoSpaceDE w:val="0"/>
        <w:autoSpaceDN w:val="0"/>
        <w:adjustRightInd w:val="0"/>
        <w:spacing w:after="0" w:line="312" w:lineRule="auto"/>
        <w:jc w:val="both"/>
        <w:rPr>
          <w:rFonts w:asciiTheme="majorHAnsi" w:hAnsiTheme="majorHAnsi" w:cs="Times"/>
          <w:lang w:val="en-GB"/>
        </w:rPr>
      </w:pPr>
      <w:r w:rsidRPr="00557C83">
        <w:rPr>
          <w:rFonts w:asciiTheme="majorHAnsi" w:hAnsiTheme="majorHAnsi" w:cs="Times"/>
          <w:lang w:val="en-GB"/>
        </w:rPr>
        <w:t xml:space="preserve">The comprehension of rebound effects has evolved over time. More comprehensively, </w:t>
      </w:r>
      <w:r w:rsidR="00557C83" w:rsidRPr="00557C83">
        <w:rPr>
          <w:rFonts w:asciiTheme="majorHAnsi" w:hAnsiTheme="majorHAnsi" w:cs="Times"/>
          <w:lang w:val="en-GB"/>
        </w:rPr>
        <w:t xml:space="preserve">Steve </w:t>
      </w:r>
      <w:r w:rsidRPr="00557C83">
        <w:rPr>
          <w:rFonts w:asciiTheme="majorHAnsi" w:hAnsiTheme="majorHAnsi" w:cs="Times"/>
          <w:lang w:val="en-GB"/>
        </w:rPr>
        <w:t>Sorrell</w:t>
      </w:r>
      <w:r w:rsidR="004256C6">
        <w:rPr>
          <w:rFonts w:asciiTheme="majorHAnsi" w:hAnsiTheme="majorHAnsi" w:cs="Times"/>
          <w:lang w:val="en-GB"/>
        </w:rPr>
        <w:t xml:space="preserve"> (2010)</w:t>
      </w:r>
      <w:r w:rsidRPr="00557C83">
        <w:rPr>
          <w:rFonts w:asciiTheme="majorHAnsi" w:hAnsiTheme="majorHAnsi" w:cs="Times"/>
          <w:lang w:val="en-GB"/>
        </w:rPr>
        <w:t xml:space="preserve"> </w:t>
      </w:r>
      <w:r w:rsidR="00557C83" w:rsidRPr="00557C83">
        <w:rPr>
          <w:rFonts w:asciiTheme="majorHAnsi" w:hAnsiTheme="majorHAnsi" w:cs="Times"/>
          <w:lang w:val="en-GB"/>
        </w:rPr>
        <w:t>referred</w:t>
      </w:r>
      <w:r w:rsidRPr="00557C83">
        <w:rPr>
          <w:rFonts w:asciiTheme="majorHAnsi" w:hAnsiTheme="majorHAnsi" w:cs="Times"/>
          <w:lang w:val="en-GB"/>
        </w:rPr>
        <w:t xml:space="preserve"> to rebound effects as the unintended consequences of actions by households to reduce their energy consumption</w:t>
      </w:r>
      <w:r w:rsidRPr="004256C6">
        <w:rPr>
          <w:rFonts w:asciiTheme="majorHAnsi" w:hAnsiTheme="majorHAnsi" w:cs="Times"/>
          <w:lang w:val="en-GB"/>
        </w:rPr>
        <w:t>. Every action that aims at promoting savings in resources is prone to rebound effects. With respect to time, Greening et al.</w:t>
      </w:r>
      <w:r w:rsidR="004256C6" w:rsidRPr="004256C6">
        <w:rPr>
          <w:rFonts w:asciiTheme="majorHAnsi" w:hAnsiTheme="majorHAnsi" w:cs="Times"/>
          <w:lang w:val="en-GB"/>
        </w:rPr>
        <w:t xml:space="preserve"> (2001, p. 391)</w:t>
      </w:r>
      <w:r w:rsidRPr="004256C6">
        <w:rPr>
          <w:rFonts w:asciiTheme="majorHAnsi" w:hAnsiTheme="majorHAnsi" w:cs="Times"/>
          <w:lang w:val="en-GB"/>
        </w:rPr>
        <w:t xml:space="preserve"> noted that </w:t>
      </w:r>
      <w:r w:rsidRPr="004256C6">
        <w:rPr>
          <w:rFonts w:asciiTheme="majorHAnsi" w:hAnsiTheme="majorHAnsi" w:cs="Helvetica"/>
          <w:b/>
          <w:bCs/>
          <w:lang w:val="en-GB"/>
        </w:rPr>
        <w:t>“…</w:t>
      </w:r>
      <w:r w:rsidRPr="004256C6">
        <w:rPr>
          <w:rFonts w:asciiTheme="majorHAnsi" w:hAnsiTheme="majorHAnsi" w:cs="Times"/>
          <w:lang w:val="en-GB"/>
        </w:rPr>
        <w:t xml:space="preserve"> many technological advances, in addition to fuel ef</w:t>
      </w:r>
      <w:r w:rsidRPr="004256C6">
        <w:rPr>
          <w:rFonts w:asciiTheme="majorHAnsi" w:hAnsiTheme="majorHAnsi" w:cs="Helvetica"/>
          <w:lang w:val="en-GB"/>
        </w:rPr>
        <w:t>fi</w:t>
      </w:r>
      <w:r w:rsidRPr="004256C6">
        <w:rPr>
          <w:rFonts w:asciiTheme="majorHAnsi" w:hAnsiTheme="majorHAnsi" w:cs="Times"/>
          <w:lang w:val="en-GB"/>
        </w:rPr>
        <w:t>ciency improvement, have resulted in changes in the allocation of time. This is re</w:t>
      </w:r>
      <w:r w:rsidRPr="004256C6">
        <w:rPr>
          <w:rFonts w:asciiTheme="majorHAnsi" w:hAnsiTheme="majorHAnsi" w:cs="Helvetica"/>
          <w:lang w:val="en-GB"/>
        </w:rPr>
        <w:t>fl</w:t>
      </w:r>
      <w:r w:rsidRPr="004256C6">
        <w:rPr>
          <w:rFonts w:asciiTheme="majorHAnsi" w:hAnsiTheme="majorHAnsi" w:cs="Times"/>
          <w:lang w:val="en-GB"/>
        </w:rPr>
        <w:t>ected in a change in labour force participation rates and occupational structure</w:t>
      </w:r>
      <w:r w:rsidR="00CA368D">
        <w:rPr>
          <w:rFonts w:asciiTheme="majorHAnsi" w:hAnsiTheme="majorHAnsi" w:cs="Times"/>
          <w:lang w:val="en-GB"/>
        </w:rPr>
        <w:t>.</w:t>
      </w:r>
      <w:proofErr w:type="gramStart"/>
      <w:r w:rsidR="00CA368D">
        <w:rPr>
          <w:rFonts w:asciiTheme="majorHAnsi" w:hAnsiTheme="majorHAnsi" w:cs="Times"/>
          <w:lang w:val="en-GB"/>
        </w:rPr>
        <w:t>"</w:t>
      </w:r>
      <w:r w:rsidR="00557C83" w:rsidRPr="004256C6">
        <w:rPr>
          <w:rFonts w:asciiTheme="majorHAnsi" w:hAnsiTheme="majorHAnsi" w:cs="Times"/>
          <w:lang w:val="en-GB"/>
        </w:rPr>
        <w:t>.</w:t>
      </w:r>
      <w:proofErr w:type="gramEnd"/>
      <w:r w:rsidRPr="004256C6">
        <w:rPr>
          <w:rFonts w:asciiTheme="majorHAnsi" w:hAnsiTheme="majorHAnsi" w:cs="Times"/>
          <w:lang w:val="en-GB"/>
        </w:rPr>
        <w:t xml:space="preserve"> Greening et al. (2000) paved the way for an introduction of time-use rebound effects such that later </w:t>
      </w:r>
      <w:proofErr w:type="spellStart"/>
      <w:r w:rsidRPr="004256C6">
        <w:rPr>
          <w:rFonts w:asciiTheme="majorHAnsi" w:hAnsiTheme="majorHAnsi" w:cs="Times"/>
          <w:lang w:val="en-GB"/>
        </w:rPr>
        <w:t>Jalas</w:t>
      </w:r>
      <w:proofErr w:type="spellEnd"/>
      <w:r w:rsidRPr="004256C6">
        <w:rPr>
          <w:rFonts w:asciiTheme="majorHAnsi" w:hAnsiTheme="majorHAnsi" w:cs="Times"/>
          <w:lang w:val="en-GB"/>
        </w:rPr>
        <w:t xml:space="preserve"> (</w:t>
      </w:r>
      <w:r w:rsidR="004256C6">
        <w:rPr>
          <w:rFonts w:asciiTheme="majorHAnsi" w:hAnsiTheme="majorHAnsi" w:cs="Times"/>
          <w:lang w:val="en-GB"/>
        </w:rPr>
        <w:t>2006</w:t>
      </w:r>
      <w:r w:rsidRPr="004256C6">
        <w:rPr>
          <w:rFonts w:asciiTheme="majorHAnsi" w:hAnsiTheme="majorHAnsi" w:cs="Times"/>
          <w:lang w:val="en-GB"/>
        </w:rPr>
        <w:t>) classi</w:t>
      </w:r>
      <w:r w:rsidRPr="004256C6">
        <w:rPr>
          <w:rFonts w:asciiTheme="majorHAnsi" w:hAnsiTheme="majorHAnsi" w:cs="Helvetica"/>
          <w:lang w:val="en-GB"/>
        </w:rPr>
        <w:t>fi</w:t>
      </w:r>
      <w:r w:rsidRPr="004256C6">
        <w:rPr>
          <w:rFonts w:asciiTheme="majorHAnsi" w:hAnsiTheme="majorHAnsi" w:cs="Times"/>
          <w:lang w:val="en-GB"/>
        </w:rPr>
        <w:t>ed the notion of time-use rebound effects as transformational rebound effects as well. They both argue that transformational effects respond to changes in consumer preferences, social institutions and in the organisation of labour</w:t>
      </w:r>
      <w:r w:rsidRPr="004256C6">
        <w:rPr>
          <w:rFonts w:asciiTheme="majorHAnsi" w:hAnsiTheme="majorHAnsi" w:cs="Helvetica"/>
          <w:b/>
          <w:bCs/>
          <w:lang w:val="en-GB"/>
        </w:rPr>
        <w:t>—</w:t>
      </w:r>
      <w:r w:rsidRPr="004256C6">
        <w:rPr>
          <w:rFonts w:asciiTheme="majorHAnsi" w:hAnsiTheme="majorHAnsi" w:cs="Times"/>
          <w:lang w:val="en-GB"/>
        </w:rPr>
        <w:t xml:space="preserve"> e.g. a reduction in working hours. In this regard</w:t>
      </w:r>
      <w:r w:rsidRPr="00557C83">
        <w:rPr>
          <w:rFonts w:asciiTheme="majorHAnsi" w:hAnsiTheme="majorHAnsi" w:cs="Times"/>
          <w:lang w:val="en-GB"/>
        </w:rPr>
        <w:t>, time-use rebound effects state that re-invested time savings may compensate for productivity gains in a similar way that re-invested monetary savings due to ef</w:t>
      </w:r>
      <w:r w:rsidRPr="00557C83">
        <w:rPr>
          <w:rFonts w:asciiTheme="majorHAnsi" w:hAnsiTheme="majorHAnsi" w:cs="Helvetica"/>
          <w:lang w:val="en-GB"/>
        </w:rPr>
        <w:t>fi</w:t>
      </w:r>
      <w:r w:rsidRPr="00557C83">
        <w:rPr>
          <w:rFonts w:asciiTheme="majorHAnsi" w:hAnsiTheme="majorHAnsi" w:cs="Times"/>
          <w:lang w:val="en-GB"/>
        </w:rPr>
        <w:t xml:space="preserve">ciency gains do. It would therefore be important to determine to what extent a reduction in working time is prone to time-use rebound effects. </w:t>
      </w:r>
    </w:p>
    <w:p w14:paraId="454843D6" w14:textId="77777777" w:rsidR="00E669D0" w:rsidRPr="00557C83" w:rsidRDefault="00E669D0" w:rsidP="00DA032F">
      <w:pPr>
        <w:widowControl w:val="0"/>
        <w:autoSpaceDE w:val="0"/>
        <w:autoSpaceDN w:val="0"/>
        <w:adjustRightInd w:val="0"/>
        <w:spacing w:after="0" w:line="312" w:lineRule="auto"/>
        <w:jc w:val="both"/>
        <w:rPr>
          <w:rFonts w:asciiTheme="majorHAnsi" w:hAnsiTheme="majorHAnsi" w:cs="Times"/>
          <w:lang w:val="en-GB"/>
        </w:rPr>
      </w:pPr>
    </w:p>
    <w:p w14:paraId="005F2F8E" w14:textId="777C8403" w:rsidR="00E669D0" w:rsidRPr="00557C83" w:rsidRDefault="00952010" w:rsidP="00DA032F">
      <w:pPr>
        <w:widowControl w:val="0"/>
        <w:autoSpaceDE w:val="0"/>
        <w:autoSpaceDN w:val="0"/>
        <w:adjustRightInd w:val="0"/>
        <w:spacing w:after="0" w:line="312" w:lineRule="auto"/>
        <w:jc w:val="both"/>
        <w:rPr>
          <w:rFonts w:asciiTheme="majorHAnsi" w:hAnsiTheme="majorHAnsi" w:cs="Times"/>
          <w:b/>
          <w:i/>
          <w:lang w:val="en-GB"/>
        </w:rPr>
      </w:pPr>
      <w:r w:rsidRPr="00557C83">
        <w:rPr>
          <w:rFonts w:asciiTheme="majorHAnsi" w:hAnsiTheme="majorHAnsi" w:cs="Times"/>
          <w:b/>
          <w:i/>
          <w:lang w:val="en-GB"/>
        </w:rPr>
        <w:t xml:space="preserve">A </w:t>
      </w:r>
      <w:r w:rsidR="008736F7">
        <w:rPr>
          <w:rFonts w:asciiTheme="majorHAnsi" w:hAnsiTheme="majorHAnsi" w:cs="Times"/>
          <w:b/>
          <w:i/>
          <w:lang w:val="en-GB"/>
        </w:rPr>
        <w:t>t</w:t>
      </w:r>
      <w:r w:rsidRPr="00557C83">
        <w:rPr>
          <w:rFonts w:asciiTheme="majorHAnsi" w:hAnsiTheme="majorHAnsi" w:cs="Times"/>
          <w:b/>
          <w:i/>
          <w:lang w:val="en-GB"/>
        </w:rPr>
        <w:t xml:space="preserve">riple </w:t>
      </w:r>
      <w:r w:rsidR="008736F7">
        <w:rPr>
          <w:rFonts w:asciiTheme="majorHAnsi" w:hAnsiTheme="majorHAnsi" w:cs="Times"/>
          <w:b/>
          <w:i/>
          <w:lang w:val="en-GB"/>
        </w:rPr>
        <w:t>d</w:t>
      </w:r>
      <w:r w:rsidRPr="00557C83">
        <w:rPr>
          <w:rFonts w:asciiTheme="majorHAnsi" w:hAnsiTheme="majorHAnsi" w:cs="Times"/>
          <w:b/>
          <w:i/>
          <w:lang w:val="en-GB"/>
        </w:rPr>
        <w:t xml:space="preserve">ividend of </w:t>
      </w:r>
      <w:proofErr w:type="gramStart"/>
      <w:r w:rsidR="008736F7">
        <w:rPr>
          <w:rFonts w:asciiTheme="majorHAnsi" w:hAnsiTheme="majorHAnsi" w:cs="Times"/>
          <w:b/>
          <w:i/>
          <w:lang w:val="en-GB"/>
        </w:rPr>
        <w:t>t</w:t>
      </w:r>
      <w:r w:rsidRPr="00557C83">
        <w:rPr>
          <w:rFonts w:asciiTheme="majorHAnsi" w:hAnsiTheme="majorHAnsi" w:cs="Times"/>
          <w:b/>
          <w:i/>
          <w:lang w:val="en-GB"/>
        </w:rPr>
        <w:t xml:space="preserve">ime </w:t>
      </w:r>
      <w:r w:rsidR="008736F7">
        <w:rPr>
          <w:rFonts w:asciiTheme="majorHAnsi" w:hAnsiTheme="majorHAnsi" w:cs="Times"/>
          <w:b/>
          <w:i/>
          <w:lang w:val="en-GB"/>
        </w:rPr>
        <w:t>s</w:t>
      </w:r>
      <w:r w:rsidRPr="00557C83">
        <w:rPr>
          <w:rFonts w:asciiTheme="majorHAnsi" w:hAnsiTheme="majorHAnsi" w:cs="Times"/>
          <w:b/>
          <w:i/>
          <w:lang w:val="en-GB"/>
        </w:rPr>
        <w:t>avings</w:t>
      </w:r>
      <w:proofErr w:type="gramEnd"/>
      <w:r w:rsidRPr="00557C83">
        <w:rPr>
          <w:rFonts w:asciiTheme="majorHAnsi" w:hAnsiTheme="majorHAnsi" w:cs="Times"/>
          <w:b/>
          <w:i/>
          <w:lang w:val="en-GB"/>
        </w:rPr>
        <w:t xml:space="preserve"> – </w:t>
      </w:r>
      <w:r w:rsidR="00B45333">
        <w:rPr>
          <w:rFonts w:asciiTheme="majorHAnsi" w:hAnsiTheme="majorHAnsi" w:cs="Times"/>
          <w:b/>
          <w:i/>
          <w:lang w:val="en-GB"/>
        </w:rPr>
        <w:t xml:space="preserve">The </w:t>
      </w:r>
      <w:r w:rsidR="008736F7">
        <w:rPr>
          <w:rFonts w:asciiTheme="majorHAnsi" w:hAnsiTheme="majorHAnsi" w:cs="Times"/>
          <w:b/>
          <w:i/>
          <w:lang w:val="en-GB"/>
        </w:rPr>
        <w:t>q</w:t>
      </w:r>
      <w:r w:rsidR="00B45333">
        <w:rPr>
          <w:rFonts w:asciiTheme="majorHAnsi" w:hAnsiTheme="majorHAnsi" w:cs="Times"/>
          <w:b/>
          <w:i/>
          <w:lang w:val="en-GB"/>
        </w:rPr>
        <w:t xml:space="preserve">uestion of </w:t>
      </w:r>
      <w:r w:rsidR="008736F7">
        <w:rPr>
          <w:rFonts w:asciiTheme="majorHAnsi" w:hAnsiTheme="majorHAnsi" w:cs="Times"/>
          <w:b/>
          <w:i/>
          <w:lang w:val="en-GB"/>
        </w:rPr>
        <w:t>e</w:t>
      </w:r>
      <w:r w:rsidRPr="00557C83">
        <w:rPr>
          <w:rFonts w:asciiTheme="majorHAnsi" w:hAnsiTheme="majorHAnsi" w:cs="Times"/>
          <w:b/>
          <w:i/>
          <w:lang w:val="en-GB"/>
        </w:rPr>
        <w:t xml:space="preserve">nvironmentally </w:t>
      </w:r>
      <w:r w:rsidR="002413A5">
        <w:rPr>
          <w:rFonts w:asciiTheme="majorHAnsi" w:hAnsiTheme="majorHAnsi" w:cs="Times"/>
          <w:b/>
          <w:i/>
          <w:lang w:val="en-GB"/>
        </w:rPr>
        <w:t>F</w:t>
      </w:r>
      <w:r w:rsidRPr="00557C83">
        <w:rPr>
          <w:rFonts w:asciiTheme="majorHAnsi" w:hAnsiTheme="majorHAnsi" w:cs="Times"/>
          <w:b/>
          <w:i/>
          <w:lang w:val="en-GB"/>
        </w:rPr>
        <w:t xml:space="preserve">riendly, </w:t>
      </w:r>
      <w:r w:rsidR="008736F7">
        <w:rPr>
          <w:rFonts w:asciiTheme="majorHAnsi" w:hAnsiTheme="majorHAnsi" w:cs="Times"/>
          <w:b/>
          <w:i/>
          <w:lang w:val="en-GB"/>
        </w:rPr>
        <w:t>s</w:t>
      </w:r>
      <w:r w:rsidRPr="00557C83">
        <w:rPr>
          <w:rFonts w:asciiTheme="majorHAnsi" w:hAnsiTheme="majorHAnsi" w:cs="Times"/>
          <w:b/>
          <w:i/>
          <w:lang w:val="en-GB"/>
        </w:rPr>
        <w:t xml:space="preserve">ocially </w:t>
      </w:r>
      <w:r w:rsidR="008736F7">
        <w:rPr>
          <w:rFonts w:asciiTheme="majorHAnsi" w:hAnsiTheme="majorHAnsi" w:cs="Times"/>
          <w:b/>
          <w:i/>
          <w:lang w:val="en-GB"/>
        </w:rPr>
        <w:t>e</w:t>
      </w:r>
      <w:r w:rsidRPr="00557C83">
        <w:rPr>
          <w:rFonts w:asciiTheme="majorHAnsi" w:hAnsiTheme="majorHAnsi" w:cs="Times"/>
          <w:b/>
          <w:i/>
          <w:lang w:val="en-GB"/>
        </w:rPr>
        <w:t xml:space="preserve">ngaging and </w:t>
      </w:r>
      <w:r w:rsidR="008736F7">
        <w:rPr>
          <w:rFonts w:asciiTheme="majorHAnsi" w:hAnsiTheme="majorHAnsi" w:cs="Times"/>
          <w:b/>
          <w:i/>
          <w:lang w:val="en-GB"/>
        </w:rPr>
        <w:t>i</w:t>
      </w:r>
      <w:r w:rsidRPr="00557C83">
        <w:rPr>
          <w:rFonts w:asciiTheme="majorHAnsi" w:hAnsiTheme="majorHAnsi" w:cs="Times"/>
          <w:b/>
          <w:i/>
          <w:lang w:val="en-GB"/>
        </w:rPr>
        <w:t xml:space="preserve">ndividually </w:t>
      </w:r>
      <w:r w:rsidR="008736F7">
        <w:rPr>
          <w:rFonts w:asciiTheme="majorHAnsi" w:hAnsiTheme="majorHAnsi" w:cs="Times"/>
          <w:b/>
          <w:i/>
          <w:lang w:val="en-GB"/>
        </w:rPr>
        <w:t>s</w:t>
      </w:r>
      <w:r w:rsidRPr="00557C83">
        <w:rPr>
          <w:rFonts w:asciiTheme="majorHAnsi" w:hAnsiTheme="majorHAnsi" w:cs="Times"/>
          <w:b/>
          <w:i/>
          <w:lang w:val="en-GB"/>
        </w:rPr>
        <w:t xml:space="preserve">atisfying </w:t>
      </w:r>
      <w:r w:rsidR="008736F7">
        <w:rPr>
          <w:rFonts w:asciiTheme="majorHAnsi" w:hAnsiTheme="majorHAnsi" w:cs="Times"/>
          <w:b/>
          <w:i/>
          <w:lang w:val="en-GB"/>
        </w:rPr>
        <w:t>c</w:t>
      </w:r>
      <w:r w:rsidRPr="00557C83">
        <w:rPr>
          <w:rFonts w:asciiTheme="majorHAnsi" w:hAnsiTheme="majorHAnsi" w:cs="Times"/>
          <w:b/>
          <w:i/>
          <w:lang w:val="en-GB"/>
        </w:rPr>
        <w:t xml:space="preserve">onsumer </w:t>
      </w:r>
      <w:r w:rsidR="008736F7">
        <w:rPr>
          <w:rFonts w:asciiTheme="majorHAnsi" w:hAnsiTheme="majorHAnsi" w:cs="Times"/>
          <w:b/>
          <w:i/>
          <w:lang w:val="en-GB"/>
        </w:rPr>
        <w:t>b</w:t>
      </w:r>
      <w:r w:rsidRPr="00557C83">
        <w:rPr>
          <w:rFonts w:asciiTheme="majorHAnsi" w:hAnsiTheme="majorHAnsi" w:cs="Times"/>
          <w:b/>
          <w:i/>
          <w:lang w:val="en-GB"/>
        </w:rPr>
        <w:t>ehaviour</w:t>
      </w:r>
    </w:p>
    <w:p w14:paraId="5EB000A6" w14:textId="7EE14EDD" w:rsidR="00E669D0" w:rsidRPr="00557C83" w:rsidRDefault="00952010" w:rsidP="00DA032F">
      <w:pPr>
        <w:widowControl w:val="0"/>
        <w:autoSpaceDE w:val="0"/>
        <w:autoSpaceDN w:val="0"/>
        <w:adjustRightInd w:val="0"/>
        <w:spacing w:after="0" w:line="312" w:lineRule="auto"/>
        <w:jc w:val="both"/>
        <w:rPr>
          <w:rFonts w:asciiTheme="majorHAnsi" w:hAnsiTheme="majorHAnsi" w:cs="Times New Roman"/>
          <w:lang w:val="en-GB"/>
        </w:rPr>
      </w:pPr>
      <w:r w:rsidRPr="00557C83">
        <w:rPr>
          <w:rFonts w:asciiTheme="majorHAnsi" w:hAnsiTheme="majorHAnsi" w:cs="Times"/>
          <w:lang w:val="en-GB"/>
        </w:rPr>
        <w:t>A reduction in working hours is being considered to tackle issues associated with ecological sustainability, social equity and enhanced life satisfaction—a so</w:t>
      </w:r>
      <w:r w:rsidR="002413A5">
        <w:rPr>
          <w:rFonts w:asciiTheme="majorHAnsi" w:hAnsiTheme="majorHAnsi" w:cs="Times"/>
          <w:lang w:val="en-GB"/>
        </w:rPr>
        <w:t xml:space="preserve"> </w:t>
      </w:r>
      <w:r w:rsidRPr="00557C83">
        <w:rPr>
          <w:rFonts w:asciiTheme="majorHAnsi" w:hAnsiTheme="majorHAnsi" w:cs="Times"/>
          <w:lang w:val="en-GB"/>
        </w:rPr>
        <w:t xml:space="preserve">called triple dividend. </w:t>
      </w:r>
      <w:r w:rsidR="002413A5">
        <w:rPr>
          <w:rFonts w:asciiTheme="majorHAnsi" w:hAnsiTheme="majorHAnsi" w:cs="Times"/>
          <w:lang w:val="en-GB"/>
        </w:rPr>
        <w:t>I</w:t>
      </w:r>
      <w:r w:rsidRPr="00557C83">
        <w:rPr>
          <w:rFonts w:asciiTheme="majorHAnsi" w:hAnsiTheme="majorHAnsi" w:cs="Times"/>
          <w:lang w:val="en-GB"/>
        </w:rPr>
        <w:t xml:space="preserve"> tested the </w:t>
      </w:r>
      <w:r w:rsidR="00542B0F" w:rsidRPr="00557C83">
        <w:rPr>
          <w:rFonts w:asciiTheme="majorHAnsi" w:hAnsiTheme="majorHAnsi" w:cs="Times"/>
          <w:lang w:val="en-GB"/>
        </w:rPr>
        <w:t xml:space="preserve">triple dividend by </w:t>
      </w:r>
      <w:r w:rsidR="00557C83" w:rsidRPr="00557C83">
        <w:rPr>
          <w:rFonts w:asciiTheme="majorHAnsi" w:hAnsiTheme="majorHAnsi" w:cs="Times"/>
          <w:lang w:val="en-GB"/>
        </w:rPr>
        <w:t>applying</w:t>
      </w:r>
      <w:r w:rsidR="00542B0F" w:rsidRPr="00557C83">
        <w:rPr>
          <w:rFonts w:asciiTheme="majorHAnsi" w:hAnsiTheme="majorHAnsi" w:cs="Times"/>
          <w:lang w:val="en-GB"/>
        </w:rPr>
        <w:t xml:space="preserve"> a quasi-experimental design based on semi-standardised interviews </w:t>
      </w:r>
      <w:r w:rsidR="00CA368D">
        <w:rPr>
          <w:rFonts w:asciiTheme="majorHAnsi" w:hAnsiTheme="majorHAnsi" w:cs="Times"/>
          <w:lang w:val="en-GB"/>
        </w:rPr>
        <w:t>with</w:t>
      </w:r>
      <w:r w:rsidR="00CA368D" w:rsidRPr="00557C83">
        <w:rPr>
          <w:rFonts w:asciiTheme="majorHAnsi" w:hAnsiTheme="majorHAnsi" w:cs="Times"/>
          <w:lang w:val="en-GB"/>
        </w:rPr>
        <w:t xml:space="preserve"> </w:t>
      </w:r>
      <w:r w:rsidR="00542B0F" w:rsidRPr="00557C83">
        <w:rPr>
          <w:rFonts w:asciiTheme="majorHAnsi" w:hAnsiTheme="majorHAnsi" w:cs="Times"/>
          <w:lang w:val="en-GB"/>
        </w:rPr>
        <w:t xml:space="preserve">a small sample and </w:t>
      </w:r>
      <w:r w:rsidR="00CA368D">
        <w:rPr>
          <w:rFonts w:asciiTheme="majorHAnsi" w:hAnsiTheme="majorHAnsi" w:cs="Times"/>
          <w:lang w:val="en-GB"/>
        </w:rPr>
        <w:t xml:space="preserve">by </w:t>
      </w:r>
      <w:r w:rsidR="00542B0F" w:rsidRPr="00557C83">
        <w:rPr>
          <w:rFonts w:asciiTheme="majorHAnsi" w:hAnsiTheme="majorHAnsi" w:cs="Times"/>
          <w:lang w:val="en-GB"/>
        </w:rPr>
        <w:t xml:space="preserve">a representative study using data from </w:t>
      </w:r>
      <w:r w:rsidR="00542B0F" w:rsidRPr="00557C83">
        <w:rPr>
          <w:rFonts w:asciiTheme="majorHAnsi" w:hAnsiTheme="majorHAnsi" w:cs="Times New Roman"/>
          <w:lang w:val="en-GB"/>
        </w:rPr>
        <w:t>the longitudinal German Socio-Economic Panel and the National Survey on Income and Expenditures</w:t>
      </w:r>
      <w:r w:rsidR="002413A5">
        <w:rPr>
          <w:rFonts w:asciiTheme="majorHAnsi" w:hAnsiTheme="majorHAnsi" w:cs="Times New Roman"/>
          <w:lang w:val="en-GB"/>
        </w:rPr>
        <w:t xml:space="preserve"> </w:t>
      </w:r>
      <w:r w:rsidR="00542B0F" w:rsidRPr="00557C83">
        <w:rPr>
          <w:rFonts w:asciiTheme="majorHAnsi" w:hAnsiTheme="majorHAnsi" w:cs="Times New Roman"/>
          <w:lang w:val="en-GB"/>
        </w:rPr>
        <w:t xml:space="preserve">in Germany. </w:t>
      </w:r>
    </w:p>
    <w:p w14:paraId="564E4175" w14:textId="77777777" w:rsidR="00952010" w:rsidRPr="00557C83" w:rsidRDefault="00952010" w:rsidP="00DA032F">
      <w:pPr>
        <w:widowControl w:val="0"/>
        <w:autoSpaceDE w:val="0"/>
        <w:autoSpaceDN w:val="0"/>
        <w:adjustRightInd w:val="0"/>
        <w:spacing w:after="0" w:line="312" w:lineRule="auto"/>
        <w:jc w:val="both"/>
        <w:rPr>
          <w:rFonts w:asciiTheme="majorHAnsi" w:hAnsiTheme="majorHAnsi" w:cs="Times"/>
          <w:lang w:val="en-GB"/>
        </w:rPr>
      </w:pPr>
    </w:p>
    <w:p w14:paraId="1B812E1B" w14:textId="2A9C61D6" w:rsidR="005E74BB" w:rsidRPr="00557C83" w:rsidRDefault="005E74BB" w:rsidP="00DA032F">
      <w:pPr>
        <w:widowControl w:val="0"/>
        <w:autoSpaceDE w:val="0"/>
        <w:autoSpaceDN w:val="0"/>
        <w:adjustRightInd w:val="0"/>
        <w:spacing w:after="0" w:line="312" w:lineRule="auto"/>
        <w:jc w:val="both"/>
        <w:rPr>
          <w:rFonts w:asciiTheme="majorHAnsi" w:hAnsiTheme="majorHAnsi" w:cs="Times"/>
          <w:b/>
          <w:i/>
          <w:lang w:val="en-GB"/>
        </w:rPr>
      </w:pPr>
      <w:proofErr w:type="gramStart"/>
      <w:r w:rsidRPr="00557C83">
        <w:rPr>
          <w:rFonts w:asciiTheme="majorHAnsi" w:hAnsiTheme="majorHAnsi" w:cs="Times"/>
          <w:b/>
          <w:i/>
          <w:lang w:val="en-GB"/>
        </w:rPr>
        <w:lastRenderedPageBreak/>
        <w:t>The first dividend - environmentally friendly?</w:t>
      </w:r>
      <w:proofErr w:type="gramEnd"/>
    </w:p>
    <w:p w14:paraId="354D5ED1" w14:textId="249B6428" w:rsidR="005E74BB" w:rsidRPr="00557C83" w:rsidRDefault="00090FD8" w:rsidP="00DA032F">
      <w:pPr>
        <w:widowControl w:val="0"/>
        <w:autoSpaceDE w:val="0"/>
        <w:autoSpaceDN w:val="0"/>
        <w:adjustRightInd w:val="0"/>
        <w:spacing w:after="0" w:line="312" w:lineRule="auto"/>
        <w:jc w:val="both"/>
        <w:rPr>
          <w:rFonts w:asciiTheme="majorHAnsi" w:hAnsiTheme="majorHAnsi" w:cs="Times"/>
          <w:lang w:val="en-GB"/>
        </w:rPr>
      </w:pPr>
      <w:r w:rsidRPr="00557C83">
        <w:rPr>
          <w:rFonts w:asciiTheme="majorHAnsi" w:hAnsiTheme="majorHAnsi" w:cs="Times"/>
          <w:lang w:val="en-GB"/>
        </w:rPr>
        <w:t xml:space="preserve">With respect to an environmental dividend, </w:t>
      </w:r>
      <w:r w:rsidR="00542B0F" w:rsidRPr="00557C83">
        <w:rPr>
          <w:rFonts w:asciiTheme="majorHAnsi" w:hAnsiTheme="majorHAnsi" w:cs="Times"/>
          <w:lang w:val="en-GB"/>
        </w:rPr>
        <w:t>I</w:t>
      </w:r>
      <w:r w:rsidRPr="00557C83">
        <w:rPr>
          <w:rFonts w:asciiTheme="majorHAnsi" w:hAnsiTheme="majorHAnsi" w:cs="Times"/>
          <w:lang w:val="en-GB"/>
        </w:rPr>
        <w:t xml:space="preserve"> explore</w:t>
      </w:r>
      <w:r w:rsidR="00542B0F" w:rsidRPr="00557C83">
        <w:rPr>
          <w:rFonts w:asciiTheme="majorHAnsi" w:hAnsiTheme="majorHAnsi" w:cs="Times"/>
          <w:lang w:val="en-GB"/>
        </w:rPr>
        <w:t>d</w:t>
      </w:r>
      <w:r w:rsidRPr="00557C83">
        <w:rPr>
          <w:rFonts w:asciiTheme="majorHAnsi" w:hAnsiTheme="majorHAnsi" w:cs="Times"/>
          <w:lang w:val="en-GB"/>
        </w:rPr>
        <w:t xml:space="preserve"> how an increase in leisure time triggers a rearrangement of time </w:t>
      </w:r>
      <w:r w:rsidR="00B45333">
        <w:rPr>
          <w:rFonts w:asciiTheme="majorHAnsi" w:hAnsiTheme="majorHAnsi" w:cs="Times"/>
          <w:lang w:val="en-GB"/>
        </w:rPr>
        <w:t xml:space="preserve">budgets </w:t>
      </w:r>
      <w:r w:rsidRPr="00557C83">
        <w:rPr>
          <w:rFonts w:asciiTheme="majorHAnsi" w:hAnsiTheme="majorHAnsi" w:cs="Times"/>
          <w:lang w:val="en-GB"/>
        </w:rPr>
        <w:t xml:space="preserve">and expenditure, and thus the use of resources in private households. </w:t>
      </w:r>
      <w:r w:rsidR="005E74BB" w:rsidRPr="00557C83">
        <w:rPr>
          <w:rFonts w:asciiTheme="majorHAnsi" w:hAnsiTheme="majorHAnsi" w:cs="Times"/>
          <w:lang w:val="en-GB"/>
        </w:rPr>
        <w:t xml:space="preserve">Therefore </w:t>
      </w:r>
      <w:r w:rsidR="00542B0F" w:rsidRPr="00557C83">
        <w:rPr>
          <w:rFonts w:asciiTheme="majorHAnsi" w:hAnsiTheme="majorHAnsi" w:cs="Times"/>
          <w:lang w:val="en-GB"/>
        </w:rPr>
        <w:t xml:space="preserve">I estimated the marginal propensity to consume and the marginal propensity to time use in Germany and weighed them with </w:t>
      </w:r>
      <w:r w:rsidR="00557C83" w:rsidRPr="00557C83">
        <w:rPr>
          <w:rFonts w:asciiTheme="majorHAnsi" w:hAnsiTheme="majorHAnsi" w:cs="Times"/>
          <w:lang w:val="en-GB"/>
        </w:rPr>
        <w:t xml:space="preserve">the </w:t>
      </w:r>
      <w:r w:rsidR="00542B0F" w:rsidRPr="00557C83">
        <w:rPr>
          <w:rFonts w:asciiTheme="majorHAnsi" w:hAnsiTheme="majorHAnsi" w:cs="Times"/>
          <w:lang w:val="en-GB"/>
        </w:rPr>
        <w:t xml:space="preserve">resource intensity of expenditure and time use. </w:t>
      </w:r>
    </w:p>
    <w:p w14:paraId="39275FEE" w14:textId="77777777" w:rsidR="00B45333" w:rsidRDefault="002413A5" w:rsidP="00DA032F">
      <w:pPr>
        <w:widowControl w:val="0"/>
        <w:autoSpaceDE w:val="0"/>
        <w:autoSpaceDN w:val="0"/>
        <w:adjustRightInd w:val="0"/>
        <w:spacing w:after="0" w:line="312" w:lineRule="auto"/>
        <w:jc w:val="both"/>
        <w:rPr>
          <w:rFonts w:asciiTheme="majorHAnsi" w:hAnsiTheme="majorHAnsi" w:cs="Times"/>
          <w:lang w:val="en-GB"/>
        </w:rPr>
      </w:pPr>
      <w:r>
        <w:rPr>
          <w:rFonts w:asciiTheme="majorHAnsi" w:hAnsiTheme="majorHAnsi" w:cs="Times"/>
          <w:lang w:val="en-GB"/>
        </w:rPr>
        <w:t>My</w:t>
      </w:r>
      <w:r w:rsidR="00DA032F" w:rsidRPr="00557C83">
        <w:rPr>
          <w:rFonts w:asciiTheme="majorHAnsi" w:hAnsiTheme="majorHAnsi" w:cs="Times"/>
          <w:lang w:val="en-GB"/>
        </w:rPr>
        <w:t xml:space="preserve"> analysis suggests</w:t>
      </w:r>
      <w:r w:rsidR="005E74BB" w:rsidRPr="00557C83">
        <w:rPr>
          <w:rFonts w:asciiTheme="majorHAnsi" w:hAnsiTheme="majorHAnsi" w:cs="Times"/>
          <w:lang w:val="en-GB"/>
        </w:rPr>
        <w:t xml:space="preserve"> shifts in time use from media consumption, going out and short trips to intensifying social contacts and social relationships. However, taking leisure substitutions into account, the substitutions are in sum rather ambiguous from an environmental point of view. Substitutions in favour of resource-intensive hobbies and sports may lead to</w:t>
      </w:r>
      <w:r w:rsidR="00DA032F" w:rsidRPr="00557C83">
        <w:rPr>
          <w:rFonts w:asciiTheme="majorHAnsi" w:hAnsiTheme="majorHAnsi" w:cs="Times"/>
          <w:lang w:val="en-GB"/>
        </w:rPr>
        <w:t xml:space="preserve"> </w:t>
      </w:r>
      <w:r w:rsidR="005E74BB" w:rsidRPr="00557C83">
        <w:rPr>
          <w:rFonts w:asciiTheme="majorHAnsi" w:hAnsiTheme="majorHAnsi" w:cs="Times"/>
          <w:lang w:val="en-GB"/>
        </w:rPr>
        <w:t>relevant time use rebound effects</w:t>
      </w:r>
      <w:r>
        <w:rPr>
          <w:rFonts w:asciiTheme="majorHAnsi" w:hAnsiTheme="majorHAnsi" w:cs="Times"/>
          <w:lang w:val="en-GB"/>
        </w:rPr>
        <w:t xml:space="preserve">. </w:t>
      </w:r>
    </w:p>
    <w:p w14:paraId="7B9FA22A" w14:textId="7D801321" w:rsidR="00DC66D8" w:rsidRPr="00557C83" w:rsidRDefault="00DA032F" w:rsidP="00DA032F">
      <w:pPr>
        <w:widowControl w:val="0"/>
        <w:autoSpaceDE w:val="0"/>
        <w:autoSpaceDN w:val="0"/>
        <w:adjustRightInd w:val="0"/>
        <w:spacing w:after="0" w:line="312" w:lineRule="auto"/>
        <w:jc w:val="both"/>
        <w:rPr>
          <w:rFonts w:asciiTheme="majorHAnsi" w:hAnsiTheme="majorHAnsi" w:cs="Times"/>
          <w:lang w:val="en-GB"/>
        </w:rPr>
      </w:pPr>
      <w:r w:rsidRPr="00557C83">
        <w:rPr>
          <w:rFonts w:asciiTheme="majorHAnsi" w:hAnsiTheme="majorHAnsi" w:cs="Times"/>
          <w:lang w:val="en-GB"/>
        </w:rPr>
        <w:t xml:space="preserve">The </w:t>
      </w:r>
      <w:r w:rsidR="00B45333">
        <w:rPr>
          <w:rFonts w:asciiTheme="majorHAnsi" w:hAnsiTheme="majorHAnsi" w:cs="Times"/>
          <w:lang w:val="en-GB"/>
        </w:rPr>
        <w:t xml:space="preserve">representative </w:t>
      </w:r>
      <w:r w:rsidRPr="00557C83">
        <w:rPr>
          <w:rFonts w:asciiTheme="majorHAnsi" w:hAnsiTheme="majorHAnsi" w:cs="Times"/>
          <w:lang w:val="en-GB"/>
        </w:rPr>
        <w:t xml:space="preserve">estimation of the propensity to time use and to consume supports the findings that time effects may compensate for income effects to a relevant extent. </w:t>
      </w:r>
      <w:r w:rsidR="005E74BB" w:rsidRPr="00557C83">
        <w:rPr>
          <w:rFonts w:asciiTheme="majorHAnsi" w:hAnsiTheme="majorHAnsi" w:cs="Times"/>
          <w:lang w:val="en-GB"/>
        </w:rPr>
        <w:t xml:space="preserve">Nonetheless, in spite of non-trivial rebound effects, substitutions typically result in environmentally beneficial net effects due to reduced working hours. </w:t>
      </w:r>
    </w:p>
    <w:p w14:paraId="189A4160" w14:textId="77777777" w:rsidR="00DC66D8" w:rsidRPr="00557C83" w:rsidRDefault="00DC66D8" w:rsidP="00DA032F">
      <w:pPr>
        <w:widowControl w:val="0"/>
        <w:autoSpaceDE w:val="0"/>
        <w:autoSpaceDN w:val="0"/>
        <w:adjustRightInd w:val="0"/>
        <w:spacing w:after="0" w:line="312" w:lineRule="auto"/>
        <w:jc w:val="both"/>
        <w:rPr>
          <w:rFonts w:asciiTheme="majorHAnsi" w:hAnsiTheme="majorHAnsi" w:cs="Times"/>
          <w:lang w:val="en-GB"/>
        </w:rPr>
      </w:pPr>
    </w:p>
    <w:p w14:paraId="2B9B5C81" w14:textId="0799576A" w:rsidR="00DA032F" w:rsidRPr="002413A5" w:rsidRDefault="00DA032F" w:rsidP="00DA032F">
      <w:pPr>
        <w:widowControl w:val="0"/>
        <w:autoSpaceDE w:val="0"/>
        <w:autoSpaceDN w:val="0"/>
        <w:adjustRightInd w:val="0"/>
        <w:spacing w:after="0" w:line="312" w:lineRule="auto"/>
        <w:jc w:val="both"/>
        <w:rPr>
          <w:rFonts w:asciiTheme="majorHAnsi" w:hAnsiTheme="majorHAnsi" w:cs="Times"/>
          <w:b/>
          <w:i/>
          <w:lang w:val="en-GB"/>
        </w:rPr>
      </w:pPr>
      <w:proofErr w:type="gramStart"/>
      <w:r w:rsidRPr="00557C83">
        <w:rPr>
          <w:rFonts w:asciiTheme="majorHAnsi" w:hAnsiTheme="majorHAnsi" w:cs="Times"/>
          <w:b/>
          <w:i/>
          <w:lang w:val="en-GB"/>
        </w:rPr>
        <w:t>The second dividend – socially engaging?</w:t>
      </w:r>
      <w:proofErr w:type="gramEnd"/>
    </w:p>
    <w:p w14:paraId="5ECDCC22" w14:textId="6BBE6B30" w:rsidR="00DC66D8" w:rsidRPr="00557C83" w:rsidRDefault="00DC66D8" w:rsidP="00DA032F">
      <w:pPr>
        <w:widowControl w:val="0"/>
        <w:autoSpaceDE w:val="0"/>
        <w:autoSpaceDN w:val="0"/>
        <w:adjustRightInd w:val="0"/>
        <w:spacing w:after="0" w:line="312" w:lineRule="auto"/>
        <w:jc w:val="both"/>
        <w:rPr>
          <w:rFonts w:asciiTheme="majorHAnsi" w:hAnsiTheme="majorHAnsi" w:cs="Times"/>
          <w:lang w:val="en-GB"/>
        </w:rPr>
      </w:pPr>
      <w:r w:rsidRPr="00557C83">
        <w:rPr>
          <w:rFonts w:asciiTheme="majorHAnsi" w:hAnsiTheme="majorHAnsi" w:cs="Times"/>
          <w:lang w:val="en-GB"/>
        </w:rPr>
        <w:t>The analysis showed that a reduction in working hours leads to more informal, voluntary work and care. Time savings from reducing working hours</w:t>
      </w:r>
      <w:r w:rsidR="005E74BB" w:rsidRPr="00557C83">
        <w:rPr>
          <w:rFonts w:asciiTheme="majorHAnsi" w:hAnsiTheme="majorHAnsi" w:cs="Times"/>
          <w:lang w:val="en-GB"/>
        </w:rPr>
        <w:t xml:space="preserve"> </w:t>
      </w:r>
      <w:r w:rsidRPr="00557C83">
        <w:rPr>
          <w:rFonts w:asciiTheme="majorHAnsi" w:hAnsiTheme="majorHAnsi" w:cs="Times"/>
          <w:lang w:val="en-GB"/>
        </w:rPr>
        <w:t xml:space="preserve">do </w:t>
      </w:r>
      <w:r w:rsidR="005E74BB" w:rsidRPr="00557C83">
        <w:rPr>
          <w:rFonts w:asciiTheme="majorHAnsi" w:hAnsiTheme="majorHAnsi" w:cs="Times"/>
          <w:lang w:val="en-GB"/>
        </w:rPr>
        <w:t>indeed lead to an increase in social engagement. The</w:t>
      </w:r>
      <w:r w:rsidRPr="00557C83">
        <w:rPr>
          <w:rFonts w:asciiTheme="majorHAnsi" w:hAnsiTheme="majorHAnsi" w:cs="Times"/>
          <w:lang w:val="en-GB"/>
        </w:rPr>
        <w:t xml:space="preserve"> </w:t>
      </w:r>
      <w:r w:rsidR="005E74BB" w:rsidRPr="00557C83">
        <w:rPr>
          <w:rFonts w:asciiTheme="majorHAnsi" w:hAnsiTheme="majorHAnsi" w:cs="Times"/>
          <w:lang w:val="en-GB"/>
        </w:rPr>
        <w:t>propensity to perform voluntary work on a regular, weekly</w:t>
      </w:r>
      <w:r w:rsidRPr="00557C83">
        <w:rPr>
          <w:rFonts w:asciiTheme="majorHAnsi" w:hAnsiTheme="majorHAnsi" w:cs="Times"/>
          <w:lang w:val="en-GB"/>
        </w:rPr>
        <w:t xml:space="preserve"> </w:t>
      </w:r>
      <w:r w:rsidR="005E74BB" w:rsidRPr="00557C83">
        <w:rPr>
          <w:rFonts w:asciiTheme="majorHAnsi" w:hAnsiTheme="majorHAnsi" w:cs="Times"/>
          <w:lang w:val="en-GB"/>
        </w:rPr>
        <w:t xml:space="preserve">basis increases slightly in the short run. </w:t>
      </w:r>
      <w:r w:rsidR="00DA032F" w:rsidRPr="00557C83">
        <w:rPr>
          <w:rFonts w:asciiTheme="majorHAnsi" w:hAnsiTheme="majorHAnsi" w:cs="Times"/>
          <w:lang w:val="en-GB"/>
        </w:rPr>
        <w:t xml:space="preserve">Time use is reallocated in favour of caring activities and household production. Hours of paid work were substituted by informal work. </w:t>
      </w:r>
    </w:p>
    <w:p w14:paraId="630FAF21" w14:textId="77777777" w:rsidR="00DA032F" w:rsidRPr="00557C83" w:rsidRDefault="00DA032F" w:rsidP="00DA032F">
      <w:pPr>
        <w:widowControl w:val="0"/>
        <w:autoSpaceDE w:val="0"/>
        <w:autoSpaceDN w:val="0"/>
        <w:adjustRightInd w:val="0"/>
        <w:spacing w:after="0" w:line="312" w:lineRule="auto"/>
        <w:jc w:val="both"/>
        <w:rPr>
          <w:rFonts w:asciiTheme="majorHAnsi" w:hAnsiTheme="majorHAnsi" w:cs="Times"/>
          <w:lang w:val="en-GB"/>
        </w:rPr>
      </w:pPr>
    </w:p>
    <w:p w14:paraId="7CA59F27" w14:textId="43B361B8" w:rsidR="00DA032F" w:rsidRPr="00557C83" w:rsidRDefault="00DA032F" w:rsidP="00DA032F">
      <w:pPr>
        <w:widowControl w:val="0"/>
        <w:autoSpaceDE w:val="0"/>
        <w:autoSpaceDN w:val="0"/>
        <w:adjustRightInd w:val="0"/>
        <w:spacing w:after="0" w:line="312" w:lineRule="auto"/>
        <w:jc w:val="both"/>
        <w:rPr>
          <w:rFonts w:asciiTheme="majorHAnsi" w:hAnsiTheme="majorHAnsi" w:cs="Times"/>
          <w:b/>
          <w:i/>
          <w:lang w:val="en-GB"/>
        </w:rPr>
      </w:pPr>
      <w:proofErr w:type="gramStart"/>
      <w:r w:rsidRPr="00557C83">
        <w:rPr>
          <w:rFonts w:asciiTheme="majorHAnsi" w:hAnsiTheme="majorHAnsi" w:cs="Times"/>
          <w:b/>
          <w:i/>
          <w:lang w:val="en-GB"/>
        </w:rPr>
        <w:t>The third dividend – individually satisfying?</w:t>
      </w:r>
      <w:proofErr w:type="gramEnd"/>
    </w:p>
    <w:p w14:paraId="743B5043" w14:textId="26E1AD73" w:rsidR="005E74BB" w:rsidRPr="00850ED8" w:rsidRDefault="005E74BB" w:rsidP="002413A5">
      <w:pPr>
        <w:widowControl w:val="0"/>
        <w:autoSpaceDE w:val="0"/>
        <w:autoSpaceDN w:val="0"/>
        <w:adjustRightInd w:val="0"/>
        <w:spacing w:after="0" w:line="312" w:lineRule="auto"/>
        <w:jc w:val="both"/>
        <w:rPr>
          <w:rFonts w:asciiTheme="majorHAnsi" w:hAnsiTheme="majorHAnsi" w:cs="Times"/>
          <w:lang w:val="en-US"/>
        </w:rPr>
      </w:pPr>
      <w:r w:rsidRPr="00557C83">
        <w:rPr>
          <w:rFonts w:asciiTheme="majorHAnsi" w:hAnsiTheme="majorHAnsi" w:cs="Times"/>
          <w:lang w:val="en-GB"/>
        </w:rPr>
        <w:t>Last but not least, the analysis of the effects of time use</w:t>
      </w:r>
      <w:r w:rsidR="00DC66D8" w:rsidRPr="00557C83">
        <w:rPr>
          <w:rFonts w:asciiTheme="majorHAnsi" w:hAnsiTheme="majorHAnsi" w:cs="Times"/>
          <w:lang w:val="en-GB"/>
        </w:rPr>
        <w:t xml:space="preserve"> </w:t>
      </w:r>
      <w:r w:rsidRPr="00557C83">
        <w:rPr>
          <w:rFonts w:asciiTheme="majorHAnsi" w:hAnsiTheme="majorHAnsi" w:cs="Times"/>
          <w:lang w:val="en-GB"/>
        </w:rPr>
        <w:t xml:space="preserve">on life satisfaction showed that a reduction in </w:t>
      </w:r>
      <w:r w:rsidRPr="007245BE">
        <w:rPr>
          <w:rFonts w:asciiTheme="majorHAnsi" w:hAnsiTheme="majorHAnsi" w:cs="Times"/>
          <w:lang w:val="en-GB"/>
        </w:rPr>
        <w:t>working</w:t>
      </w:r>
      <w:r w:rsidR="002413A5" w:rsidRPr="007245BE">
        <w:rPr>
          <w:rFonts w:asciiTheme="majorHAnsi" w:hAnsiTheme="majorHAnsi" w:cs="Times"/>
          <w:lang w:val="en-GB"/>
        </w:rPr>
        <w:t xml:space="preserve"> </w:t>
      </w:r>
      <w:r w:rsidRPr="007245BE">
        <w:rPr>
          <w:rFonts w:asciiTheme="majorHAnsi" w:hAnsiTheme="majorHAnsi" w:cs="Times"/>
          <w:lang w:val="en-GB"/>
        </w:rPr>
        <w:t>hours does not correlate wit</w:t>
      </w:r>
      <w:r w:rsidR="00DC66D8" w:rsidRPr="007245BE">
        <w:rPr>
          <w:rFonts w:asciiTheme="majorHAnsi" w:hAnsiTheme="majorHAnsi" w:cs="Times"/>
          <w:lang w:val="en-GB"/>
        </w:rPr>
        <w:t xml:space="preserve">h greater life </w:t>
      </w:r>
      <w:r w:rsidR="00DC66D8" w:rsidRPr="00557C83">
        <w:rPr>
          <w:rFonts w:asciiTheme="majorHAnsi" w:hAnsiTheme="majorHAnsi" w:cs="Times"/>
          <w:lang w:val="en-GB"/>
        </w:rPr>
        <w:t xml:space="preserve">satisfaction </w:t>
      </w:r>
      <w:r w:rsidR="00DC66D8" w:rsidRPr="002413A5">
        <w:rPr>
          <w:rFonts w:asciiTheme="majorHAnsi" w:hAnsiTheme="majorHAnsi" w:cs="Times"/>
          <w:i/>
          <w:lang w:val="en-GB"/>
        </w:rPr>
        <w:t xml:space="preserve">per </w:t>
      </w:r>
      <w:r w:rsidR="002413A5" w:rsidRPr="002413A5">
        <w:rPr>
          <w:rFonts w:asciiTheme="majorHAnsi" w:hAnsiTheme="majorHAnsi" w:cs="Times"/>
          <w:i/>
          <w:lang w:val="en-GB"/>
        </w:rPr>
        <w:t>se</w:t>
      </w:r>
      <w:r w:rsidRPr="00557C83">
        <w:rPr>
          <w:rFonts w:asciiTheme="majorHAnsi" w:hAnsiTheme="majorHAnsi" w:cs="Times"/>
          <w:lang w:val="en-GB"/>
        </w:rPr>
        <w:t xml:space="preserve">. Rather, the findings support </w:t>
      </w:r>
      <w:r w:rsidRPr="007245BE">
        <w:rPr>
          <w:rFonts w:asciiTheme="majorHAnsi" w:hAnsiTheme="majorHAnsi" w:cs="Times"/>
          <w:lang w:val="en-GB"/>
        </w:rPr>
        <w:t xml:space="preserve">the </w:t>
      </w:r>
      <w:r w:rsidR="008736F7" w:rsidRPr="007245BE">
        <w:rPr>
          <w:rFonts w:asciiTheme="majorHAnsi" w:hAnsiTheme="majorHAnsi" w:cs="Times"/>
          <w:lang w:val="en-GB"/>
        </w:rPr>
        <w:t>findings from the interviews</w:t>
      </w:r>
      <w:r w:rsidRPr="007245BE">
        <w:rPr>
          <w:rFonts w:asciiTheme="majorHAnsi" w:hAnsiTheme="majorHAnsi" w:cs="Times"/>
          <w:lang w:val="en-GB"/>
        </w:rPr>
        <w:t>.</w:t>
      </w:r>
      <w:r w:rsidR="00DC66D8" w:rsidRPr="007245BE">
        <w:rPr>
          <w:rFonts w:asciiTheme="majorHAnsi" w:hAnsiTheme="majorHAnsi" w:cs="Times"/>
          <w:lang w:val="en-GB"/>
        </w:rPr>
        <w:t xml:space="preserve"> </w:t>
      </w:r>
      <w:r w:rsidR="008736F7" w:rsidRPr="007245BE">
        <w:rPr>
          <w:rFonts w:asciiTheme="majorHAnsi" w:hAnsiTheme="majorHAnsi" w:cs="Times"/>
          <w:lang w:val="en-GB"/>
        </w:rPr>
        <w:t>Here, t</w:t>
      </w:r>
      <w:r w:rsidR="00DC66D8" w:rsidRPr="007245BE">
        <w:rPr>
          <w:rFonts w:asciiTheme="majorHAnsi" w:hAnsiTheme="majorHAnsi" w:cs="Times"/>
          <w:lang w:val="en-GB"/>
        </w:rPr>
        <w:t>he respondents reported severe shortcomings in terms of</w:t>
      </w:r>
      <w:r w:rsidR="00B45333" w:rsidRPr="007245BE">
        <w:rPr>
          <w:rFonts w:asciiTheme="majorHAnsi" w:hAnsiTheme="majorHAnsi" w:cs="Times"/>
          <w:lang w:val="en-GB"/>
        </w:rPr>
        <w:t xml:space="preserve"> </w:t>
      </w:r>
      <w:r w:rsidR="00DC66D8" w:rsidRPr="007245BE">
        <w:rPr>
          <w:rFonts w:asciiTheme="majorHAnsi" w:hAnsiTheme="majorHAnsi" w:cs="Times"/>
          <w:lang w:val="en-GB"/>
        </w:rPr>
        <w:t>income, careers and social standing among friends.</w:t>
      </w:r>
      <w:r w:rsidR="00B45333" w:rsidRPr="007245BE">
        <w:rPr>
          <w:rFonts w:asciiTheme="majorHAnsi" w:hAnsiTheme="majorHAnsi" w:cs="Times"/>
          <w:lang w:val="en-GB"/>
        </w:rPr>
        <w:t xml:space="preserve"> </w:t>
      </w:r>
      <w:r w:rsidRPr="007245BE">
        <w:rPr>
          <w:rFonts w:asciiTheme="majorHAnsi" w:hAnsiTheme="majorHAnsi" w:cs="Times"/>
          <w:lang w:val="en-GB"/>
        </w:rPr>
        <w:t>However, the</w:t>
      </w:r>
      <w:r w:rsidR="008736F7" w:rsidRPr="007245BE">
        <w:rPr>
          <w:rFonts w:asciiTheme="majorHAnsi" w:hAnsiTheme="majorHAnsi" w:cs="Times"/>
          <w:lang w:val="en-GB"/>
        </w:rPr>
        <w:t xml:space="preserve"> estimated</w:t>
      </w:r>
      <w:r w:rsidRPr="007245BE">
        <w:rPr>
          <w:rFonts w:asciiTheme="majorHAnsi" w:hAnsiTheme="majorHAnsi" w:cs="Times"/>
          <w:lang w:val="en-GB"/>
        </w:rPr>
        <w:t xml:space="preserve"> effects</w:t>
      </w:r>
      <w:r w:rsidR="008736F7" w:rsidRPr="007245BE">
        <w:rPr>
          <w:rFonts w:asciiTheme="majorHAnsi" w:hAnsiTheme="majorHAnsi" w:cs="Times"/>
          <w:lang w:val="en-GB"/>
        </w:rPr>
        <w:t xml:space="preserve"> in the representative </w:t>
      </w:r>
      <w:r w:rsidR="008736F7">
        <w:rPr>
          <w:rFonts w:asciiTheme="majorHAnsi" w:hAnsiTheme="majorHAnsi" w:cs="Times"/>
          <w:lang w:val="en-GB"/>
        </w:rPr>
        <w:t>study</w:t>
      </w:r>
      <w:r w:rsidRPr="00557C83">
        <w:rPr>
          <w:rFonts w:asciiTheme="majorHAnsi" w:hAnsiTheme="majorHAnsi" w:cs="Times"/>
          <w:lang w:val="en-GB"/>
        </w:rPr>
        <w:t xml:space="preserve"> suggested that a</w:t>
      </w:r>
      <w:r w:rsidR="00DC66D8" w:rsidRPr="00557C83">
        <w:rPr>
          <w:rFonts w:asciiTheme="majorHAnsi" w:hAnsiTheme="majorHAnsi" w:cs="Helvetica"/>
          <w:lang w:val="en-GB"/>
        </w:rPr>
        <w:t xml:space="preserve"> </w:t>
      </w:r>
      <w:r w:rsidR="008736F7">
        <w:rPr>
          <w:rFonts w:asciiTheme="majorHAnsi" w:hAnsiTheme="majorHAnsi" w:cs="Helvetica"/>
          <w:lang w:val="en-GB"/>
        </w:rPr>
        <w:t>"</w:t>
      </w:r>
      <w:r w:rsidRPr="00557C83">
        <w:rPr>
          <w:rFonts w:asciiTheme="majorHAnsi" w:hAnsiTheme="majorHAnsi" w:cs="Times"/>
          <w:lang w:val="en-GB"/>
        </w:rPr>
        <w:t>smart</w:t>
      </w:r>
      <w:r w:rsidR="008736F7">
        <w:rPr>
          <w:rFonts w:asciiTheme="majorHAnsi" w:hAnsiTheme="majorHAnsi" w:cs="Times"/>
          <w:lang w:val="en-GB"/>
        </w:rPr>
        <w:t>"</w:t>
      </w:r>
      <w:r w:rsidRPr="00557C83">
        <w:rPr>
          <w:rFonts w:asciiTheme="majorHAnsi" w:hAnsiTheme="majorHAnsi" w:cs="Times"/>
          <w:lang w:val="en-GB"/>
        </w:rPr>
        <w:t xml:space="preserve"> </w:t>
      </w:r>
      <w:proofErr w:type="spellStart"/>
      <w:r w:rsidRPr="00557C83">
        <w:rPr>
          <w:rFonts w:asciiTheme="majorHAnsi" w:hAnsiTheme="majorHAnsi" w:cs="Times"/>
          <w:lang w:val="en-GB"/>
        </w:rPr>
        <w:t>recomposition</w:t>
      </w:r>
      <w:proofErr w:type="spellEnd"/>
      <w:r w:rsidRPr="00557C83">
        <w:rPr>
          <w:rFonts w:asciiTheme="majorHAnsi" w:hAnsiTheme="majorHAnsi" w:cs="Times"/>
          <w:lang w:val="en-GB"/>
        </w:rPr>
        <w:t xml:space="preserve"> </w:t>
      </w:r>
      <w:r w:rsidR="002413A5" w:rsidRPr="00850ED8">
        <w:rPr>
          <w:rFonts w:asciiTheme="majorHAnsi" w:hAnsiTheme="majorHAnsi" w:cs="Times"/>
          <w:lang w:val="en-US"/>
        </w:rPr>
        <w:t xml:space="preserve">of time </w:t>
      </w:r>
      <w:r w:rsidR="008736F7">
        <w:rPr>
          <w:rFonts w:asciiTheme="majorHAnsi" w:hAnsiTheme="majorHAnsi" w:cs="Times"/>
          <w:lang w:val="en-US"/>
        </w:rPr>
        <w:t>savings</w:t>
      </w:r>
      <w:r w:rsidR="008736F7" w:rsidRPr="00850ED8">
        <w:rPr>
          <w:rFonts w:asciiTheme="majorHAnsi" w:hAnsiTheme="majorHAnsi" w:cs="Times"/>
          <w:lang w:val="en-US"/>
        </w:rPr>
        <w:t xml:space="preserve"> </w:t>
      </w:r>
      <w:r w:rsidR="002413A5" w:rsidRPr="00850ED8">
        <w:rPr>
          <w:rFonts w:asciiTheme="majorHAnsi" w:hAnsiTheme="majorHAnsi" w:cs="Times"/>
          <w:lang w:val="en-US"/>
        </w:rPr>
        <w:t>may be associated with greater life satisfaction.</w:t>
      </w:r>
    </w:p>
    <w:p w14:paraId="77235125" w14:textId="77777777" w:rsidR="00DA032F" w:rsidRPr="00557C83" w:rsidRDefault="00DA032F" w:rsidP="00DA032F">
      <w:pPr>
        <w:widowControl w:val="0"/>
        <w:autoSpaceDE w:val="0"/>
        <w:autoSpaceDN w:val="0"/>
        <w:adjustRightInd w:val="0"/>
        <w:spacing w:after="0" w:line="312" w:lineRule="auto"/>
        <w:jc w:val="both"/>
        <w:rPr>
          <w:rFonts w:asciiTheme="majorHAnsi" w:hAnsiTheme="majorHAnsi" w:cs="Times"/>
          <w:lang w:val="en-GB"/>
        </w:rPr>
      </w:pPr>
    </w:p>
    <w:p w14:paraId="6B0101B7" w14:textId="7061E88D" w:rsidR="005E74BB" w:rsidRPr="00557C83" w:rsidRDefault="00DA032F" w:rsidP="00DA032F">
      <w:pPr>
        <w:widowControl w:val="0"/>
        <w:autoSpaceDE w:val="0"/>
        <w:autoSpaceDN w:val="0"/>
        <w:adjustRightInd w:val="0"/>
        <w:spacing w:after="0" w:line="312" w:lineRule="auto"/>
        <w:jc w:val="both"/>
        <w:rPr>
          <w:rFonts w:asciiTheme="majorHAnsi" w:hAnsiTheme="majorHAnsi" w:cs="Times"/>
          <w:b/>
          <w:i/>
          <w:lang w:val="en-GB"/>
        </w:rPr>
      </w:pPr>
      <w:r w:rsidRPr="00557C83">
        <w:rPr>
          <w:rFonts w:asciiTheme="majorHAnsi" w:hAnsiTheme="majorHAnsi" w:cs="Times"/>
          <w:b/>
          <w:i/>
          <w:lang w:val="en-GB"/>
        </w:rPr>
        <w:t>Conclusion</w:t>
      </w:r>
    </w:p>
    <w:p w14:paraId="53B8B76E" w14:textId="77777777" w:rsidR="00DA032F" w:rsidRPr="00557C83" w:rsidRDefault="00DA032F" w:rsidP="00DA032F">
      <w:pPr>
        <w:widowControl w:val="0"/>
        <w:autoSpaceDE w:val="0"/>
        <w:autoSpaceDN w:val="0"/>
        <w:adjustRightInd w:val="0"/>
        <w:spacing w:after="0" w:line="312" w:lineRule="auto"/>
        <w:jc w:val="both"/>
        <w:rPr>
          <w:rFonts w:asciiTheme="majorHAnsi" w:hAnsiTheme="majorHAnsi" w:cs="Times"/>
          <w:lang w:val="en-GB"/>
        </w:rPr>
      </w:pPr>
    </w:p>
    <w:p w14:paraId="7BE6FA7D" w14:textId="022D421B" w:rsidR="00090FD8" w:rsidRDefault="00090FD8" w:rsidP="00DA032F">
      <w:pPr>
        <w:widowControl w:val="0"/>
        <w:autoSpaceDE w:val="0"/>
        <w:autoSpaceDN w:val="0"/>
        <w:adjustRightInd w:val="0"/>
        <w:spacing w:after="0" w:line="312" w:lineRule="auto"/>
        <w:jc w:val="both"/>
        <w:rPr>
          <w:rFonts w:asciiTheme="majorHAnsi" w:hAnsiTheme="majorHAnsi" w:cs="Times"/>
          <w:lang w:val="en-GB"/>
        </w:rPr>
      </w:pPr>
      <w:r w:rsidRPr="00557C83">
        <w:rPr>
          <w:rFonts w:asciiTheme="majorHAnsi" w:hAnsiTheme="majorHAnsi" w:cs="Times"/>
          <w:lang w:val="en-GB"/>
        </w:rPr>
        <w:t xml:space="preserve">The results show that time savings trigger relevant rebound effects in terms of resource use. However, </w:t>
      </w:r>
      <w:r w:rsidR="00DC66D8" w:rsidRPr="00557C83">
        <w:rPr>
          <w:rFonts w:asciiTheme="majorHAnsi" w:hAnsiTheme="majorHAnsi" w:cs="Times"/>
          <w:lang w:val="en-GB"/>
        </w:rPr>
        <w:t>testing for a triple dividend of time saving</w:t>
      </w:r>
      <w:r w:rsidRPr="00557C83">
        <w:rPr>
          <w:rFonts w:asciiTheme="majorHAnsi" w:hAnsiTheme="majorHAnsi" w:cs="Times"/>
          <w:lang w:val="en-GB"/>
        </w:rPr>
        <w:t xml:space="preserve"> put the rebound effects into perspective. Time use rebound effects lead to increased voluntary social engagement and greater life satisfaction, the second and third dividends</w:t>
      </w:r>
      <w:r w:rsidR="00DC66D8" w:rsidRPr="00557C83">
        <w:rPr>
          <w:rFonts w:asciiTheme="majorHAnsi" w:hAnsiTheme="majorHAnsi" w:cs="Times"/>
          <w:lang w:val="en-GB"/>
        </w:rPr>
        <w:t xml:space="preserve"> of rebound effects</w:t>
      </w:r>
      <w:r w:rsidRPr="00557C83">
        <w:rPr>
          <w:rFonts w:asciiTheme="majorHAnsi" w:hAnsiTheme="majorHAnsi" w:cs="Times"/>
          <w:lang w:val="en-GB"/>
        </w:rPr>
        <w:t>.</w:t>
      </w:r>
    </w:p>
    <w:p w14:paraId="3D806FA9" w14:textId="77777777" w:rsidR="004256C6" w:rsidRDefault="004256C6" w:rsidP="00DA032F">
      <w:pPr>
        <w:widowControl w:val="0"/>
        <w:autoSpaceDE w:val="0"/>
        <w:autoSpaceDN w:val="0"/>
        <w:adjustRightInd w:val="0"/>
        <w:spacing w:after="0" w:line="312" w:lineRule="auto"/>
        <w:jc w:val="both"/>
        <w:rPr>
          <w:rFonts w:asciiTheme="majorHAnsi" w:hAnsiTheme="majorHAnsi" w:cs="Times"/>
          <w:sz w:val="20"/>
          <w:lang w:val="en-GB"/>
        </w:rPr>
      </w:pPr>
    </w:p>
    <w:p w14:paraId="13B9B1A8" w14:textId="77777777" w:rsidR="007245BE" w:rsidRPr="007245BE" w:rsidRDefault="007245BE" w:rsidP="00DA032F">
      <w:pPr>
        <w:widowControl w:val="0"/>
        <w:autoSpaceDE w:val="0"/>
        <w:autoSpaceDN w:val="0"/>
        <w:adjustRightInd w:val="0"/>
        <w:spacing w:after="0" w:line="312" w:lineRule="auto"/>
        <w:jc w:val="both"/>
        <w:rPr>
          <w:rFonts w:asciiTheme="majorHAnsi" w:hAnsiTheme="majorHAnsi" w:cs="Times"/>
          <w:sz w:val="20"/>
          <w:lang w:val="en-GB"/>
        </w:rPr>
      </w:pPr>
    </w:p>
    <w:p w14:paraId="0348846F" w14:textId="7EDEBDCF" w:rsidR="004256C6" w:rsidRPr="007245BE" w:rsidRDefault="004256C6" w:rsidP="004256C6">
      <w:pPr>
        <w:widowControl w:val="0"/>
        <w:autoSpaceDE w:val="0"/>
        <w:autoSpaceDN w:val="0"/>
        <w:adjustRightInd w:val="0"/>
        <w:spacing w:after="0" w:line="240" w:lineRule="auto"/>
        <w:rPr>
          <w:rFonts w:asciiTheme="majorHAnsi" w:hAnsiTheme="majorHAnsi" w:cs="Times New Roman"/>
          <w:sz w:val="20"/>
          <w:lang w:val="en-US"/>
        </w:rPr>
      </w:pPr>
      <w:r w:rsidRPr="007245BE">
        <w:rPr>
          <w:rFonts w:asciiTheme="majorHAnsi" w:hAnsiTheme="majorHAnsi" w:cs="Times New Roman"/>
          <w:sz w:val="20"/>
          <w:lang w:val="en-US"/>
        </w:rPr>
        <w:t xml:space="preserve">Greening L, Greene D, </w:t>
      </w:r>
      <w:proofErr w:type="spellStart"/>
      <w:r w:rsidRPr="007245BE">
        <w:rPr>
          <w:rFonts w:asciiTheme="majorHAnsi" w:hAnsiTheme="majorHAnsi" w:cs="Times New Roman"/>
          <w:sz w:val="20"/>
          <w:lang w:val="en-US"/>
        </w:rPr>
        <w:t>Difiglio</w:t>
      </w:r>
      <w:proofErr w:type="spellEnd"/>
      <w:r w:rsidRPr="007245BE">
        <w:rPr>
          <w:rFonts w:asciiTheme="majorHAnsi" w:hAnsiTheme="majorHAnsi" w:cs="Times New Roman"/>
          <w:sz w:val="20"/>
          <w:lang w:val="en-US"/>
        </w:rPr>
        <w:t xml:space="preserve"> C (2000) Energy efficiency and consumption—the rebound effect —a survey. Energy Policy 28(6 - 7):389–401</w:t>
      </w:r>
    </w:p>
    <w:p w14:paraId="2AA68B1E" w14:textId="77777777" w:rsidR="004256C6" w:rsidRPr="007245BE" w:rsidRDefault="004256C6" w:rsidP="004256C6">
      <w:pPr>
        <w:widowControl w:val="0"/>
        <w:autoSpaceDE w:val="0"/>
        <w:autoSpaceDN w:val="0"/>
        <w:adjustRightInd w:val="0"/>
        <w:spacing w:after="0" w:line="312" w:lineRule="auto"/>
        <w:jc w:val="both"/>
        <w:rPr>
          <w:rFonts w:asciiTheme="majorHAnsi" w:hAnsiTheme="majorHAnsi" w:cs="Times New Roman"/>
          <w:sz w:val="20"/>
          <w:lang w:val="en-US"/>
        </w:rPr>
      </w:pPr>
    </w:p>
    <w:p w14:paraId="05788757" w14:textId="64ED0CD5" w:rsidR="004256C6" w:rsidRPr="007245BE" w:rsidRDefault="004256C6" w:rsidP="004256C6">
      <w:pPr>
        <w:widowControl w:val="0"/>
        <w:autoSpaceDE w:val="0"/>
        <w:autoSpaceDN w:val="0"/>
        <w:adjustRightInd w:val="0"/>
        <w:spacing w:after="0" w:line="240" w:lineRule="auto"/>
        <w:rPr>
          <w:rFonts w:asciiTheme="majorHAnsi" w:hAnsiTheme="majorHAnsi" w:cs="Times New Roman"/>
          <w:sz w:val="20"/>
          <w:lang w:val="en-US"/>
        </w:rPr>
      </w:pPr>
      <w:proofErr w:type="spellStart"/>
      <w:r w:rsidRPr="007245BE">
        <w:rPr>
          <w:rFonts w:asciiTheme="majorHAnsi" w:hAnsiTheme="majorHAnsi" w:cs="Times New Roman"/>
          <w:sz w:val="20"/>
          <w:lang w:val="en-US"/>
        </w:rPr>
        <w:t>Jalas</w:t>
      </w:r>
      <w:proofErr w:type="spellEnd"/>
      <w:r w:rsidRPr="007245BE">
        <w:rPr>
          <w:rFonts w:asciiTheme="majorHAnsi" w:hAnsiTheme="majorHAnsi" w:cs="Times New Roman"/>
          <w:sz w:val="20"/>
          <w:lang w:val="en-US"/>
        </w:rPr>
        <w:t xml:space="preserve"> M (2006) Busy, wise and idle time: a study of temporalities of consumption in the environmental debate. HSE Print, Helsinki</w:t>
      </w:r>
    </w:p>
    <w:p w14:paraId="6D8B8081" w14:textId="77777777" w:rsidR="004256C6" w:rsidRPr="007245BE" w:rsidRDefault="004256C6" w:rsidP="004256C6">
      <w:pPr>
        <w:widowControl w:val="0"/>
        <w:autoSpaceDE w:val="0"/>
        <w:autoSpaceDN w:val="0"/>
        <w:adjustRightInd w:val="0"/>
        <w:spacing w:after="0" w:line="312" w:lineRule="auto"/>
        <w:jc w:val="both"/>
        <w:rPr>
          <w:rFonts w:asciiTheme="majorHAnsi" w:hAnsiTheme="majorHAnsi" w:cs="Times New Roman"/>
          <w:sz w:val="20"/>
          <w:lang w:val="en-US"/>
        </w:rPr>
      </w:pPr>
    </w:p>
    <w:p w14:paraId="7BECC455" w14:textId="5612362D" w:rsidR="004256C6" w:rsidRPr="007245BE" w:rsidRDefault="004256C6" w:rsidP="004256C6">
      <w:pPr>
        <w:widowControl w:val="0"/>
        <w:autoSpaceDE w:val="0"/>
        <w:autoSpaceDN w:val="0"/>
        <w:adjustRightInd w:val="0"/>
        <w:spacing w:after="0" w:line="240" w:lineRule="auto"/>
        <w:rPr>
          <w:rFonts w:asciiTheme="majorHAnsi" w:hAnsiTheme="majorHAnsi" w:cs="Times New Roman"/>
          <w:sz w:val="20"/>
          <w:lang w:val="en-US"/>
        </w:rPr>
      </w:pPr>
      <w:r w:rsidRPr="007245BE">
        <w:rPr>
          <w:rFonts w:asciiTheme="majorHAnsi" w:hAnsiTheme="majorHAnsi" w:cs="Times New Roman"/>
          <w:sz w:val="20"/>
          <w:lang w:val="en-US"/>
        </w:rPr>
        <w:t>Linder SB (1970) The harried leisure class. Columbia University Press, New York</w:t>
      </w:r>
    </w:p>
    <w:p w14:paraId="566321D1" w14:textId="77777777" w:rsidR="004256C6" w:rsidRPr="007245BE" w:rsidRDefault="004256C6" w:rsidP="004256C6">
      <w:pPr>
        <w:widowControl w:val="0"/>
        <w:autoSpaceDE w:val="0"/>
        <w:autoSpaceDN w:val="0"/>
        <w:adjustRightInd w:val="0"/>
        <w:spacing w:after="0" w:line="312" w:lineRule="auto"/>
        <w:jc w:val="both"/>
        <w:rPr>
          <w:rFonts w:asciiTheme="majorHAnsi" w:hAnsiTheme="majorHAnsi" w:cs="Times New Roman"/>
          <w:sz w:val="20"/>
          <w:lang w:val="en-US"/>
        </w:rPr>
      </w:pPr>
    </w:p>
    <w:p w14:paraId="29CD8B33" w14:textId="2A205EC8" w:rsidR="004256C6" w:rsidRPr="007245BE" w:rsidRDefault="004256C6" w:rsidP="004256C6">
      <w:pPr>
        <w:widowControl w:val="0"/>
        <w:autoSpaceDE w:val="0"/>
        <w:autoSpaceDN w:val="0"/>
        <w:adjustRightInd w:val="0"/>
        <w:spacing w:after="0" w:line="240" w:lineRule="auto"/>
        <w:rPr>
          <w:rFonts w:asciiTheme="majorHAnsi" w:hAnsiTheme="majorHAnsi" w:cs="Times New Roman"/>
          <w:sz w:val="20"/>
          <w:lang w:val="en-US"/>
        </w:rPr>
      </w:pPr>
      <w:r w:rsidRPr="007245BE">
        <w:rPr>
          <w:rFonts w:asciiTheme="majorHAnsi" w:hAnsiTheme="majorHAnsi" w:cs="Times New Roman"/>
          <w:sz w:val="20"/>
          <w:lang w:val="en-US"/>
        </w:rPr>
        <w:t>Rosa H (2013) Social acceleration: a new theory of modernity. Columbia University Press, New York</w:t>
      </w:r>
    </w:p>
    <w:p w14:paraId="18F6FD61" w14:textId="77777777" w:rsidR="004256C6" w:rsidRPr="007245BE" w:rsidRDefault="004256C6" w:rsidP="004256C6">
      <w:pPr>
        <w:widowControl w:val="0"/>
        <w:autoSpaceDE w:val="0"/>
        <w:autoSpaceDN w:val="0"/>
        <w:adjustRightInd w:val="0"/>
        <w:spacing w:after="0" w:line="312" w:lineRule="auto"/>
        <w:jc w:val="both"/>
        <w:rPr>
          <w:rFonts w:asciiTheme="majorHAnsi" w:hAnsiTheme="majorHAnsi" w:cs="Times New Roman"/>
          <w:sz w:val="20"/>
          <w:lang w:val="en-US"/>
        </w:rPr>
      </w:pPr>
    </w:p>
    <w:p w14:paraId="4D61FA72" w14:textId="4BBB13D5" w:rsidR="004256C6" w:rsidRPr="007245BE" w:rsidRDefault="004256C6" w:rsidP="004256C6">
      <w:pPr>
        <w:widowControl w:val="0"/>
        <w:autoSpaceDE w:val="0"/>
        <w:autoSpaceDN w:val="0"/>
        <w:adjustRightInd w:val="0"/>
        <w:spacing w:after="0" w:line="240" w:lineRule="auto"/>
        <w:rPr>
          <w:rFonts w:asciiTheme="majorHAnsi" w:hAnsiTheme="majorHAnsi" w:cs="Times New Roman"/>
          <w:sz w:val="20"/>
          <w:lang w:val="en-US"/>
        </w:rPr>
      </w:pPr>
      <w:r w:rsidRPr="007245BE">
        <w:rPr>
          <w:rFonts w:asciiTheme="majorHAnsi" w:hAnsiTheme="majorHAnsi" w:cs="Times New Roman"/>
          <w:sz w:val="20"/>
          <w:lang w:val="en-US"/>
        </w:rPr>
        <w:t xml:space="preserve">Schulze G (2013) The experience market. </w:t>
      </w:r>
      <w:proofErr w:type="gramStart"/>
      <w:r w:rsidRPr="007245BE">
        <w:rPr>
          <w:rFonts w:asciiTheme="majorHAnsi" w:hAnsiTheme="majorHAnsi" w:cs="Times New Roman"/>
          <w:sz w:val="20"/>
          <w:lang w:val="en-US"/>
        </w:rPr>
        <w:t xml:space="preserve">In </w:t>
      </w:r>
      <w:proofErr w:type="spellStart"/>
      <w:r w:rsidRPr="007245BE">
        <w:rPr>
          <w:rFonts w:asciiTheme="majorHAnsi" w:hAnsiTheme="majorHAnsi" w:cs="Times New Roman"/>
          <w:sz w:val="20"/>
          <w:lang w:val="en-US"/>
        </w:rPr>
        <w:t>Sundbo</w:t>
      </w:r>
      <w:proofErr w:type="spellEnd"/>
      <w:r w:rsidRPr="007245BE">
        <w:rPr>
          <w:rFonts w:asciiTheme="majorHAnsi" w:hAnsiTheme="majorHAnsi" w:cs="Times New Roman"/>
          <w:sz w:val="20"/>
          <w:lang w:val="en-US"/>
        </w:rPr>
        <w:t xml:space="preserve"> J, </w:t>
      </w:r>
      <w:proofErr w:type="spellStart"/>
      <w:r w:rsidRPr="007245BE">
        <w:rPr>
          <w:rFonts w:asciiTheme="majorHAnsi" w:hAnsiTheme="majorHAnsi" w:cs="Times New Roman"/>
          <w:sz w:val="20"/>
          <w:lang w:val="en-US"/>
        </w:rPr>
        <w:t>Sørensen</w:t>
      </w:r>
      <w:proofErr w:type="spellEnd"/>
      <w:r w:rsidRPr="007245BE">
        <w:rPr>
          <w:rFonts w:asciiTheme="majorHAnsi" w:hAnsiTheme="majorHAnsi" w:cs="Times New Roman"/>
          <w:sz w:val="20"/>
          <w:lang w:val="en-US"/>
        </w:rPr>
        <w:t xml:space="preserve"> F (</w:t>
      </w:r>
      <w:proofErr w:type="spellStart"/>
      <w:r w:rsidRPr="007245BE">
        <w:rPr>
          <w:rFonts w:asciiTheme="majorHAnsi" w:hAnsiTheme="majorHAnsi" w:cs="Times New Roman"/>
          <w:sz w:val="20"/>
          <w:lang w:val="en-US"/>
        </w:rPr>
        <w:t>eds</w:t>
      </w:r>
      <w:proofErr w:type="spellEnd"/>
      <w:r w:rsidRPr="007245BE">
        <w:rPr>
          <w:rFonts w:asciiTheme="majorHAnsi" w:hAnsiTheme="majorHAnsi" w:cs="Times New Roman"/>
          <w:sz w:val="20"/>
          <w:lang w:val="en-US"/>
        </w:rPr>
        <w:t>) Handbook on the experience economy.</w:t>
      </w:r>
      <w:proofErr w:type="gramEnd"/>
      <w:r w:rsidRPr="007245BE">
        <w:rPr>
          <w:rFonts w:asciiTheme="majorHAnsi" w:hAnsiTheme="majorHAnsi" w:cs="Times New Roman"/>
          <w:sz w:val="20"/>
          <w:lang w:val="en-US"/>
        </w:rPr>
        <w:t xml:space="preserve"> Edward Elgar Publishing, pp 98–122</w:t>
      </w:r>
    </w:p>
    <w:p w14:paraId="2CC0C23F" w14:textId="77777777" w:rsidR="004256C6" w:rsidRPr="007245BE" w:rsidRDefault="004256C6" w:rsidP="004256C6">
      <w:pPr>
        <w:widowControl w:val="0"/>
        <w:autoSpaceDE w:val="0"/>
        <w:autoSpaceDN w:val="0"/>
        <w:adjustRightInd w:val="0"/>
        <w:spacing w:after="0" w:line="312" w:lineRule="auto"/>
        <w:jc w:val="both"/>
        <w:rPr>
          <w:rFonts w:asciiTheme="majorHAnsi" w:hAnsiTheme="majorHAnsi" w:cs="Times New Roman"/>
          <w:sz w:val="20"/>
          <w:lang w:val="en-US"/>
        </w:rPr>
      </w:pPr>
    </w:p>
    <w:p w14:paraId="79E8A5A1" w14:textId="10BD7310" w:rsidR="004256C6" w:rsidRPr="007245BE" w:rsidRDefault="004256C6" w:rsidP="004256C6">
      <w:pPr>
        <w:widowControl w:val="0"/>
        <w:autoSpaceDE w:val="0"/>
        <w:autoSpaceDN w:val="0"/>
        <w:adjustRightInd w:val="0"/>
        <w:spacing w:after="0" w:line="240" w:lineRule="auto"/>
        <w:rPr>
          <w:rFonts w:asciiTheme="majorHAnsi" w:hAnsiTheme="majorHAnsi" w:cs="Times New Roman"/>
          <w:sz w:val="20"/>
          <w:lang w:val="en-US"/>
        </w:rPr>
      </w:pPr>
      <w:r w:rsidRPr="007245BE">
        <w:rPr>
          <w:rFonts w:asciiTheme="majorHAnsi" w:hAnsiTheme="majorHAnsi" w:cs="Times New Roman"/>
          <w:sz w:val="20"/>
          <w:lang w:val="en-US"/>
        </w:rPr>
        <w:t xml:space="preserve">Sorrell S (2010) Mapping rebound effects from sustainable </w:t>
      </w:r>
      <w:proofErr w:type="spellStart"/>
      <w:r w:rsidRPr="007245BE">
        <w:rPr>
          <w:rFonts w:asciiTheme="majorHAnsi" w:hAnsiTheme="majorHAnsi" w:cs="Times New Roman"/>
          <w:sz w:val="20"/>
          <w:lang w:val="en-US"/>
        </w:rPr>
        <w:t>behaviours</w:t>
      </w:r>
      <w:proofErr w:type="spellEnd"/>
      <w:r w:rsidRPr="007245BE">
        <w:rPr>
          <w:rFonts w:asciiTheme="majorHAnsi" w:hAnsiTheme="majorHAnsi" w:cs="Times New Roman"/>
          <w:sz w:val="20"/>
          <w:lang w:val="en-US"/>
        </w:rPr>
        <w:t>: Key Concepts and Literature Review. SLRG Working Paper 01-10, Brighton, Sussex Energy Group, SPRU, University of Sussex</w:t>
      </w:r>
    </w:p>
    <w:sectPr w:rsidR="004256C6" w:rsidRPr="007245B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F034B" w14:textId="77777777" w:rsidR="000F006C" w:rsidRDefault="000F006C" w:rsidP="00582092">
      <w:pPr>
        <w:spacing w:after="0" w:line="240" w:lineRule="auto"/>
      </w:pPr>
      <w:r>
        <w:separator/>
      </w:r>
    </w:p>
  </w:endnote>
  <w:endnote w:type="continuationSeparator" w:id="0">
    <w:p w14:paraId="59AADE11" w14:textId="77777777" w:rsidR="000F006C" w:rsidRDefault="000F006C" w:rsidP="0058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3CCE9" w14:textId="77777777" w:rsidR="000F006C" w:rsidRDefault="000F006C" w:rsidP="00582092">
      <w:pPr>
        <w:spacing w:after="0" w:line="240" w:lineRule="auto"/>
      </w:pPr>
      <w:r>
        <w:separator/>
      </w:r>
    </w:p>
  </w:footnote>
  <w:footnote w:type="continuationSeparator" w:id="0">
    <w:p w14:paraId="6A728B4A" w14:textId="77777777" w:rsidR="000F006C" w:rsidRDefault="000F006C" w:rsidP="005820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4C9A" w14:textId="79517E41" w:rsidR="004256C6" w:rsidRPr="00D90919" w:rsidRDefault="004256C6" w:rsidP="00D90919">
    <w:pPr>
      <w:pStyle w:val="Kopfzeile"/>
      <w:pBdr>
        <w:between w:val="single" w:sz="4" w:space="1" w:color="4F81BD"/>
      </w:pBdr>
      <w:spacing w:line="276" w:lineRule="auto"/>
      <w:rPr>
        <w:rFonts w:ascii="Times New Roman" w:hAnsi="Times New Roman" w:cs="Times New Roman"/>
        <w:sz w:val="18"/>
        <w:szCs w:val="18"/>
      </w:rPr>
    </w:pPr>
    <w:r w:rsidRPr="00D90919">
      <w:rPr>
        <w:rFonts w:ascii="Times New Roman" w:hAnsi="Times New Roman" w:cs="Times New Roman"/>
        <w:sz w:val="18"/>
        <w:szCs w:val="18"/>
      </w:rPr>
      <w:t>Zusammenfassung „</w:t>
    </w:r>
    <w:r w:rsidRPr="00D90919">
      <w:rPr>
        <w:rFonts w:ascii="Times New Roman" w:hAnsi="Times New Roman" w:cs="Times New Roman"/>
        <w:bCs/>
        <w:sz w:val="18"/>
        <w:szCs w:val="18"/>
      </w:rPr>
      <w:t>Rebound-Effekte im Steigerungsspiel“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6CDE6" w14:textId="061E1ECE" w:rsidR="004256C6" w:rsidRPr="00B4376B" w:rsidRDefault="004256C6" w:rsidP="00B4376B">
    <w:pPr>
      <w:pStyle w:val="Kopfzeile"/>
      <w:pBdr>
        <w:between w:val="single" w:sz="4" w:space="1" w:color="4F81BD"/>
      </w:pBdr>
      <w:spacing w:line="276" w:lineRule="auto"/>
      <w:jc w:val="right"/>
      <w:rPr>
        <w:rFonts w:ascii="Times New Roman" w:hAnsi="Times New Roman" w:cs="Times New Roman"/>
        <w:sz w:val="18"/>
      </w:rPr>
    </w:pPr>
    <w:r w:rsidRPr="00B4376B">
      <w:rPr>
        <w:rFonts w:ascii="Times New Roman" w:hAnsi="Times New Roman" w:cs="Times New Roman"/>
        <w:sz w:val="18"/>
      </w:rPr>
      <w:t>Johannes Buhl „Rebound-Effekte im Steigerungsspiel – Zeit- und Einkommenseffekte in Deutschland</w:t>
    </w:r>
    <w:r>
      <w:rPr>
        <w:rFonts w:ascii="Times New Roman" w:hAnsi="Times New Roman" w:cs="Times New Roman"/>
        <w:sz w:val="18"/>
      </w:rPr>
      <w:t>“</w:t>
    </w:r>
  </w:p>
  <w:p w14:paraId="1121BBFA" w14:textId="7031C245" w:rsidR="004256C6" w:rsidRPr="00B4376B" w:rsidRDefault="004256C6" w:rsidP="00B437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85"/>
    <w:rsid w:val="000007AD"/>
    <w:rsid w:val="000009A7"/>
    <w:rsid w:val="00000BD2"/>
    <w:rsid w:val="00000D3C"/>
    <w:rsid w:val="00000E10"/>
    <w:rsid w:val="00000EE6"/>
    <w:rsid w:val="0000176E"/>
    <w:rsid w:val="0000243A"/>
    <w:rsid w:val="00002513"/>
    <w:rsid w:val="00003796"/>
    <w:rsid w:val="00004942"/>
    <w:rsid w:val="0000547B"/>
    <w:rsid w:val="00010282"/>
    <w:rsid w:val="00010C53"/>
    <w:rsid w:val="00011DA2"/>
    <w:rsid w:val="00012814"/>
    <w:rsid w:val="00013221"/>
    <w:rsid w:val="00013E50"/>
    <w:rsid w:val="00015026"/>
    <w:rsid w:val="000154D4"/>
    <w:rsid w:val="00015E24"/>
    <w:rsid w:val="0001677C"/>
    <w:rsid w:val="00016A3E"/>
    <w:rsid w:val="00016F95"/>
    <w:rsid w:val="0002013C"/>
    <w:rsid w:val="00020858"/>
    <w:rsid w:val="00020FE1"/>
    <w:rsid w:val="0002133D"/>
    <w:rsid w:val="00021372"/>
    <w:rsid w:val="00022548"/>
    <w:rsid w:val="00022AC1"/>
    <w:rsid w:val="0002349B"/>
    <w:rsid w:val="00023A8B"/>
    <w:rsid w:val="0002476B"/>
    <w:rsid w:val="0002492F"/>
    <w:rsid w:val="0002511C"/>
    <w:rsid w:val="000259DB"/>
    <w:rsid w:val="00026074"/>
    <w:rsid w:val="00030277"/>
    <w:rsid w:val="00030BFB"/>
    <w:rsid w:val="00031711"/>
    <w:rsid w:val="000329D5"/>
    <w:rsid w:val="00033127"/>
    <w:rsid w:val="0003524A"/>
    <w:rsid w:val="00036BFD"/>
    <w:rsid w:val="000370EF"/>
    <w:rsid w:val="0003784B"/>
    <w:rsid w:val="00037B34"/>
    <w:rsid w:val="0004305C"/>
    <w:rsid w:val="000438E8"/>
    <w:rsid w:val="00046273"/>
    <w:rsid w:val="00046C3C"/>
    <w:rsid w:val="000479D9"/>
    <w:rsid w:val="00047DC6"/>
    <w:rsid w:val="00050173"/>
    <w:rsid w:val="00050246"/>
    <w:rsid w:val="00050B0A"/>
    <w:rsid w:val="00050B7A"/>
    <w:rsid w:val="00051498"/>
    <w:rsid w:val="00052E88"/>
    <w:rsid w:val="000532FB"/>
    <w:rsid w:val="00054051"/>
    <w:rsid w:val="00054083"/>
    <w:rsid w:val="0005559B"/>
    <w:rsid w:val="00055698"/>
    <w:rsid w:val="00056384"/>
    <w:rsid w:val="000600F4"/>
    <w:rsid w:val="00060847"/>
    <w:rsid w:val="000618B6"/>
    <w:rsid w:val="00063E0E"/>
    <w:rsid w:val="0006550D"/>
    <w:rsid w:val="000659D3"/>
    <w:rsid w:val="00065BB9"/>
    <w:rsid w:val="00065E58"/>
    <w:rsid w:val="0006778E"/>
    <w:rsid w:val="0006780A"/>
    <w:rsid w:val="0006796C"/>
    <w:rsid w:val="00070013"/>
    <w:rsid w:val="00072780"/>
    <w:rsid w:val="00072CEC"/>
    <w:rsid w:val="00074B5B"/>
    <w:rsid w:val="00075339"/>
    <w:rsid w:val="00075E92"/>
    <w:rsid w:val="00075F72"/>
    <w:rsid w:val="0007710C"/>
    <w:rsid w:val="000802B0"/>
    <w:rsid w:val="0008122C"/>
    <w:rsid w:val="00081413"/>
    <w:rsid w:val="00081F30"/>
    <w:rsid w:val="0008228D"/>
    <w:rsid w:val="00082DC4"/>
    <w:rsid w:val="000842DE"/>
    <w:rsid w:val="0008575D"/>
    <w:rsid w:val="00085D45"/>
    <w:rsid w:val="00086414"/>
    <w:rsid w:val="00086717"/>
    <w:rsid w:val="0008679F"/>
    <w:rsid w:val="00087B96"/>
    <w:rsid w:val="00090FD8"/>
    <w:rsid w:val="00091089"/>
    <w:rsid w:val="00091301"/>
    <w:rsid w:val="00091C2D"/>
    <w:rsid w:val="0009304F"/>
    <w:rsid w:val="00094B41"/>
    <w:rsid w:val="000952DB"/>
    <w:rsid w:val="00096AC1"/>
    <w:rsid w:val="00097701"/>
    <w:rsid w:val="000A1635"/>
    <w:rsid w:val="000A1F5A"/>
    <w:rsid w:val="000A201A"/>
    <w:rsid w:val="000A2105"/>
    <w:rsid w:val="000A29FD"/>
    <w:rsid w:val="000A322D"/>
    <w:rsid w:val="000A3848"/>
    <w:rsid w:val="000A5970"/>
    <w:rsid w:val="000A5B1D"/>
    <w:rsid w:val="000A60B4"/>
    <w:rsid w:val="000A6646"/>
    <w:rsid w:val="000B1D86"/>
    <w:rsid w:val="000B1EA2"/>
    <w:rsid w:val="000B1F8F"/>
    <w:rsid w:val="000B3594"/>
    <w:rsid w:val="000B3623"/>
    <w:rsid w:val="000B4106"/>
    <w:rsid w:val="000B5834"/>
    <w:rsid w:val="000B61BD"/>
    <w:rsid w:val="000B6D69"/>
    <w:rsid w:val="000B7348"/>
    <w:rsid w:val="000B79DD"/>
    <w:rsid w:val="000C051B"/>
    <w:rsid w:val="000C0A8A"/>
    <w:rsid w:val="000C10F4"/>
    <w:rsid w:val="000C37B6"/>
    <w:rsid w:val="000C4938"/>
    <w:rsid w:val="000C4F56"/>
    <w:rsid w:val="000C5966"/>
    <w:rsid w:val="000C5C64"/>
    <w:rsid w:val="000C6393"/>
    <w:rsid w:val="000C6459"/>
    <w:rsid w:val="000C793F"/>
    <w:rsid w:val="000C7F0D"/>
    <w:rsid w:val="000D1989"/>
    <w:rsid w:val="000D37F0"/>
    <w:rsid w:val="000D3EC7"/>
    <w:rsid w:val="000D4672"/>
    <w:rsid w:val="000D4A53"/>
    <w:rsid w:val="000D4D1F"/>
    <w:rsid w:val="000D5002"/>
    <w:rsid w:val="000D511C"/>
    <w:rsid w:val="000D53F6"/>
    <w:rsid w:val="000D5895"/>
    <w:rsid w:val="000D5FAB"/>
    <w:rsid w:val="000D697D"/>
    <w:rsid w:val="000D797C"/>
    <w:rsid w:val="000D7E69"/>
    <w:rsid w:val="000E1015"/>
    <w:rsid w:val="000E17B1"/>
    <w:rsid w:val="000E2E2F"/>
    <w:rsid w:val="000E4840"/>
    <w:rsid w:val="000E4E55"/>
    <w:rsid w:val="000E578A"/>
    <w:rsid w:val="000E6144"/>
    <w:rsid w:val="000E66C2"/>
    <w:rsid w:val="000E674E"/>
    <w:rsid w:val="000E67B8"/>
    <w:rsid w:val="000E7BF6"/>
    <w:rsid w:val="000E7C6F"/>
    <w:rsid w:val="000E7DDE"/>
    <w:rsid w:val="000F006C"/>
    <w:rsid w:val="000F04C0"/>
    <w:rsid w:val="000F091D"/>
    <w:rsid w:val="000F0E94"/>
    <w:rsid w:val="000F1045"/>
    <w:rsid w:val="000F1080"/>
    <w:rsid w:val="000F205A"/>
    <w:rsid w:val="000F3FDE"/>
    <w:rsid w:val="000F452B"/>
    <w:rsid w:val="000F4B05"/>
    <w:rsid w:val="000F5949"/>
    <w:rsid w:val="000F5E35"/>
    <w:rsid w:val="000F7C8D"/>
    <w:rsid w:val="00101742"/>
    <w:rsid w:val="00102B99"/>
    <w:rsid w:val="00102C61"/>
    <w:rsid w:val="0010309F"/>
    <w:rsid w:val="001036B9"/>
    <w:rsid w:val="0010467E"/>
    <w:rsid w:val="00104862"/>
    <w:rsid w:val="0010503A"/>
    <w:rsid w:val="00105338"/>
    <w:rsid w:val="0010547C"/>
    <w:rsid w:val="001059A7"/>
    <w:rsid w:val="00105FC4"/>
    <w:rsid w:val="0010679B"/>
    <w:rsid w:val="00106949"/>
    <w:rsid w:val="00106B48"/>
    <w:rsid w:val="00107214"/>
    <w:rsid w:val="001072EF"/>
    <w:rsid w:val="001076FC"/>
    <w:rsid w:val="00107FCC"/>
    <w:rsid w:val="0011155E"/>
    <w:rsid w:val="00111A46"/>
    <w:rsid w:val="00111E98"/>
    <w:rsid w:val="00113D9B"/>
    <w:rsid w:val="00113F7A"/>
    <w:rsid w:val="001145E3"/>
    <w:rsid w:val="00114E2B"/>
    <w:rsid w:val="001157E8"/>
    <w:rsid w:val="0011626A"/>
    <w:rsid w:val="001168A9"/>
    <w:rsid w:val="00116A2A"/>
    <w:rsid w:val="00117A73"/>
    <w:rsid w:val="00120395"/>
    <w:rsid w:val="00120CD5"/>
    <w:rsid w:val="001223A3"/>
    <w:rsid w:val="0012261C"/>
    <w:rsid w:val="00122C17"/>
    <w:rsid w:val="00122D3F"/>
    <w:rsid w:val="00124627"/>
    <w:rsid w:val="001246FA"/>
    <w:rsid w:val="00124CD3"/>
    <w:rsid w:val="00124FCA"/>
    <w:rsid w:val="00125308"/>
    <w:rsid w:val="001258F5"/>
    <w:rsid w:val="00125925"/>
    <w:rsid w:val="0012678E"/>
    <w:rsid w:val="0012706B"/>
    <w:rsid w:val="001310A0"/>
    <w:rsid w:val="001315ED"/>
    <w:rsid w:val="00131D3E"/>
    <w:rsid w:val="0013225A"/>
    <w:rsid w:val="00133B66"/>
    <w:rsid w:val="0013486A"/>
    <w:rsid w:val="001350A0"/>
    <w:rsid w:val="00136A81"/>
    <w:rsid w:val="00136B38"/>
    <w:rsid w:val="00137E3C"/>
    <w:rsid w:val="0014014B"/>
    <w:rsid w:val="00140289"/>
    <w:rsid w:val="00140505"/>
    <w:rsid w:val="00140ED2"/>
    <w:rsid w:val="00142F33"/>
    <w:rsid w:val="00143592"/>
    <w:rsid w:val="00143F6C"/>
    <w:rsid w:val="00144D80"/>
    <w:rsid w:val="00144E42"/>
    <w:rsid w:val="0014541C"/>
    <w:rsid w:val="001458D5"/>
    <w:rsid w:val="00146A2F"/>
    <w:rsid w:val="00147988"/>
    <w:rsid w:val="00147A11"/>
    <w:rsid w:val="001502EE"/>
    <w:rsid w:val="00150FB6"/>
    <w:rsid w:val="00151FED"/>
    <w:rsid w:val="00152187"/>
    <w:rsid w:val="00152641"/>
    <w:rsid w:val="001533D6"/>
    <w:rsid w:val="001534F6"/>
    <w:rsid w:val="00153915"/>
    <w:rsid w:val="0015432F"/>
    <w:rsid w:val="0015483A"/>
    <w:rsid w:val="00154C53"/>
    <w:rsid w:val="0015504B"/>
    <w:rsid w:val="0015510D"/>
    <w:rsid w:val="001553F3"/>
    <w:rsid w:val="00155674"/>
    <w:rsid w:val="00155C70"/>
    <w:rsid w:val="00156252"/>
    <w:rsid w:val="0015713C"/>
    <w:rsid w:val="001576B1"/>
    <w:rsid w:val="0016019A"/>
    <w:rsid w:val="001601F4"/>
    <w:rsid w:val="001605B0"/>
    <w:rsid w:val="0016186C"/>
    <w:rsid w:val="00162506"/>
    <w:rsid w:val="00162975"/>
    <w:rsid w:val="001639D6"/>
    <w:rsid w:val="001645BB"/>
    <w:rsid w:val="001646AB"/>
    <w:rsid w:val="0016542E"/>
    <w:rsid w:val="00165F1F"/>
    <w:rsid w:val="00166990"/>
    <w:rsid w:val="00167E37"/>
    <w:rsid w:val="00170172"/>
    <w:rsid w:val="001702B6"/>
    <w:rsid w:val="00170494"/>
    <w:rsid w:val="001705B6"/>
    <w:rsid w:val="001723EC"/>
    <w:rsid w:val="00175A42"/>
    <w:rsid w:val="00175CCE"/>
    <w:rsid w:val="00176CB6"/>
    <w:rsid w:val="00176D38"/>
    <w:rsid w:val="001777CB"/>
    <w:rsid w:val="00180888"/>
    <w:rsid w:val="00180BD2"/>
    <w:rsid w:val="00181F1C"/>
    <w:rsid w:val="0018291D"/>
    <w:rsid w:val="001841A4"/>
    <w:rsid w:val="0018450B"/>
    <w:rsid w:val="001852EB"/>
    <w:rsid w:val="00185A5B"/>
    <w:rsid w:val="00186867"/>
    <w:rsid w:val="00190747"/>
    <w:rsid w:val="00190ED2"/>
    <w:rsid w:val="0019172C"/>
    <w:rsid w:val="001924AE"/>
    <w:rsid w:val="0019383F"/>
    <w:rsid w:val="00194028"/>
    <w:rsid w:val="00195252"/>
    <w:rsid w:val="00196628"/>
    <w:rsid w:val="00196C56"/>
    <w:rsid w:val="001A046B"/>
    <w:rsid w:val="001A0E74"/>
    <w:rsid w:val="001A172A"/>
    <w:rsid w:val="001A1D10"/>
    <w:rsid w:val="001A1D2A"/>
    <w:rsid w:val="001A1DF3"/>
    <w:rsid w:val="001A2258"/>
    <w:rsid w:val="001A3D65"/>
    <w:rsid w:val="001A5EDC"/>
    <w:rsid w:val="001A6ACD"/>
    <w:rsid w:val="001A7DDB"/>
    <w:rsid w:val="001A7F40"/>
    <w:rsid w:val="001B0566"/>
    <w:rsid w:val="001B0F79"/>
    <w:rsid w:val="001B12CD"/>
    <w:rsid w:val="001B1B1B"/>
    <w:rsid w:val="001B1F7C"/>
    <w:rsid w:val="001B36EF"/>
    <w:rsid w:val="001B3A1A"/>
    <w:rsid w:val="001B46B5"/>
    <w:rsid w:val="001B4DE7"/>
    <w:rsid w:val="001B536F"/>
    <w:rsid w:val="001B5ADD"/>
    <w:rsid w:val="001B7404"/>
    <w:rsid w:val="001B7986"/>
    <w:rsid w:val="001C007F"/>
    <w:rsid w:val="001C0558"/>
    <w:rsid w:val="001C09F2"/>
    <w:rsid w:val="001C0EA5"/>
    <w:rsid w:val="001C1AF6"/>
    <w:rsid w:val="001C2F69"/>
    <w:rsid w:val="001C3435"/>
    <w:rsid w:val="001C38C2"/>
    <w:rsid w:val="001C4396"/>
    <w:rsid w:val="001C5591"/>
    <w:rsid w:val="001C61EC"/>
    <w:rsid w:val="001C6DEC"/>
    <w:rsid w:val="001C7B17"/>
    <w:rsid w:val="001D1132"/>
    <w:rsid w:val="001D1E1D"/>
    <w:rsid w:val="001D1E3D"/>
    <w:rsid w:val="001D2016"/>
    <w:rsid w:val="001D21A3"/>
    <w:rsid w:val="001D27C7"/>
    <w:rsid w:val="001D301E"/>
    <w:rsid w:val="001D5069"/>
    <w:rsid w:val="001D567D"/>
    <w:rsid w:val="001D5D1C"/>
    <w:rsid w:val="001D6908"/>
    <w:rsid w:val="001D7742"/>
    <w:rsid w:val="001D774A"/>
    <w:rsid w:val="001E02F9"/>
    <w:rsid w:val="001E039C"/>
    <w:rsid w:val="001E1632"/>
    <w:rsid w:val="001E4286"/>
    <w:rsid w:val="001E4676"/>
    <w:rsid w:val="001E4A3E"/>
    <w:rsid w:val="001E5C69"/>
    <w:rsid w:val="001E62A7"/>
    <w:rsid w:val="001E6E89"/>
    <w:rsid w:val="001E70CF"/>
    <w:rsid w:val="001E77DA"/>
    <w:rsid w:val="001F0062"/>
    <w:rsid w:val="001F4BF1"/>
    <w:rsid w:val="001F5BE3"/>
    <w:rsid w:val="001F78DC"/>
    <w:rsid w:val="00200A48"/>
    <w:rsid w:val="002014FB"/>
    <w:rsid w:val="00203235"/>
    <w:rsid w:val="002035A1"/>
    <w:rsid w:val="00205E21"/>
    <w:rsid w:val="00210B59"/>
    <w:rsid w:val="002113C5"/>
    <w:rsid w:val="00212636"/>
    <w:rsid w:val="002126EA"/>
    <w:rsid w:val="00212E5B"/>
    <w:rsid w:val="00213C8E"/>
    <w:rsid w:val="00214076"/>
    <w:rsid w:val="0021408C"/>
    <w:rsid w:val="00214679"/>
    <w:rsid w:val="00214773"/>
    <w:rsid w:val="002148E1"/>
    <w:rsid w:val="002158E7"/>
    <w:rsid w:val="00216EF8"/>
    <w:rsid w:val="00217205"/>
    <w:rsid w:val="00220164"/>
    <w:rsid w:val="002205FF"/>
    <w:rsid w:val="002212E0"/>
    <w:rsid w:val="002212E1"/>
    <w:rsid w:val="00221928"/>
    <w:rsid w:val="00221E40"/>
    <w:rsid w:val="0022288F"/>
    <w:rsid w:val="002232BF"/>
    <w:rsid w:val="002245DE"/>
    <w:rsid w:val="00224B4C"/>
    <w:rsid w:val="002251CF"/>
    <w:rsid w:val="002257B0"/>
    <w:rsid w:val="00225A87"/>
    <w:rsid w:val="00226E12"/>
    <w:rsid w:val="00227575"/>
    <w:rsid w:val="002304C1"/>
    <w:rsid w:val="00232712"/>
    <w:rsid w:val="00232E0F"/>
    <w:rsid w:val="0023326C"/>
    <w:rsid w:val="0023357B"/>
    <w:rsid w:val="00233952"/>
    <w:rsid w:val="00233E33"/>
    <w:rsid w:val="002344A3"/>
    <w:rsid w:val="002360C4"/>
    <w:rsid w:val="00236763"/>
    <w:rsid w:val="00236DD1"/>
    <w:rsid w:val="00240099"/>
    <w:rsid w:val="00240E71"/>
    <w:rsid w:val="002413A5"/>
    <w:rsid w:val="0024146A"/>
    <w:rsid w:val="002414A5"/>
    <w:rsid w:val="002426C1"/>
    <w:rsid w:val="00243F3F"/>
    <w:rsid w:val="00246966"/>
    <w:rsid w:val="00246CE6"/>
    <w:rsid w:val="00247AEC"/>
    <w:rsid w:val="00251BAE"/>
    <w:rsid w:val="00252687"/>
    <w:rsid w:val="00252825"/>
    <w:rsid w:val="00252B81"/>
    <w:rsid w:val="00253B59"/>
    <w:rsid w:val="00253DE9"/>
    <w:rsid w:val="00254F05"/>
    <w:rsid w:val="00255070"/>
    <w:rsid w:val="0025511B"/>
    <w:rsid w:val="00256A7B"/>
    <w:rsid w:val="00256B91"/>
    <w:rsid w:val="00256F4C"/>
    <w:rsid w:val="00257167"/>
    <w:rsid w:val="002603BB"/>
    <w:rsid w:val="002617CB"/>
    <w:rsid w:val="0026293F"/>
    <w:rsid w:val="002651DC"/>
    <w:rsid w:val="002669A1"/>
    <w:rsid w:val="00266E26"/>
    <w:rsid w:val="00267169"/>
    <w:rsid w:val="002676DF"/>
    <w:rsid w:val="002706C2"/>
    <w:rsid w:val="002711E8"/>
    <w:rsid w:val="00271249"/>
    <w:rsid w:val="00271685"/>
    <w:rsid w:val="00271FAD"/>
    <w:rsid w:val="00272C67"/>
    <w:rsid w:val="00274D21"/>
    <w:rsid w:val="00277932"/>
    <w:rsid w:val="00280C2D"/>
    <w:rsid w:val="00281518"/>
    <w:rsid w:val="00282D87"/>
    <w:rsid w:val="00282E67"/>
    <w:rsid w:val="00283D3E"/>
    <w:rsid w:val="0028432A"/>
    <w:rsid w:val="00285592"/>
    <w:rsid w:val="00285899"/>
    <w:rsid w:val="00285B50"/>
    <w:rsid w:val="00285F0A"/>
    <w:rsid w:val="00286542"/>
    <w:rsid w:val="00286C7E"/>
    <w:rsid w:val="00287730"/>
    <w:rsid w:val="002912B5"/>
    <w:rsid w:val="00291E53"/>
    <w:rsid w:val="0029232F"/>
    <w:rsid w:val="002928CB"/>
    <w:rsid w:val="00294D6A"/>
    <w:rsid w:val="00295AF1"/>
    <w:rsid w:val="00297696"/>
    <w:rsid w:val="002A02C7"/>
    <w:rsid w:val="002A093C"/>
    <w:rsid w:val="002A0C7C"/>
    <w:rsid w:val="002A17CD"/>
    <w:rsid w:val="002A2205"/>
    <w:rsid w:val="002A2442"/>
    <w:rsid w:val="002A2443"/>
    <w:rsid w:val="002A24FF"/>
    <w:rsid w:val="002A268D"/>
    <w:rsid w:val="002A3741"/>
    <w:rsid w:val="002A5E59"/>
    <w:rsid w:val="002A5F47"/>
    <w:rsid w:val="002A6B0E"/>
    <w:rsid w:val="002A6D16"/>
    <w:rsid w:val="002A76B0"/>
    <w:rsid w:val="002A785F"/>
    <w:rsid w:val="002B075E"/>
    <w:rsid w:val="002B07A1"/>
    <w:rsid w:val="002B18C7"/>
    <w:rsid w:val="002B1954"/>
    <w:rsid w:val="002B25A4"/>
    <w:rsid w:val="002B2728"/>
    <w:rsid w:val="002B2739"/>
    <w:rsid w:val="002B273F"/>
    <w:rsid w:val="002B2F7B"/>
    <w:rsid w:val="002B5394"/>
    <w:rsid w:val="002B570B"/>
    <w:rsid w:val="002B5DF5"/>
    <w:rsid w:val="002B615E"/>
    <w:rsid w:val="002B6899"/>
    <w:rsid w:val="002B7150"/>
    <w:rsid w:val="002B72BA"/>
    <w:rsid w:val="002B7804"/>
    <w:rsid w:val="002C06C5"/>
    <w:rsid w:val="002C0809"/>
    <w:rsid w:val="002C0BC8"/>
    <w:rsid w:val="002C12B3"/>
    <w:rsid w:val="002C1B80"/>
    <w:rsid w:val="002C25A9"/>
    <w:rsid w:val="002C2864"/>
    <w:rsid w:val="002C2EC0"/>
    <w:rsid w:val="002C3F18"/>
    <w:rsid w:val="002C441B"/>
    <w:rsid w:val="002C4A8A"/>
    <w:rsid w:val="002C7011"/>
    <w:rsid w:val="002C7122"/>
    <w:rsid w:val="002C7140"/>
    <w:rsid w:val="002C7B9F"/>
    <w:rsid w:val="002D0670"/>
    <w:rsid w:val="002D236B"/>
    <w:rsid w:val="002D29B7"/>
    <w:rsid w:val="002D3271"/>
    <w:rsid w:val="002D39FE"/>
    <w:rsid w:val="002D47A1"/>
    <w:rsid w:val="002D4D62"/>
    <w:rsid w:val="002D5180"/>
    <w:rsid w:val="002D61C3"/>
    <w:rsid w:val="002D6529"/>
    <w:rsid w:val="002D742D"/>
    <w:rsid w:val="002D747C"/>
    <w:rsid w:val="002D7970"/>
    <w:rsid w:val="002D7C39"/>
    <w:rsid w:val="002D7C84"/>
    <w:rsid w:val="002E0733"/>
    <w:rsid w:val="002E0BF5"/>
    <w:rsid w:val="002E0D6A"/>
    <w:rsid w:val="002E0DF9"/>
    <w:rsid w:val="002E1C20"/>
    <w:rsid w:val="002E1CFA"/>
    <w:rsid w:val="002E273D"/>
    <w:rsid w:val="002E2B9A"/>
    <w:rsid w:val="002E32D2"/>
    <w:rsid w:val="002E3395"/>
    <w:rsid w:val="002E4F4F"/>
    <w:rsid w:val="002E5541"/>
    <w:rsid w:val="002E59E0"/>
    <w:rsid w:val="002E7027"/>
    <w:rsid w:val="002F0A61"/>
    <w:rsid w:val="002F21BB"/>
    <w:rsid w:val="002F2C00"/>
    <w:rsid w:val="002F3C85"/>
    <w:rsid w:val="002F5383"/>
    <w:rsid w:val="002F5F6C"/>
    <w:rsid w:val="002F68FD"/>
    <w:rsid w:val="002F7D3B"/>
    <w:rsid w:val="00300C33"/>
    <w:rsid w:val="00302C14"/>
    <w:rsid w:val="0030489F"/>
    <w:rsid w:val="0030514B"/>
    <w:rsid w:val="00305746"/>
    <w:rsid w:val="00306572"/>
    <w:rsid w:val="003065EA"/>
    <w:rsid w:val="0030704E"/>
    <w:rsid w:val="00307716"/>
    <w:rsid w:val="003109A0"/>
    <w:rsid w:val="00310B87"/>
    <w:rsid w:val="00311114"/>
    <w:rsid w:val="00311D1B"/>
    <w:rsid w:val="00312C99"/>
    <w:rsid w:val="00313C2C"/>
    <w:rsid w:val="0031631D"/>
    <w:rsid w:val="003167FB"/>
    <w:rsid w:val="003170DF"/>
    <w:rsid w:val="0031784F"/>
    <w:rsid w:val="00321BBC"/>
    <w:rsid w:val="0032233A"/>
    <w:rsid w:val="003228F4"/>
    <w:rsid w:val="00324023"/>
    <w:rsid w:val="00324618"/>
    <w:rsid w:val="00325823"/>
    <w:rsid w:val="00326744"/>
    <w:rsid w:val="0032705E"/>
    <w:rsid w:val="0032795B"/>
    <w:rsid w:val="00327989"/>
    <w:rsid w:val="0033129F"/>
    <w:rsid w:val="00331564"/>
    <w:rsid w:val="00331572"/>
    <w:rsid w:val="0033160D"/>
    <w:rsid w:val="00331AD2"/>
    <w:rsid w:val="00332AA7"/>
    <w:rsid w:val="0033324B"/>
    <w:rsid w:val="003336F3"/>
    <w:rsid w:val="00333ED1"/>
    <w:rsid w:val="00334A9A"/>
    <w:rsid w:val="00334E42"/>
    <w:rsid w:val="00335705"/>
    <w:rsid w:val="0033583D"/>
    <w:rsid w:val="00335ACF"/>
    <w:rsid w:val="00335B92"/>
    <w:rsid w:val="003363B2"/>
    <w:rsid w:val="00336BAB"/>
    <w:rsid w:val="0034010D"/>
    <w:rsid w:val="0034108D"/>
    <w:rsid w:val="00341817"/>
    <w:rsid w:val="00341B3F"/>
    <w:rsid w:val="00341C9B"/>
    <w:rsid w:val="003425D9"/>
    <w:rsid w:val="003427C0"/>
    <w:rsid w:val="00342A5B"/>
    <w:rsid w:val="00343964"/>
    <w:rsid w:val="00343F15"/>
    <w:rsid w:val="00344A4F"/>
    <w:rsid w:val="00344BF4"/>
    <w:rsid w:val="00345598"/>
    <w:rsid w:val="00345608"/>
    <w:rsid w:val="00350946"/>
    <w:rsid w:val="003517DF"/>
    <w:rsid w:val="00351910"/>
    <w:rsid w:val="00352736"/>
    <w:rsid w:val="00352C50"/>
    <w:rsid w:val="00353C5B"/>
    <w:rsid w:val="00353F90"/>
    <w:rsid w:val="003543CF"/>
    <w:rsid w:val="0035444B"/>
    <w:rsid w:val="00354579"/>
    <w:rsid w:val="0035476F"/>
    <w:rsid w:val="00354CFC"/>
    <w:rsid w:val="00357067"/>
    <w:rsid w:val="00357585"/>
    <w:rsid w:val="00357CAA"/>
    <w:rsid w:val="0036065A"/>
    <w:rsid w:val="0036145D"/>
    <w:rsid w:val="00362CF3"/>
    <w:rsid w:val="003634F7"/>
    <w:rsid w:val="0036368A"/>
    <w:rsid w:val="00364494"/>
    <w:rsid w:val="00365C30"/>
    <w:rsid w:val="0036642A"/>
    <w:rsid w:val="0036653D"/>
    <w:rsid w:val="00367C73"/>
    <w:rsid w:val="00370C28"/>
    <w:rsid w:val="00371900"/>
    <w:rsid w:val="00372016"/>
    <w:rsid w:val="0037319E"/>
    <w:rsid w:val="0037363F"/>
    <w:rsid w:val="00374AD5"/>
    <w:rsid w:val="00375B8A"/>
    <w:rsid w:val="0037605F"/>
    <w:rsid w:val="00377210"/>
    <w:rsid w:val="00377C2D"/>
    <w:rsid w:val="00377CD5"/>
    <w:rsid w:val="00381EB9"/>
    <w:rsid w:val="00382168"/>
    <w:rsid w:val="00382459"/>
    <w:rsid w:val="003848CC"/>
    <w:rsid w:val="00384B3F"/>
    <w:rsid w:val="00384F63"/>
    <w:rsid w:val="00385AED"/>
    <w:rsid w:val="00385D27"/>
    <w:rsid w:val="00385EB3"/>
    <w:rsid w:val="00386E17"/>
    <w:rsid w:val="00387115"/>
    <w:rsid w:val="0038799D"/>
    <w:rsid w:val="003903A5"/>
    <w:rsid w:val="00390F3C"/>
    <w:rsid w:val="00391551"/>
    <w:rsid w:val="0039194A"/>
    <w:rsid w:val="00391B01"/>
    <w:rsid w:val="00391EFE"/>
    <w:rsid w:val="003930DE"/>
    <w:rsid w:val="003932FC"/>
    <w:rsid w:val="0039364D"/>
    <w:rsid w:val="00393E13"/>
    <w:rsid w:val="00395343"/>
    <w:rsid w:val="003972F4"/>
    <w:rsid w:val="00397336"/>
    <w:rsid w:val="003A0045"/>
    <w:rsid w:val="003A033F"/>
    <w:rsid w:val="003A0348"/>
    <w:rsid w:val="003A0657"/>
    <w:rsid w:val="003A0759"/>
    <w:rsid w:val="003A117D"/>
    <w:rsid w:val="003A1CF6"/>
    <w:rsid w:val="003A216C"/>
    <w:rsid w:val="003A2922"/>
    <w:rsid w:val="003A3151"/>
    <w:rsid w:val="003A361B"/>
    <w:rsid w:val="003A48CC"/>
    <w:rsid w:val="003A4FB7"/>
    <w:rsid w:val="003A4FC7"/>
    <w:rsid w:val="003A52F6"/>
    <w:rsid w:val="003A5456"/>
    <w:rsid w:val="003A5A78"/>
    <w:rsid w:val="003A6658"/>
    <w:rsid w:val="003A7B5F"/>
    <w:rsid w:val="003B000D"/>
    <w:rsid w:val="003B1F20"/>
    <w:rsid w:val="003B3818"/>
    <w:rsid w:val="003B5972"/>
    <w:rsid w:val="003B5D25"/>
    <w:rsid w:val="003B67C9"/>
    <w:rsid w:val="003B6F3F"/>
    <w:rsid w:val="003B6F7D"/>
    <w:rsid w:val="003B7020"/>
    <w:rsid w:val="003C04A0"/>
    <w:rsid w:val="003C0936"/>
    <w:rsid w:val="003C0DA3"/>
    <w:rsid w:val="003C1D07"/>
    <w:rsid w:val="003C1ECA"/>
    <w:rsid w:val="003C22F1"/>
    <w:rsid w:val="003C34E3"/>
    <w:rsid w:val="003C3AA9"/>
    <w:rsid w:val="003C3F69"/>
    <w:rsid w:val="003C41C6"/>
    <w:rsid w:val="003C487D"/>
    <w:rsid w:val="003C5137"/>
    <w:rsid w:val="003C646C"/>
    <w:rsid w:val="003C66A4"/>
    <w:rsid w:val="003C6C8B"/>
    <w:rsid w:val="003C6EDF"/>
    <w:rsid w:val="003C7421"/>
    <w:rsid w:val="003C7FC0"/>
    <w:rsid w:val="003D034F"/>
    <w:rsid w:val="003D1E30"/>
    <w:rsid w:val="003D276B"/>
    <w:rsid w:val="003D2B36"/>
    <w:rsid w:val="003D3F53"/>
    <w:rsid w:val="003D43B0"/>
    <w:rsid w:val="003D6532"/>
    <w:rsid w:val="003D66C0"/>
    <w:rsid w:val="003D6748"/>
    <w:rsid w:val="003D6771"/>
    <w:rsid w:val="003D79F7"/>
    <w:rsid w:val="003D7A83"/>
    <w:rsid w:val="003E0FB6"/>
    <w:rsid w:val="003E2F4A"/>
    <w:rsid w:val="003E31EF"/>
    <w:rsid w:val="003E331B"/>
    <w:rsid w:val="003E372C"/>
    <w:rsid w:val="003E395B"/>
    <w:rsid w:val="003E3C20"/>
    <w:rsid w:val="003E4292"/>
    <w:rsid w:val="003E526D"/>
    <w:rsid w:val="003E5A4E"/>
    <w:rsid w:val="003E5ABA"/>
    <w:rsid w:val="003E6872"/>
    <w:rsid w:val="003E6D3E"/>
    <w:rsid w:val="003E6F59"/>
    <w:rsid w:val="003E794B"/>
    <w:rsid w:val="003E798D"/>
    <w:rsid w:val="003F03B5"/>
    <w:rsid w:val="003F04A7"/>
    <w:rsid w:val="003F1C09"/>
    <w:rsid w:val="003F217E"/>
    <w:rsid w:val="003F3E50"/>
    <w:rsid w:val="003F40A4"/>
    <w:rsid w:val="003F495B"/>
    <w:rsid w:val="003F4B5C"/>
    <w:rsid w:val="003F4BA4"/>
    <w:rsid w:val="003F5A38"/>
    <w:rsid w:val="003F5DBB"/>
    <w:rsid w:val="003F778D"/>
    <w:rsid w:val="003F7D33"/>
    <w:rsid w:val="00403181"/>
    <w:rsid w:val="004032EF"/>
    <w:rsid w:val="00404A0C"/>
    <w:rsid w:val="00404F00"/>
    <w:rsid w:val="00405184"/>
    <w:rsid w:val="00405291"/>
    <w:rsid w:val="004056C9"/>
    <w:rsid w:val="00405CF1"/>
    <w:rsid w:val="004077BE"/>
    <w:rsid w:val="00410313"/>
    <w:rsid w:val="004118CA"/>
    <w:rsid w:val="00413673"/>
    <w:rsid w:val="00414397"/>
    <w:rsid w:val="00415A38"/>
    <w:rsid w:val="004166F2"/>
    <w:rsid w:val="00416979"/>
    <w:rsid w:val="004171C7"/>
    <w:rsid w:val="004171E4"/>
    <w:rsid w:val="0041770D"/>
    <w:rsid w:val="00420E14"/>
    <w:rsid w:val="00422EC1"/>
    <w:rsid w:val="004237AB"/>
    <w:rsid w:val="004237C7"/>
    <w:rsid w:val="00423982"/>
    <w:rsid w:val="00423BEB"/>
    <w:rsid w:val="0042480B"/>
    <w:rsid w:val="00424B2B"/>
    <w:rsid w:val="00424D0A"/>
    <w:rsid w:val="00425113"/>
    <w:rsid w:val="004256C6"/>
    <w:rsid w:val="00425ED4"/>
    <w:rsid w:val="00426077"/>
    <w:rsid w:val="00427266"/>
    <w:rsid w:val="00427CCB"/>
    <w:rsid w:val="00430E08"/>
    <w:rsid w:val="004313F2"/>
    <w:rsid w:val="00431545"/>
    <w:rsid w:val="00431B94"/>
    <w:rsid w:val="00431E56"/>
    <w:rsid w:val="00431F27"/>
    <w:rsid w:val="0043239F"/>
    <w:rsid w:val="004328DB"/>
    <w:rsid w:val="004336F3"/>
    <w:rsid w:val="0043420C"/>
    <w:rsid w:val="0043483C"/>
    <w:rsid w:val="004356FD"/>
    <w:rsid w:val="00436EE0"/>
    <w:rsid w:val="0043709B"/>
    <w:rsid w:val="0043720A"/>
    <w:rsid w:val="00440589"/>
    <w:rsid w:val="00440EA6"/>
    <w:rsid w:val="004426EE"/>
    <w:rsid w:val="00442C6F"/>
    <w:rsid w:val="00442D73"/>
    <w:rsid w:val="00443551"/>
    <w:rsid w:val="0044383E"/>
    <w:rsid w:val="00443C67"/>
    <w:rsid w:val="00444130"/>
    <w:rsid w:val="0044459A"/>
    <w:rsid w:val="00444E66"/>
    <w:rsid w:val="004451CE"/>
    <w:rsid w:val="00445466"/>
    <w:rsid w:val="004456F4"/>
    <w:rsid w:val="00445D88"/>
    <w:rsid w:val="004462EA"/>
    <w:rsid w:val="00446692"/>
    <w:rsid w:val="004468F5"/>
    <w:rsid w:val="004470B7"/>
    <w:rsid w:val="00447CD5"/>
    <w:rsid w:val="004500D3"/>
    <w:rsid w:val="00450606"/>
    <w:rsid w:val="00450BFF"/>
    <w:rsid w:val="004540EA"/>
    <w:rsid w:val="00454891"/>
    <w:rsid w:val="00455149"/>
    <w:rsid w:val="0045594D"/>
    <w:rsid w:val="00455C0F"/>
    <w:rsid w:val="00455FD1"/>
    <w:rsid w:val="00456135"/>
    <w:rsid w:val="004567C4"/>
    <w:rsid w:val="00457014"/>
    <w:rsid w:val="004577D5"/>
    <w:rsid w:val="004600FF"/>
    <w:rsid w:val="004618CF"/>
    <w:rsid w:val="00461D3F"/>
    <w:rsid w:val="0046200B"/>
    <w:rsid w:val="00462FC1"/>
    <w:rsid w:val="00463722"/>
    <w:rsid w:val="0046479A"/>
    <w:rsid w:val="00464DEA"/>
    <w:rsid w:val="004657CF"/>
    <w:rsid w:val="004659EE"/>
    <w:rsid w:val="00465ACB"/>
    <w:rsid w:val="00466726"/>
    <w:rsid w:val="00466CCB"/>
    <w:rsid w:val="00466F79"/>
    <w:rsid w:val="00471F8D"/>
    <w:rsid w:val="00472C0D"/>
    <w:rsid w:val="004741C0"/>
    <w:rsid w:val="004752B1"/>
    <w:rsid w:val="004754A8"/>
    <w:rsid w:val="0047554A"/>
    <w:rsid w:val="00475CDB"/>
    <w:rsid w:val="00476A1B"/>
    <w:rsid w:val="004816B8"/>
    <w:rsid w:val="00481CBF"/>
    <w:rsid w:val="0048216C"/>
    <w:rsid w:val="00482673"/>
    <w:rsid w:val="00483BF8"/>
    <w:rsid w:val="00483EC4"/>
    <w:rsid w:val="00483F83"/>
    <w:rsid w:val="00485BC1"/>
    <w:rsid w:val="00486558"/>
    <w:rsid w:val="00486601"/>
    <w:rsid w:val="00486ECA"/>
    <w:rsid w:val="004871C2"/>
    <w:rsid w:val="0048797B"/>
    <w:rsid w:val="00487CAF"/>
    <w:rsid w:val="00490C8C"/>
    <w:rsid w:val="004928CE"/>
    <w:rsid w:val="00493544"/>
    <w:rsid w:val="00493658"/>
    <w:rsid w:val="00493760"/>
    <w:rsid w:val="00494237"/>
    <w:rsid w:val="004947E8"/>
    <w:rsid w:val="00494CC8"/>
    <w:rsid w:val="00494FB4"/>
    <w:rsid w:val="00496978"/>
    <w:rsid w:val="00496B38"/>
    <w:rsid w:val="00496BAF"/>
    <w:rsid w:val="00496D3B"/>
    <w:rsid w:val="004A115E"/>
    <w:rsid w:val="004A166B"/>
    <w:rsid w:val="004A23BB"/>
    <w:rsid w:val="004A25C6"/>
    <w:rsid w:val="004A2B29"/>
    <w:rsid w:val="004A32EF"/>
    <w:rsid w:val="004A388D"/>
    <w:rsid w:val="004A4C73"/>
    <w:rsid w:val="004A5844"/>
    <w:rsid w:val="004A6B97"/>
    <w:rsid w:val="004A7929"/>
    <w:rsid w:val="004A7AFD"/>
    <w:rsid w:val="004B102D"/>
    <w:rsid w:val="004B21F5"/>
    <w:rsid w:val="004B2D38"/>
    <w:rsid w:val="004B333E"/>
    <w:rsid w:val="004B337F"/>
    <w:rsid w:val="004B3487"/>
    <w:rsid w:val="004B34DE"/>
    <w:rsid w:val="004B3787"/>
    <w:rsid w:val="004B3AF1"/>
    <w:rsid w:val="004B593D"/>
    <w:rsid w:val="004B6A00"/>
    <w:rsid w:val="004B7E50"/>
    <w:rsid w:val="004C0B86"/>
    <w:rsid w:val="004C24AC"/>
    <w:rsid w:val="004C2737"/>
    <w:rsid w:val="004C39BD"/>
    <w:rsid w:val="004C41E5"/>
    <w:rsid w:val="004C46F5"/>
    <w:rsid w:val="004C5550"/>
    <w:rsid w:val="004C67CD"/>
    <w:rsid w:val="004C696F"/>
    <w:rsid w:val="004C741F"/>
    <w:rsid w:val="004C763D"/>
    <w:rsid w:val="004C78AC"/>
    <w:rsid w:val="004C7C06"/>
    <w:rsid w:val="004D0A04"/>
    <w:rsid w:val="004D2634"/>
    <w:rsid w:val="004D2D05"/>
    <w:rsid w:val="004D541F"/>
    <w:rsid w:val="004D6911"/>
    <w:rsid w:val="004D6B68"/>
    <w:rsid w:val="004D6C84"/>
    <w:rsid w:val="004D739A"/>
    <w:rsid w:val="004D7CEE"/>
    <w:rsid w:val="004E0470"/>
    <w:rsid w:val="004E12AD"/>
    <w:rsid w:val="004E1837"/>
    <w:rsid w:val="004E1CAC"/>
    <w:rsid w:val="004E1DEC"/>
    <w:rsid w:val="004E2E7E"/>
    <w:rsid w:val="004E3094"/>
    <w:rsid w:val="004E3FBB"/>
    <w:rsid w:val="004E4707"/>
    <w:rsid w:val="004E4C67"/>
    <w:rsid w:val="004E5FEC"/>
    <w:rsid w:val="004E642C"/>
    <w:rsid w:val="004E71E0"/>
    <w:rsid w:val="004F08CC"/>
    <w:rsid w:val="004F144A"/>
    <w:rsid w:val="004F25AB"/>
    <w:rsid w:val="004F2605"/>
    <w:rsid w:val="004F278C"/>
    <w:rsid w:val="004F2C7C"/>
    <w:rsid w:val="004F2D30"/>
    <w:rsid w:val="004F46B5"/>
    <w:rsid w:val="004F4F13"/>
    <w:rsid w:val="004F50FB"/>
    <w:rsid w:val="004F52E3"/>
    <w:rsid w:val="004F6512"/>
    <w:rsid w:val="004F651C"/>
    <w:rsid w:val="004F6904"/>
    <w:rsid w:val="004F704E"/>
    <w:rsid w:val="004F7A82"/>
    <w:rsid w:val="004F7F03"/>
    <w:rsid w:val="00500A38"/>
    <w:rsid w:val="0050177F"/>
    <w:rsid w:val="00501805"/>
    <w:rsid w:val="00501938"/>
    <w:rsid w:val="00501AF2"/>
    <w:rsid w:val="00502093"/>
    <w:rsid w:val="005033A4"/>
    <w:rsid w:val="00504A37"/>
    <w:rsid w:val="00505756"/>
    <w:rsid w:val="00505F4F"/>
    <w:rsid w:val="005065A3"/>
    <w:rsid w:val="00507500"/>
    <w:rsid w:val="00507C98"/>
    <w:rsid w:val="005111DA"/>
    <w:rsid w:val="00511356"/>
    <w:rsid w:val="00511B0C"/>
    <w:rsid w:val="0051332E"/>
    <w:rsid w:val="005146C0"/>
    <w:rsid w:val="005148A6"/>
    <w:rsid w:val="00517F5B"/>
    <w:rsid w:val="005208E4"/>
    <w:rsid w:val="00520E36"/>
    <w:rsid w:val="00521E7C"/>
    <w:rsid w:val="00522C12"/>
    <w:rsid w:val="005231DD"/>
    <w:rsid w:val="0052339A"/>
    <w:rsid w:val="00523800"/>
    <w:rsid w:val="00523A49"/>
    <w:rsid w:val="00524556"/>
    <w:rsid w:val="00525E76"/>
    <w:rsid w:val="005261EE"/>
    <w:rsid w:val="0052713A"/>
    <w:rsid w:val="00530C4F"/>
    <w:rsid w:val="00532F57"/>
    <w:rsid w:val="00533070"/>
    <w:rsid w:val="005333A2"/>
    <w:rsid w:val="00533F85"/>
    <w:rsid w:val="00534A6C"/>
    <w:rsid w:val="0053674C"/>
    <w:rsid w:val="00541903"/>
    <w:rsid w:val="00542B0F"/>
    <w:rsid w:val="00542F9D"/>
    <w:rsid w:val="00543299"/>
    <w:rsid w:val="005435F7"/>
    <w:rsid w:val="005436FC"/>
    <w:rsid w:val="0054381B"/>
    <w:rsid w:val="00543EDF"/>
    <w:rsid w:val="00544317"/>
    <w:rsid w:val="0054458F"/>
    <w:rsid w:val="00544C31"/>
    <w:rsid w:val="00544DD1"/>
    <w:rsid w:val="0054587F"/>
    <w:rsid w:val="00546B57"/>
    <w:rsid w:val="005476A5"/>
    <w:rsid w:val="005501BE"/>
    <w:rsid w:val="00551229"/>
    <w:rsid w:val="005513E2"/>
    <w:rsid w:val="00551721"/>
    <w:rsid w:val="0055197B"/>
    <w:rsid w:val="00551989"/>
    <w:rsid w:val="00553BEE"/>
    <w:rsid w:val="0055409E"/>
    <w:rsid w:val="005540E4"/>
    <w:rsid w:val="00554B59"/>
    <w:rsid w:val="00554EDD"/>
    <w:rsid w:val="00555298"/>
    <w:rsid w:val="00555BA4"/>
    <w:rsid w:val="00555D1A"/>
    <w:rsid w:val="00557A49"/>
    <w:rsid w:val="00557C83"/>
    <w:rsid w:val="0056207B"/>
    <w:rsid w:val="0056213A"/>
    <w:rsid w:val="00562964"/>
    <w:rsid w:val="00562A5B"/>
    <w:rsid w:val="005640D8"/>
    <w:rsid w:val="00564344"/>
    <w:rsid w:val="00567457"/>
    <w:rsid w:val="005675FA"/>
    <w:rsid w:val="0056766F"/>
    <w:rsid w:val="00570090"/>
    <w:rsid w:val="005701C2"/>
    <w:rsid w:val="00570348"/>
    <w:rsid w:val="0057083B"/>
    <w:rsid w:val="005721DD"/>
    <w:rsid w:val="00574867"/>
    <w:rsid w:val="00574DAB"/>
    <w:rsid w:val="005751F6"/>
    <w:rsid w:val="0057665C"/>
    <w:rsid w:val="00576A97"/>
    <w:rsid w:val="00580253"/>
    <w:rsid w:val="00580269"/>
    <w:rsid w:val="00580E9F"/>
    <w:rsid w:val="00581198"/>
    <w:rsid w:val="00582092"/>
    <w:rsid w:val="005826D5"/>
    <w:rsid w:val="00584055"/>
    <w:rsid w:val="00584258"/>
    <w:rsid w:val="005854B6"/>
    <w:rsid w:val="00585C03"/>
    <w:rsid w:val="00585C04"/>
    <w:rsid w:val="00587155"/>
    <w:rsid w:val="00587620"/>
    <w:rsid w:val="005902E5"/>
    <w:rsid w:val="005914A6"/>
    <w:rsid w:val="00592C78"/>
    <w:rsid w:val="00593539"/>
    <w:rsid w:val="00594A13"/>
    <w:rsid w:val="00594BEB"/>
    <w:rsid w:val="00594DDD"/>
    <w:rsid w:val="005951C2"/>
    <w:rsid w:val="005951CB"/>
    <w:rsid w:val="005957ED"/>
    <w:rsid w:val="0059593B"/>
    <w:rsid w:val="00595F48"/>
    <w:rsid w:val="00596086"/>
    <w:rsid w:val="005A027D"/>
    <w:rsid w:val="005A073A"/>
    <w:rsid w:val="005A1F41"/>
    <w:rsid w:val="005A3A48"/>
    <w:rsid w:val="005A5432"/>
    <w:rsid w:val="005A60C4"/>
    <w:rsid w:val="005A6201"/>
    <w:rsid w:val="005A6C47"/>
    <w:rsid w:val="005B0C79"/>
    <w:rsid w:val="005B235B"/>
    <w:rsid w:val="005B251A"/>
    <w:rsid w:val="005B3741"/>
    <w:rsid w:val="005B4958"/>
    <w:rsid w:val="005B4ACE"/>
    <w:rsid w:val="005B4F75"/>
    <w:rsid w:val="005B5890"/>
    <w:rsid w:val="005B58E0"/>
    <w:rsid w:val="005C04FB"/>
    <w:rsid w:val="005C092F"/>
    <w:rsid w:val="005C30F8"/>
    <w:rsid w:val="005C3531"/>
    <w:rsid w:val="005C35B6"/>
    <w:rsid w:val="005C482E"/>
    <w:rsid w:val="005C48C5"/>
    <w:rsid w:val="005C4994"/>
    <w:rsid w:val="005C4EB5"/>
    <w:rsid w:val="005C53C2"/>
    <w:rsid w:val="005C5D83"/>
    <w:rsid w:val="005C5F37"/>
    <w:rsid w:val="005C66A7"/>
    <w:rsid w:val="005D0D32"/>
    <w:rsid w:val="005D1A5F"/>
    <w:rsid w:val="005D2B18"/>
    <w:rsid w:val="005D354F"/>
    <w:rsid w:val="005D3EC2"/>
    <w:rsid w:val="005D5446"/>
    <w:rsid w:val="005D5E10"/>
    <w:rsid w:val="005D60F1"/>
    <w:rsid w:val="005D7CE7"/>
    <w:rsid w:val="005E135A"/>
    <w:rsid w:val="005E29A7"/>
    <w:rsid w:val="005E37DF"/>
    <w:rsid w:val="005E381A"/>
    <w:rsid w:val="005E4649"/>
    <w:rsid w:val="005E465B"/>
    <w:rsid w:val="005E50D3"/>
    <w:rsid w:val="005E5FB3"/>
    <w:rsid w:val="005E74BB"/>
    <w:rsid w:val="005F1925"/>
    <w:rsid w:val="005F1E91"/>
    <w:rsid w:val="005F3640"/>
    <w:rsid w:val="005F3754"/>
    <w:rsid w:val="005F3D43"/>
    <w:rsid w:val="005F4AC5"/>
    <w:rsid w:val="005F4EEC"/>
    <w:rsid w:val="005F5411"/>
    <w:rsid w:val="005F547B"/>
    <w:rsid w:val="005F5605"/>
    <w:rsid w:val="005F60F7"/>
    <w:rsid w:val="005F69D3"/>
    <w:rsid w:val="005F7C1D"/>
    <w:rsid w:val="00600639"/>
    <w:rsid w:val="0060067A"/>
    <w:rsid w:val="006006C6"/>
    <w:rsid w:val="00600A13"/>
    <w:rsid w:val="00600C7D"/>
    <w:rsid w:val="00602C8D"/>
    <w:rsid w:val="0060385E"/>
    <w:rsid w:val="006040B0"/>
    <w:rsid w:val="00604293"/>
    <w:rsid w:val="006046B4"/>
    <w:rsid w:val="006057C7"/>
    <w:rsid w:val="006059EA"/>
    <w:rsid w:val="00605CD4"/>
    <w:rsid w:val="00606597"/>
    <w:rsid w:val="00607D7A"/>
    <w:rsid w:val="00610840"/>
    <w:rsid w:val="00610BD6"/>
    <w:rsid w:val="00611E72"/>
    <w:rsid w:val="00612269"/>
    <w:rsid w:val="006126BF"/>
    <w:rsid w:val="00612C78"/>
    <w:rsid w:val="00615E28"/>
    <w:rsid w:val="00616281"/>
    <w:rsid w:val="00617303"/>
    <w:rsid w:val="00617D2A"/>
    <w:rsid w:val="00617EF4"/>
    <w:rsid w:val="00620B36"/>
    <w:rsid w:val="00620D51"/>
    <w:rsid w:val="006216DF"/>
    <w:rsid w:val="0062234E"/>
    <w:rsid w:val="00622D30"/>
    <w:rsid w:val="0062758D"/>
    <w:rsid w:val="00627A86"/>
    <w:rsid w:val="00630E0D"/>
    <w:rsid w:val="0063131F"/>
    <w:rsid w:val="0063137F"/>
    <w:rsid w:val="006315A5"/>
    <w:rsid w:val="00631834"/>
    <w:rsid w:val="00631A0C"/>
    <w:rsid w:val="0063254C"/>
    <w:rsid w:val="00633075"/>
    <w:rsid w:val="006333CF"/>
    <w:rsid w:val="00635546"/>
    <w:rsid w:val="0063557D"/>
    <w:rsid w:val="006355E4"/>
    <w:rsid w:val="0063620C"/>
    <w:rsid w:val="006367F7"/>
    <w:rsid w:val="0063701B"/>
    <w:rsid w:val="00637340"/>
    <w:rsid w:val="0063777C"/>
    <w:rsid w:val="00637C6F"/>
    <w:rsid w:val="00637DF7"/>
    <w:rsid w:val="006400CE"/>
    <w:rsid w:val="006414A9"/>
    <w:rsid w:val="00641BA7"/>
    <w:rsid w:val="00642457"/>
    <w:rsid w:val="006447E0"/>
    <w:rsid w:val="006457AE"/>
    <w:rsid w:val="00645A23"/>
    <w:rsid w:val="00646D25"/>
    <w:rsid w:val="0065029F"/>
    <w:rsid w:val="00650BAD"/>
    <w:rsid w:val="0065175B"/>
    <w:rsid w:val="006517C5"/>
    <w:rsid w:val="006526CB"/>
    <w:rsid w:val="00654184"/>
    <w:rsid w:val="00654831"/>
    <w:rsid w:val="00654A89"/>
    <w:rsid w:val="00654CD7"/>
    <w:rsid w:val="006558E1"/>
    <w:rsid w:val="006559C3"/>
    <w:rsid w:val="006567A9"/>
    <w:rsid w:val="006574A2"/>
    <w:rsid w:val="0066079E"/>
    <w:rsid w:val="006609F2"/>
    <w:rsid w:val="00660B34"/>
    <w:rsid w:val="00660FFE"/>
    <w:rsid w:val="0066108D"/>
    <w:rsid w:val="00661671"/>
    <w:rsid w:val="00661A9A"/>
    <w:rsid w:val="00661B53"/>
    <w:rsid w:val="00661EB4"/>
    <w:rsid w:val="00662020"/>
    <w:rsid w:val="0066205E"/>
    <w:rsid w:val="006621F7"/>
    <w:rsid w:val="00662D17"/>
    <w:rsid w:val="006632B6"/>
    <w:rsid w:val="00663C2C"/>
    <w:rsid w:val="006660B5"/>
    <w:rsid w:val="00670C8C"/>
    <w:rsid w:val="00670EB3"/>
    <w:rsid w:val="00671905"/>
    <w:rsid w:val="00671F2E"/>
    <w:rsid w:val="00672013"/>
    <w:rsid w:val="00672FF6"/>
    <w:rsid w:val="00674BBF"/>
    <w:rsid w:val="00676DC0"/>
    <w:rsid w:val="00677357"/>
    <w:rsid w:val="00677EE5"/>
    <w:rsid w:val="006828EC"/>
    <w:rsid w:val="00682EF4"/>
    <w:rsid w:val="00683792"/>
    <w:rsid w:val="00686417"/>
    <w:rsid w:val="006871C8"/>
    <w:rsid w:val="006903BB"/>
    <w:rsid w:val="00690F63"/>
    <w:rsid w:val="00691173"/>
    <w:rsid w:val="0069252B"/>
    <w:rsid w:val="006944AC"/>
    <w:rsid w:val="0069551B"/>
    <w:rsid w:val="00695FB4"/>
    <w:rsid w:val="0069640F"/>
    <w:rsid w:val="00696B97"/>
    <w:rsid w:val="00696CC8"/>
    <w:rsid w:val="00697BA4"/>
    <w:rsid w:val="006A03B4"/>
    <w:rsid w:val="006A0667"/>
    <w:rsid w:val="006A12E4"/>
    <w:rsid w:val="006A1790"/>
    <w:rsid w:val="006A1A83"/>
    <w:rsid w:val="006A28C4"/>
    <w:rsid w:val="006A3074"/>
    <w:rsid w:val="006A37E5"/>
    <w:rsid w:val="006A3A06"/>
    <w:rsid w:val="006A3D8D"/>
    <w:rsid w:val="006A4307"/>
    <w:rsid w:val="006A5E1D"/>
    <w:rsid w:val="006A7587"/>
    <w:rsid w:val="006A7F14"/>
    <w:rsid w:val="006B0AE3"/>
    <w:rsid w:val="006B2307"/>
    <w:rsid w:val="006B3519"/>
    <w:rsid w:val="006B4788"/>
    <w:rsid w:val="006B56B3"/>
    <w:rsid w:val="006B6062"/>
    <w:rsid w:val="006B6350"/>
    <w:rsid w:val="006C0DA0"/>
    <w:rsid w:val="006C1A0E"/>
    <w:rsid w:val="006C2870"/>
    <w:rsid w:val="006C2A04"/>
    <w:rsid w:val="006C3516"/>
    <w:rsid w:val="006C377F"/>
    <w:rsid w:val="006C50DA"/>
    <w:rsid w:val="006C568A"/>
    <w:rsid w:val="006C5BB4"/>
    <w:rsid w:val="006C70CA"/>
    <w:rsid w:val="006C7779"/>
    <w:rsid w:val="006D2397"/>
    <w:rsid w:val="006D2549"/>
    <w:rsid w:val="006D2F02"/>
    <w:rsid w:val="006D33AA"/>
    <w:rsid w:val="006D33B6"/>
    <w:rsid w:val="006D5431"/>
    <w:rsid w:val="006D68C1"/>
    <w:rsid w:val="006D6C60"/>
    <w:rsid w:val="006E0B21"/>
    <w:rsid w:val="006E1491"/>
    <w:rsid w:val="006E20E8"/>
    <w:rsid w:val="006E2AAE"/>
    <w:rsid w:val="006E3564"/>
    <w:rsid w:val="006E397C"/>
    <w:rsid w:val="006E3AA1"/>
    <w:rsid w:val="006E3E68"/>
    <w:rsid w:val="006E5BBB"/>
    <w:rsid w:val="006E6165"/>
    <w:rsid w:val="006E6645"/>
    <w:rsid w:val="006E6A79"/>
    <w:rsid w:val="006E6B8A"/>
    <w:rsid w:val="006E763C"/>
    <w:rsid w:val="006F05DD"/>
    <w:rsid w:val="006F1BA6"/>
    <w:rsid w:val="006F1BFD"/>
    <w:rsid w:val="006F499C"/>
    <w:rsid w:val="006F4EED"/>
    <w:rsid w:val="006F62D7"/>
    <w:rsid w:val="006F649E"/>
    <w:rsid w:val="006F691F"/>
    <w:rsid w:val="006F75A2"/>
    <w:rsid w:val="00700AC0"/>
    <w:rsid w:val="007017D1"/>
    <w:rsid w:val="00705958"/>
    <w:rsid w:val="0070668D"/>
    <w:rsid w:val="007068E9"/>
    <w:rsid w:val="00706D6E"/>
    <w:rsid w:val="007073B9"/>
    <w:rsid w:val="00707783"/>
    <w:rsid w:val="00707E66"/>
    <w:rsid w:val="007104C8"/>
    <w:rsid w:val="00710D46"/>
    <w:rsid w:val="00711517"/>
    <w:rsid w:val="00711DE7"/>
    <w:rsid w:val="00714A14"/>
    <w:rsid w:val="0071724C"/>
    <w:rsid w:val="00717803"/>
    <w:rsid w:val="00720DB8"/>
    <w:rsid w:val="00721263"/>
    <w:rsid w:val="00721D71"/>
    <w:rsid w:val="0072230E"/>
    <w:rsid w:val="0072368A"/>
    <w:rsid w:val="007236A0"/>
    <w:rsid w:val="007236E0"/>
    <w:rsid w:val="00723A92"/>
    <w:rsid w:val="007245BE"/>
    <w:rsid w:val="007250E0"/>
    <w:rsid w:val="007267D9"/>
    <w:rsid w:val="00727EDF"/>
    <w:rsid w:val="00727FFC"/>
    <w:rsid w:val="00730180"/>
    <w:rsid w:val="0073043B"/>
    <w:rsid w:val="00731116"/>
    <w:rsid w:val="0073180B"/>
    <w:rsid w:val="0073255F"/>
    <w:rsid w:val="00732AD5"/>
    <w:rsid w:val="00732F76"/>
    <w:rsid w:val="00734221"/>
    <w:rsid w:val="007342C4"/>
    <w:rsid w:val="0073483F"/>
    <w:rsid w:val="00736ADF"/>
    <w:rsid w:val="007404C8"/>
    <w:rsid w:val="00740707"/>
    <w:rsid w:val="00740A58"/>
    <w:rsid w:val="00740DDF"/>
    <w:rsid w:val="00741F3E"/>
    <w:rsid w:val="00742FE4"/>
    <w:rsid w:val="007441FB"/>
    <w:rsid w:val="00744519"/>
    <w:rsid w:val="00744707"/>
    <w:rsid w:val="00745012"/>
    <w:rsid w:val="00745151"/>
    <w:rsid w:val="0074538E"/>
    <w:rsid w:val="00745D3B"/>
    <w:rsid w:val="007476B8"/>
    <w:rsid w:val="00747802"/>
    <w:rsid w:val="00747F67"/>
    <w:rsid w:val="00750103"/>
    <w:rsid w:val="0075028B"/>
    <w:rsid w:val="0075083B"/>
    <w:rsid w:val="0075116A"/>
    <w:rsid w:val="00751D79"/>
    <w:rsid w:val="007522B1"/>
    <w:rsid w:val="00752C75"/>
    <w:rsid w:val="00754F18"/>
    <w:rsid w:val="00756742"/>
    <w:rsid w:val="007569FD"/>
    <w:rsid w:val="007570B7"/>
    <w:rsid w:val="007575EC"/>
    <w:rsid w:val="0075762C"/>
    <w:rsid w:val="00761909"/>
    <w:rsid w:val="00764644"/>
    <w:rsid w:val="007713B4"/>
    <w:rsid w:val="007735D8"/>
    <w:rsid w:val="00773D34"/>
    <w:rsid w:val="00775E20"/>
    <w:rsid w:val="0077734C"/>
    <w:rsid w:val="00777F3A"/>
    <w:rsid w:val="00780369"/>
    <w:rsid w:val="00781BD2"/>
    <w:rsid w:val="00781C17"/>
    <w:rsid w:val="00782254"/>
    <w:rsid w:val="007841D5"/>
    <w:rsid w:val="007863EE"/>
    <w:rsid w:val="00786E12"/>
    <w:rsid w:val="00790496"/>
    <w:rsid w:val="00791438"/>
    <w:rsid w:val="007918A7"/>
    <w:rsid w:val="00791CD0"/>
    <w:rsid w:val="0079286C"/>
    <w:rsid w:val="00793DCB"/>
    <w:rsid w:val="007956C7"/>
    <w:rsid w:val="0079714D"/>
    <w:rsid w:val="00797449"/>
    <w:rsid w:val="007A089F"/>
    <w:rsid w:val="007A0D87"/>
    <w:rsid w:val="007A1E62"/>
    <w:rsid w:val="007A2104"/>
    <w:rsid w:val="007A38B5"/>
    <w:rsid w:val="007A432C"/>
    <w:rsid w:val="007A4586"/>
    <w:rsid w:val="007A461E"/>
    <w:rsid w:val="007A4EDF"/>
    <w:rsid w:val="007A4FE3"/>
    <w:rsid w:val="007A5FB3"/>
    <w:rsid w:val="007A6999"/>
    <w:rsid w:val="007A6FB7"/>
    <w:rsid w:val="007A6FE5"/>
    <w:rsid w:val="007A71AC"/>
    <w:rsid w:val="007A77E6"/>
    <w:rsid w:val="007A7A49"/>
    <w:rsid w:val="007B0415"/>
    <w:rsid w:val="007B254C"/>
    <w:rsid w:val="007B3347"/>
    <w:rsid w:val="007B33FE"/>
    <w:rsid w:val="007B3A6E"/>
    <w:rsid w:val="007B3DD3"/>
    <w:rsid w:val="007B5E80"/>
    <w:rsid w:val="007B72E5"/>
    <w:rsid w:val="007B7B9B"/>
    <w:rsid w:val="007B7E4D"/>
    <w:rsid w:val="007C0772"/>
    <w:rsid w:val="007C0C10"/>
    <w:rsid w:val="007C1735"/>
    <w:rsid w:val="007C1EC4"/>
    <w:rsid w:val="007C1EF9"/>
    <w:rsid w:val="007C2F9B"/>
    <w:rsid w:val="007C34FD"/>
    <w:rsid w:val="007C3684"/>
    <w:rsid w:val="007C44ED"/>
    <w:rsid w:val="007C48C8"/>
    <w:rsid w:val="007C4CFC"/>
    <w:rsid w:val="007C52B5"/>
    <w:rsid w:val="007C5985"/>
    <w:rsid w:val="007C766E"/>
    <w:rsid w:val="007D124B"/>
    <w:rsid w:val="007D165D"/>
    <w:rsid w:val="007D381E"/>
    <w:rsid w:val="007D3AE9"/>
    <w:rsid w:val="007D3E07"/>
    <w:rsid w:val="007D4B4F"/>
    <w:rsid w:val="007D4D65"/>
    <w:rsid w:val="007D58DB"/>
    <w:rsid w:val="007E0306"/>
    <w:rsid w:val="007E0B8C"/>
    <w:rsid w:val="007E1640"/>
    <w:rsid w:val="007E20EF"/>
    <w:rsid w:val="007E2EEA"/>
    <w:rsid w:val="007E317A"/>
    <w:rsid w:val="007E3816"/>
    <w:rsid w:val="007E3E91"/>
    <w:rsid w:val="007E46E1"/>
    <w:rsid w:val="007E493D"/>
    <w:rsid w:val="007E57BD"/>
    <w:rsid w:val="007E5D53"/>
    <w:rsid w:val="007E5F00"/>
    <w:rsid w:val="007E6043"/>
    <w:rsid w:val="007E7753"/>
    <w:rsid w:val="007E7A39"/>
    <w:rsid w:val="007F0349"/>
    <w:rsid w:val="007F09E1"/>
    <w:rsid w:val="007F1A06"/>
    <w:rsid w:val="007F1AC8"/>
    <w:rsid w:val="007F1B13"/>
    <w:rsid w:val="007F1FDC"/>
    <w:rsid w:val="007F2DF5"/>
    <w:rsid w:val="007F31E3"/>
    <w:rsid w:val="007F3673"/>
    <w:rsid w:val="007F3927"/>
    <w:rsid w:val="007F3A81"/>
    <w:rsid w:val="007F4E66"/>
    <w:rsid w:val="007F4ED6"/>
    <w:rsid w:val="007F6553"/>
    <w:rsid w:val="007F6BF4"/>
    <w:rsid w:val="007F7086"/>
    <w:rsid w:val="0080007C"/>
    <w:rsid w:val="00800461"/>
    <w:rsid w:val="00801148"/>
    <w:rsid w:val="0080164A"/>
    <w:rsid w:val="008033A8"/>
    <w:rsid w:val="00803E02"/>
    <w:rsid w:val="0080435C"/>
    <w:rsid w:val="00804AED"/>
    <w:rsid w:val="00805A49"/>
    <w:rsid w:val="008066B5"/>
    <w:rsid w:val="008069A4"/>
    <w:rsid w:val="008076AB"/>
    <w:rsid w:val="00807949"/>
    <w:rsid w:val="0081306A"/>
    <w:rsid w:val="008133F3"/>
    <w:rsid w:val="00815444"/>
    <w:rsid w:val="00815639"/>
    <w:rsid w:val="008156C7"/>
    <w:rsid w:val="00815C9E"/>
    <w:rsid w:val="00816C89"/>
    <w:rsid w:val="00816D45"/>
    <w:rsid w:val="00817A1A"/>
    <w:rsid w:val="00817D6C"/>
    <w:rsid w:val="00820E97"/>
    <w:rsid w:val="0082136B"/>
    <w:rsid w:val="008222C7"/>
    <w:rsid w:val="008222D1"/>
    <w:rsid w:val="00822C4A"/>
    <w:rsid w:val="00822F0D"/>
    <w:rsid w:val="00823B91"/>
    <w:rsid w:val="00824044"/>
    <w:rsid w:val="008249D4"/>
    <w:rsid w:val="008253F3"/>
    <w:rsid w:val="00825EE0"/>
    <w:rsid w:val="00830547"/>
    <w:rsid w:val="00830ACB"/>
    <w:rsid w:val="00831460"/>
    <w:rsid w:val="00832580"/>
    <w:rsid w:val="008334AB"/>
    <w:rsid w:val="00833528"/>
    <w:rsid w:val="00833F1B"/>
    <w:rsid w:val="00834E9B"/>
    <w:rsid w:val="00835443"/>
    <w:rsid w:val="008355B0"/>
    <w:rsid w:val="00835F7E"/>
    <w:rsid w:val="008366B2"/>
    <w:rsid w:val="00836726"/>
    <w:rsid w:val="00837180"/>
    <w:rsid w:val="0083798E"/>
    <w:rsid w:val="00840414"/>
    <w:rsid w:val="00840964"/>
    <w:rsid w:val="00840B15"/>
    <w:rsid w:val="008414EA"/>
    <w:rsid w:val="008419D8"/>
    <w:rsid w:val="00841B4A"/>
    <w:rsid w:val="008427D1"/>
    <w:rsid w:val="008437BD"/>
    <w:rsid w:val="008447B9"/>
    <w:rsid w:val="00846DB7"/>
    <w:rsid w:val="0084708D"/>
    <w:rsid w:val="00847128"/>
    <w:rsid w:val="00850664"/>
    <w:rsid w:val="00850ED8"/>
    <w:rsid w:val="00852A2C"/>
    <w:rsid w:val="0085354E"/>
    <w:rsid w:val="00853695"/>
    <w:rsid w:val="0085382D"/>
    <w:rsid w:val="00853BC9"/>
    <w:rsid w:val="00853CA7"/>
    <w:rsid w:val="00854556"/>
    <w:rsid w:val="00854A6C"/>
    <w:rsid w:val="00855390"/>
    <w:rsid w:val="0085715F"/>
    <w:rsid w:val="008575EF"/>
    <w:rsid w:val="008601DD"/>
    <w:rsid w:val="008603CD"/>
    <w:rsid w:val="00860703"/>
    <w:rsid w:val="00861786"/>
    <w:rsid w:val="00861A4C"/>
    <w:rsid w:val="008628D9"/>
    <w:rsid w:val="00862914"/>
    <w:rsid w:val="00862DBC"/>
    <w:rsid w:val="00862F41"/>
    <w:rsid w:val="008635EB"/>
    <w:rsid w:val="008639E2"/>
    <w:rsid w:val="00863EE8"/>
    <w:rsid w:val="00864C62"/>
    <w:rsid w:val="00866539"/>
    <w:rsid w:val="008676BB"/>
    <w:rsid w:val="008679CB"/>
    <w:rsid w:val="00867AC0"/>
    <w:rsid w:val="00867CC7"/>
    <w:rsid w:val="00867EE8"/>
    <w:rsid w:val="008705CD"/>
    <w:rsid w:val="00871D8D"/>
    <w:rsid w:val="008723CE"/>
    <w:rsid w:val="008723D4"/>
    <w:rsid w:val="00872D4C"/>
    <w:rsid w:val="008736F7"/>
    <w:rsid w:val="008739CA"/>
    <w:rsid w:val="008741F8"/>
    <w:rsid w:val="00874225"/>
    <w:rsid w:val="0087481F"/>
    <w:rsid w:val="00876B9B"/>
    <w:rsid w:val="008771AA"/>
    <w:rsid w:val="0087760B"/>
    <w:rsid w:val="00880910"/>
    <w:rsid w:val="0088129F"/>
    <w:rsid w:val="00881539"/>
    <w:rsid w:val="00885140"/>
    <w:rsid w:val="00885810"/>
    <w:rsid w:val="00885B97"/>
    <w:rsid w:val="00885BD4"/>
    <w:rsid w:val="00886457"/>
    <w:rsid w:val="008868C5"/>
    <w:rsid w:val="00886ACA"/>
    <w:rsid w:val="008872DE"/>
    <w:rsid w:val="00887AF9"/>
    <w:rsid w:val="00887F84"/>
    <w:rsid w:val="00890172"/>
    <w:rsid w:val="008907CB"/>
    <w:rsid w:val="008912C1"/>
    <w:rsid w:val="00892508"/>
    <w:rsid w:val="0089257E"/>
    <w:rsid w:val="008944F8"/>
    <w:rsid w:val="00894E5C"/>
    <w:rsid w:val="00896252"/>
    <w:rsid w:val="0089755F"/>
    <w:rsid w:val="00897ABA"/>
    <w:rsid w:val="00897E15"/>
    <w:rsid w:val="008A183A"/>
    <w:rsid w:val="008A1E08"/>
    <w:rsid w:val="008A2C3D"/>
    <w:rsid w:val="008A3888"/>
    <w:rsid w:val="008A38BD"/>
    <w:rsid w:val="008A3AF5"/>
    <w:rsid w:val="008A3F39"/>
    <w:rsid w:val="008A4CAE"/>
    <w:rsid w:val="008A551D"/>
    <w:rsid w:val="008A7C50"/>
    <w:rsid w:val="008B2D22"/>
    <w:rsid w:val="008B3265"/>
    <w:rsid w:val="008B50BC"/>
    <w:rsid w:val="008B5239"/>
    <w:rsid w:val="008B5D0C"/>
    <w:rsid w:val="008B6249"/>
    <w:rsid w:val="008B7259"/>
    <w:rsid w:val="008B763A"/>
    <w:rsid w:val="008B7B39"/>
    <w:rsid w:val="008B7DC1"/>
    <w:rsid w:val="008C0389"/>
    <w:rsid w:val="008C0709"/>
    <w:rsid w:val="008C0B9E"/>
    <w:rsid w:val="008C162A"/>
    <w:rsid w:val="008C2006"/>
    <w:rsid w:val="008C29E4"/>
    <w:rsid w:val="008C33F6"/>
    <w:rsid w:val="008C3B55"/>
    <w:rsid w:val="008C4009"/>
    <w:rsid w:val="008C4374"/>
    <w:rsid w:val="008C58AB"/>
    <w:rsid w:val="008C5B88"/>
    <w:rsid w:val="008C642F"/>
    <w:rsid w:val="008C6CB8"/>
    <w:rsid w:val="008C6E48"/>
    <w:rsid w:val="008C7B90"/>
    <w:rsid w:val="008D2267"/>
    <w:rsid w:val="008D23E0"/>
    <w:rsid w:val="008D2CD4"/>
    <w:rsid w:val="008D3CCA"/>
    <w:rsid w:val="008D4AAB"/>
    <w:rsid w:val="008D59D7"/>
    <w:rsid w:val="008D5CD6"/>
    <w:rsid w:val="008D665A"/>
    <w:rsid w:val="008D71F1"/>
    <w:rsid w:val="008D71F3"/>
    <w:rsid w:val="008D7AB6"/>
    <w:rsid w:val="008E19D5"/>
    <w:rsid w:val="008E225D"/>
    <w:rsid w:val="008E2F67"/>
    <w:rsid w:val="008E3441"/>
    <w:rsid w:val="008E4822"/>
    <w:rsid w:val="008E55C2"/>
    <w:rsid w:val="008E5EE0"/>
    <w:rsid w:val="008E6BB7"/>
    <w:rsid w:val="008E6ECE"/>
    <w:rsid w:val="008E7AC9"/>
    <w:rsid w:val="008F0E4F"/>
    <w:rsid w:val="008F1534"/>
    <w:rsid w:val="008F18B4"/>
    <w:rsid w:val="008F36CE"/>
    <w:rsid w:val="008F4005"/>
    <w:rsid w:val="008F58B1"/>
    <w:rsid w:val="008F635C"/>
    <w:rsid w:val="008F6B75"/>
    <w:rsid w:val="008F6CE1"/>
    <w:rsid w:val="008F71E0"/>
    <w:rsid w:val="008F7B36"/>
    <w:rsid w:val="008F7F36"/>
    <w:rsid w:val="009006BE"/>
    <w:rsid w:val="00900DE0"/>
    <w:rsid w:val="009012B1"/>
    <w:rsid w:val="0090146C"/>
    <w:rsid w:val="00901703"/>
    <w:rsid w:val="00901974"/>
    <w:rsid w:val="0090328E"/>
    <w:rsid w:val="00903B75"/>
    <w:rsid w:val="009049D5"/>
    <w:rsid w:val="00906A22"/>
    <w:rsid w:val="00907907"/>
    <w:rsid w:val="009124CF"/>
    <w:rsid w:val="0091305D"/>
    <w:rsid w:val="00913BEC"/>
    <w:rsid w:val="0091466B"/>
    <w:rsid w:val="00914F9C"/>
    <w:rsid w:val="00916436"/>
    <w:rsid w:val="0091647E"/>
    <w:rsid w:val="00916EF7"/>
    <w:rsid w:val="00920814"/>
    <w:rsid w:val="00920974"/>
    <w:rsid w:val="00921B67"/>
    <w:rsid w:val="00923911"/>
    <w:rsid w:val="0092482B"/>
    <w:rsid w:val="00924C02"/>
    <w:rsid w:val="00925536"/>
    <w:rsid w:val="00925AA6"/>
    <w:rsid w:val="009269FF"/>
    <w:rsid w:val="009274B1"/>
    <w:rsid w:val="009274ED"/>
    <w:rsid w:val="00932C33"/>
    <w:rsid w:val="00935308"/>
    <w:rsid w:val="009353DF"/>
    <w:rsid w:val="0093690D"/>
    <w:rsid w:val="00936AC4"/>
    <w:rsid w:val="00936D4C"/>
    <w:rsid w:val="00937390"/>
    <w:rsid w:val="00937E91"/>
    <w:rsid w:val="0094360D"/>
    <w:rsid w:val="00944BC9"/>
    <w:rsid w:val="0094552A"/>
    <w:rsid w:val="00945722"/>
    <w:rsid w:val="00946347"/>
    <w:rsid w:val="00952010"/>
    <w:rsid w:val="00953B42"/>
    <w:rsid w:val="00954034"/>
    <w:rsid w:val="00955EA2"/>
    <w:rsid w:val="009639D6"/>
    <w:rsid w:val="00963C72"/>
    <w:rsid w:val="00964096"/>
    <w:rsid w:val="00965024"/>
    <w:rsid w:val="009664EE"/>
    <w:rsid w:val="00971945"/>
    <w:rsid w:val="00971D22"/>
    <w:rsid w:val="00972364"/>
    <w:rsid w:val="00972A66"/>
    <w:rsid w:val="00974652"/>
    <w:rsid w:val="00974C4E"/>
    <w:rsid w:val="00974E34"/>
    <w:rsid w:val="0097515E"/>
    <w:rsid w:val="0097531F"/>
    <w:rsid w:val="00975799"/>
    <w:rsid w:val="00976428"/>
    <w:rsid w:val="00977B77"/>
    <w:rsid w:val="00980FF0"/>
    <w:rsid w:val="0098123D"/>
    <w:rsid w:val="00981325"/>
    <w:rsid w:val="0098162B"/>
    <w:rsid w:val="009819F6"/>
    <w:rsid w:val="00981B93"/>
    <w:rsid w:val="00984CBE"/>
    <w:rsid w:val="009850A7"/>
    <w:rsid w:val="00985750"/>
    <w:rsid w:val="009859B0"/>
    <w:rsid w:val="00986379"/>
    <w:rsid w:val="009864A3"/>
    <w:rsid w:val="00990054"/>
    <w:rsid w:val="009904AC"/>
    <w:rsid w:val="009919F1"/>
    <w:rsid w:val="0099224C"/>
    <w:rsid w:val="009922E3"/>
    <w:rsid w:val="0099232D"/>
    <w:rsid w:val="00993DDC"/>
    <w:rsid w:val="00994FC0"/>
    <w:rsid w:val="009960A0"/>
    <w:rsid w:val="00996E8D"/>
    <w:rsid w:val="00997EC3"/>
    <w:rsid w:val="009A0342"/>
    <w:rsid w:val="009A051C"/>
    <w:rsid w:val="009A0E87"/>
    <w:rsid w:val="009A1F7F"/>
    <w:rsid w:val="009A2A7A"/>
    <w:rsid w:val="009A2B27"/>
    <w:rsid w:val="009A435C"/>
    <w:rsid w:val="009A444F"/>
    <w:rsid w:val="009A4850"/>
    <w:rsid w:val="009A4C30"/>
    <w:rsid w:val="009A502B"/>
    <w:rsid w:val="009A6574"/>
    <w:rsid w:val="009A6DC8"/>
    <w:rsid w:val="009A7B68"/>
    <w:rsid w:val="009A7BAA"/>
    <w:rsid w:val="009B03CD"/>
    <w:rsid w:val="009B1E12"/>
    <w:rsid w:val="009B21D4"/>
    <w:rsid w:val="009B30F8"/>
    <w:rsid w:val="009B5296"/>
    <w:rsid w:val="009B6CCB"/>
    <w:rsid w:val="009B73C3"/>
    <w:rsid w:val="009C1125"/>
    <w:rsid w:val="009C15CF"/>
    <w:rsid w:val="009C1BA6"/>
    <w:rsid w:val="009C21DC"/>
    <w:rsid w:val="009C267B"/>
    <w:rsid w:val="009C2BC4"/>
    <w:rsid w:val="009C2FA0"/>
    <w:rsid w:val="009C3830"/>
    <w:rsid w:val="009C4650"/>
    <w:rsid w:val="009C49A9"/>
    <w:rsid w:val="009C5C17"/>
    <w:rsid w:val="009C784D"/>
    <w:rsid w:val="009D03BF"/>
    <w:rsid w:val="009D3200"/>
    <w:rsid w:val="009D397F"/>
    <w:rsid w:val="009D39E0"/>
    <w:rsid w:val="009D40B2"/>
    <w:rsid w:val="009D4C1D"/>
    <w:rsid w:val="009D4DD0"/>
    <w:rsid w:val="009D57CD"/>
    <w:rsid w:val="009D5805"/>
    <w:rsid w:val="009D5E56"/>
    <w:rsid w:val="009D65A6"/>
    <w:rsid w:val="009D65E8"/>
    <w:rsid w:val="009D6980"/>
    <w:rsid w:val="009D7B3E"/>
    <w:rsid w:val="009E2E5C"/>
    <w:rsid w:val="009E3666"/>
    <w:rsid w:val="009E3F82"/>
    <w:rsid w:val="009E4123"/>
    <w:rsid w:val="009E4CE5"/>
    <w:rsid w:val="009E572E"/>
    <w:rsid w:val="009E7403"/>
    <w:rsid w:val="009E7485"/>
    <w:rsid w:val="009E7D2D"/>
    <w:rsid w:val="009F0DE5"/>
    <w:rsid w:val="009F165A"/>
    <w:rsid w:val="009F1807"/>
    <w:rsid w:val="009F30A0"/>
    <w:rsid w:val="009F3208"/>
    <w:rsid w:val="009F40A2"/>
    <w:rsid w:val="009F51CD"/>
    <w:rsid w:val="009F5C2E"/>
    <w:rsid w:val="009F7642"/>
    <w:rsid w:val="009F7C72"/>
    <w:rsid w:val="00A004E2"/>
    <w:rsid w:val="00A02136"/>
    <w:rsid w:val="00A024A9"/>
    <w:rsid w:val="00A0271F"/>
    <w:rsid w:val="00A033D2"/>
    <w:rsid w:val="00A03850"/>
    <w:rsid w:val="00A03BC4"/>
    <w:rsid w:val="00A03CF8"/>
    <w:rsid w:val="00A0706E"/>
    <w:rsid w:val="00A10E7A"/>
    <w:rsid w:val="00A12608"/>
    <w:rsid w:val="00A12AFD"/>
    <w:rsid w:val="00A13016"/>
    <w:rsid w:val="00A1314E"/>
    <w:rsid w:val="00A14174"/>
    <w:rsid w:val="00A15F9E"/>
    <w:rsid w:val="00A17664"/>
    <w:rsid w:val="00A17CF9"/>
    <w:rsid w:val="00A20322"/>
    <w:rsid w:val="00A21176"/>
    <w:rsid w:val="00A21250"/>
    <w:rsid w:val="00A22B26"/>
    <w:rsid w:val="00A234AC"/>
    <w:rsid w:val="00A24936"/>
    <w:rsid w:val="00A266DE"/>
    <w:rsid w:val="00A303BF"/>
    <w:rsid w:val="00A30D49"/>
    <w:rsid w:val="00A3146A"/>
    <w:rsid w:val="00A31E19"/>
    <w:rsid w:val="00A32A54"/>
    <w:rsid w:val="00A333BA"/>
    <w:rsid w:val="00A33C95"/>
    <w:rsid w:val="00A33EA8"/>
    <w:rsid w:val="00A35945"/>
    <w:rsid w:val="00A3700D"/>
    <w:rsid w:val="00A374E4"/>
    <w:rsid w:val="00A37517"/>
    <w:rsid w:val="00A40920"/>
    <w:rsid w:val="00A40CB1"/>
    <w:rsid w:val="00A41A87"/>
    <w:rsid w:val="00A42CB6"/>
    <w:rsid w:val="00A43875"/>
    <w:rsid w:val="00A440D5"/>
    <w:rsid w:val="00A44958"/>
    <w:rsid w:val="00A44D7A"/>
    <w:rsid w:val="00A45F5A"/>
    <w:rsid w:val="00A46454"/>
    <w:rsid w:val="00A46F8E"/>
    <w:rsid w:val="00A509FC"/>
    <w:rsid w:val="00A50FFE"/>
    <w:rsid w:val="00A5352A"/>
    <w:rsid w:val="00A53C86"/>
    <w:rsid w:val="00A54481"/>
    <w:rsid w:val="00A54FC3"/>
    <w:rsid w:val="00A56A4A"/>
    <w:rsid w:val="00A57062"/>
    <w:rsid w:val="00A576F1"/>
    <w:rsid w:val="00A616CF"/>
    <w:rsid w:val="00A62184"/>
    <w:rsid w:val="00A6261C"/>
    <w:rsid w:val="00A62769"/>
    <w:rsid w:val="00A62F04"/>
    <w:rsid w:val="00A63436"/>
    <w:rsid w:val="00A63F54"/>
    <w:rsid w:val="00A654FD"/>
    <w:rsid w:val="00A7053A"/>
    <w:rsid w:val="00A718A9"/>
    <w:rsid w:val="00A71FEF"/>
    <w:rsid w:val="00A726EE"/>
    <w:rsid w:val="00A7278D"/>
    <w:rsid w:val="00A7392F"/>
    <w:rsid w:val="00A73A8B"/>
    <w:rsid w:val="00A73E8E"/>
    <w:rsid w:val="00A74222"/>
    <w:rsid w:val="00A74DF5"/>
    <w:rsid w:val="00A75C65"/>
    <w:rsid w:val="00A76848"/>
    <w:rsid w:val="00A76B82"/>
    <w:rsid w:val="00A76F99"/>
    <w:rsid w:val="00A82B39"/>
    <w:rsid w:val="00A8742A"/>
    <w:rsid w:val="00A87AAB"/>
    <w:rsid w:val="00A87C2E"/>
    <w:rsid w:val="00A87DF3"/>
    <w:rsid w:val="00A90877"/>
    <w:rsid w:val="00A914F6"/>
    <w:rsid w:val="00A92BBA"/>
    <w:rsid w:val="00A934C1"/>
    <w:rsid w:val="00A937A1"/>
    <w:rsid w:val="00A9448A"/>
    <w:rsid w:val="00A94F6C"/>
    <w:rsid w:val="00A95010"/>
    <w:rsid w:val="00A96C26"/>
    <w:rsid w:val="00A97CA1"/>
    <w:rsid w:val="00A97D0E"/>
    <w:rsid w:val="00AA0CCE"/>
    <w:rsid w:val="00AA10BA"/>
    <w:rsid w:val="00AA10CD"/>
    <w:rsid w:val="00AA182F"/>
    <w:rsid w:val="00AA19B3"/>
    <w:rsid w:val="00AA2F83"/>
    <w:rsid w:val="00AA3B4F"/>
    <w:rsid w:val="00AA542A"/>
    <w:rsid w:val="00AA5556"/>
    <w:rsid w:val="00AA55B0"/>
    <w:rsid w:val="00AA5602"/>
    <w:rsid w:val="00AA7680"/>
    <w:rsid w:val="00AB006D"/>
    <w:rsid w:val="00AB056B"/>
    <w:rsid w:val="00AB0876"/>
    <w:rsid w:val="00AB1766"/>
    <w:rsid w:val="00AB17FA"/>
    <w:rsid w:val="00AB2B6A"/>
    <w:rsid w:val="00AB62E2"/>
    <w:rsid w:val="00AB6B78"/>
    <w:rsid w:val="00AB75CE"/>
    <w:rsid w:val="00AB77CF"/>
    <w:rsid w:val="00AB7E1E"/>
    <w:rsid w:val="00AC19FE"/>
    <w:rsid w:val="00AC2431"/>
    <w:rsid w:val="00AC37A9"/>
    <w:rsid w:val="00AC3914"/>
    <w:rsid w:val="00AC483C"/>
    <w:rsid w:val="00AC49C0"/>
    <w:rsid w:val="00AC4A24"/>
    <w:rsid w:val="00AC4E7E"/>
    <w:rsid w:val="00AC58ED"/>
    <w:rsid w:val="00AC5A14"/>
    <w:rsid w:val="00AC6775"/>
    <w:rsid w:val="00AC7659"/>
    <w:rsid w:val="00AD19C1"/>
    <w:rsid w:val="00AD1BC8"/>
    <w:rsid w:val="00AD216D"/>
    <w:rsid w:val="00AD4471"/>
    <w:rsid w:val="00AD544B"/>
    <w:rsid w:val="00AD5C06"/>
    <w:rsid w:val="00AD7D72"/>
    <w:rsid w:val="00AE0E8E"/>
    <w:rsid w:val="00AE1BB6"/>
    <w:rsid w:val="00AE1C58"/>
    <w:rsid w:val="00AE24C2"/>
    <w:rsid w:val="00AE2728"/>
    <w:rsid w:val="00AE282D"/>
    <w:rsid w:val="00AE2903"/>
    <w:rsid w:val="00AE34C0"/>
    <w:rsid w:val="00AE35F5"/>
    <w:rsid w:val="00AE4469"/>
    <w:rsid w:val="00AE4749"/>
    <w:rsid w:val="00AE4DC9"/>
    <w:rsid w:val="00AE6D53"/>
    <w:rsid w:val="00AE781B"/>
    <w:rsid w:val="00AE7D6C"/>
    <w:rsid w:val="00AF0535"/>
    <w:rsid w:val="00AF1130"/>
    <w:rsid w:val="00AF159D"/>
    <w:rsid w:val="00AF1C27"/>
    <w:rsid w:val="00AF2D47"/>
    <w:rsid w:val="00AF3567"/>
    <w:rsid w:val="00AF43DB"/>
    <w:rsid w:val="00AF6EB3"/>
    <w:rsid w:val="00AF719B"/>
    <w:rsid w:val="00AF727D"/>
    <w:rsid w:val="00AF7609"/>
    <w:rsid w:val="00B00C82"/>
    <w:rsid w:val="00B01849"/>
    <w:rsid w:val="00B022CD"/>
    <w:rsid w:val="00B02FB5"/>
    <w:rsid w:val="00B047A7"/>
    <w:rsid w:val="00B04A19"/>
    <w:rsid w:val="00B04E65"/>
    <w:rsid w:val="00B0501C"/>
    <w:rsid w:val="00B060A1"/>
    <w:rsid w:val="00B07998"/>
    <w:rsid w:val="00B1060C"/>
    <w:rsid w:val="00B1200A"/>
    <w:rsid w:val="00B12118"/>
    <w:rsid w:val="00B1265E"/>
    <w:rsid w:val="00B12900"/>
    <w:rsid w:val="00B12BBD"/>
    <w:rsid w:val="00B12F96"/>
    <w:rsid w:val="00B13A14"/>
    <w:rsid w:val="00B14210"/>
    <w:rsid w:val="00B1528B"/>
    <w:rsid w:val="00B153E1"/>
    <w:rsid w:val="00B177FF"/>
    <w:rsid w:val="00B17C0A"/>
    <w:rsid w:val="00B17FDD"/>
    <w:rsid w:val="00B203F3"/>
    <w:rsid w:val="00B2125B"/>
    <w:rsid w:val="00B21B60"/>
    <w:rsid w:val="00B235F8"/>
    <w:rsid w:val="00B23E02"/>
    <w:rsid w:val="00B24E1F"/>
    <w:rsid w:val="00B2561E"/>
    <w:rsid w:val="00B26879"/>
    <w:rsid w:val="00B26BC8"/>
    <w:rsid w:val="00B27E18"/>
    <w:rsid w:val="00B30769"/>
    <w:rsid w:val="00B30F8E"/>
    <w:rsid w:val="00B316FC"/>
    <w:rsid w:val="00B31719"/>
    <w:rsid w:val="00B32C47"/>
    <w:rsid w:val="00B3532D"/>
    <w:rsid w:val="00B355EE"/>
    <w:rsid w:val="00B35BDB"/>
    <w:rsid w:val="00B3685A"/>
    <w:rsid w:val="00B37D12"/>
    <w:rsid w:val="00B40239"/>
    <w:rsid w:val="00B403DF"/>
    <w:rsid w:val="00B4052D"/>
    <w:rsid w:val="00B4055C"/>
    <w:rsid w:val="00B40A81"/>
    <w:rsid w:val="00B41220"/>
    <w:rsid w:val="00B421D2"/>
    <w:rsid w:val="00B428BA"/>
    <w:rsid w:val="00B42A5C"/>
    <w:rsid w:val="00B4300A"/>
    <w:rsid w:val="00B4376B"/>
    <w:rsid w:val="00B43CB4"/>
    <w:rsid w:val="00B44592"/>
    <w:rsid w:val="00B45333"/>
    <w:rsid w:val="00B45756"/>
    <w:rsid w:val="00B461B9"/>
    <w:rsid w:val="00B467DC"/>
    <w:rsid w:val="00B47384"/>
    <w:rsid w:val="00B47919"/>
    <w:rsid w:val="00B5094F"/>
    <w:rsid w:val="00B50A9C"/>
    <w:rsid w:val="00B50D40"/>
    <w:rsid w:val="00B52728"/>
    <w:rsid w:val="00B52FBC"/>
    <w:rsid w:val="00B54BA2"/>
    <w:rsid w:val="00B55F11"/>
    <w:rsid w:val="00B57580"/>
    <w:rsid w:val="00B57D42"/>
    <w:rsid w:val="00B603B6"/>
    <w:rsid w:val="00B603CD"/>
    <w:rsid w:val="00B61C6B"/>
    <w:rsid w:val="00B61EC3"/>
    <w:rsid w:val="00B62092"/>
    <w:rsid w:val="00B6245C"/>
    <w:rsid w:val="00B63770"/>
    <w:rsid w:val="00B64149"/>
    <w:rsid w:val="00B64C3B"/>
    <w:rsid w:val="00B651A4"/>
    <w:rsid w:val="00B6699D"/>
    <w:rsid w:val="00B66B57"/>
    <w:rsid w:val="00B67AA6"/>
    <w:rsid w:val="00B7047F"/>
    <w:rsid w:val="00B70CE7"/>
    <w:rsid w:val="00B71972"/>
    <w:rsid w:val="00B72A24"/>
    <w:rsid w:val="00B73E71"/>
    <w:rsid w:val="00B73FF3"/>
    <w:rsid w:val="00B74B91"/>
    <w:rsid w:val="00B755B4"/>
    <w:rsid w:val="00B779BE"/>
    <w:rsid w:val="00B801E7"/>
    <w:rsid w:val="00B81112"/>
    <w:rsid w:val="00B82AFB"/>
    <w:rsid w:val="00B83341"/>
    <w:rsid w:val="00B84F01"/>
    <w:rsid w:val="00B84FD7"/>
    <w:rsid w:val="00B862A2"/>
    <w:rsid w:val="00B866C6"/>
    <w:rsid w:val="00B87002"/>
    <w:rsid w:val="00B8711B"/>
    <w:rsid w:val="00B874F7"/>
    <w:rsid w:val="00B905F0"/>
    <w:rsid w:val="00B90A7C"/>
    <w:rsid w:val="00B90F3F"/>
    <w:rsid w:val="00B911DB"/>
    <w:rsid w:val="00B920A3"/>
    <w:rsid w:val="00B93DA7"/>
    <w:rsid w:val="00B943DC"/>
    <w:rsid w:val="00B949F2"/>
    <w:rsid w:val="00B960E3"/>
    <w:rsid w:val="00B974EA"/>
    <w:rsid w:val="00BA02DF"/>
    <w:rsid w:val="00BA0C3A"/>
    <w:rsid w:val="00BA0CEB"/>
    <w:rsid w:val="00BA0E6E"/>
    <w:rsid w:val="00BA14CF"/>
    <w:rsid w:val="00BA368B"/>
    <w:rsid w:val="00BA39CE"/>
    <w:rsid w:val="00BA4400"/>
    <w:rsid w:val="00BA4D18"/>
    <w:rsid w:val="00BA51B2"/>
    <w:rsid w:val="00BA524E"/>
    <w:rsid w:val="00BA6E63"/>
    <w:rsid w:val="00BB0590"/>
    <w:rsid w:val="00BB0AE8"/>
    <w:rsid w:val="00BB0B0D"/>
    <w:rsid w:val="00BB0DF2"/>
    <w:rsid w:val="00BB0FDE"/>
    <w:rsid w:val="00BB17F3"/>
    <w:rsid w:val="00BB240B"/>
    <w:rsid w:val="00BB2ED0"/>
    <w:rsid w:val="00BB2EF5"/>
    <w:rsid w:val="00BB35A2"/>
    <w:rsid w:val="00BB386F"/>
    <w:rsid w:val="00BB38AC"/>
    <w:rsid w:val="00BB40AD"/>
    <w:rsid w:val="00BB51E9"/>
    <w:rsid w:val="00BB56EC"/>
    <w:rsid w:val="00BB57DF"/>
    <w:rsid w:val="00BB6D25"/>
    <w:rsid w:val="00BC1729"/>
    <w:rsid w:val="00BC18FB"/>
    <w:rsid w:val="00BC23A2"/>
    <w:rsid w:val="00BC314B"/>
    <w:rsid w:val="00BC4850"/>
    <w:rsid w:val="00BC4911"/>
    <w:rsid w:val="00BC4F84"/>
    <w:rsid w:val="00BC5066"/>
    <w:rsid w:val="00BC6312"/>
    <w:rsid w:val="00BC65B2"/>
    <w:rsid w:val="00BC661F"/>
    <w:rsid w:val="00BC6716"/>
    <w:rsid w:val="00BC6B8A"/>
    <w:rsid w:val="00BC6DDB"/>
    <w:rsid w:val="00BC6DE9"/>
    <w:rsid w:val="00BC791A"/>
    <w:rsid w:val="00BD0209"/>
    <w:rsid w:val="00BD0ACA"/>
    <w:rsid w:val="00BD1513"/>
    <w:rsid w:val="00BD2488"/>
    <w:rsid w:val="00BD2CF8"/>
    <w:rsid w:val="00BD3203"/>
    <w:rsid w:val="00BD349F"/>
    <w:rsid w:val="00BD445D"/>
    <w:rsid w:val="00BD4904"/>
    <w:rsid w:val="00BD49E5"/>
    <w:rsid w:val="00BD54DE"/>
    <w:rsid w:val="00BD596B"/>
    <w:rsid w:val="00BD5BE5"/>
    <w:rsid w:val="00BD5F3D"/>
    <w:rsid w:val="00BD6999"/>
    <w:rsid w:val="00BD7C75"/>
    <w:rsid w:val="00BE1B12"/>
    <w:rsid w:val="00BE20F4"/>
    <w:rsid w:val="00BE2165"/>
    <w:rsid w:val="00BE3F0C"/>
    <w:rsid w:val="00BE59DF"/>
    <w:rsid w:val="00BE5E70"/>
    <w:rsid w:val="00BE7F8A"/>
    <w:rsid w:val="00BF0A0F"/>
    <w:rsid w:val="00BF16DE"/>
    <w:rsid w:val="00BF1BE5"/>
    <w:rsid w:val="00BF2415"/>
    <w:rsid w:val="00BF329F"/>
    <w:rsid w:val="00BF3C7F"/>
    <w:rsid w:val="00BF3FFE"/>
    <w:rsid w:val="00BF4996"/>
    <w:rsid w:val="00BF6396"/>
    <w:rsid w:val="00BF66F0"/>
    <w:rsid w:val="00BF721E"/>
    <w:rsid w:val="00BF76F2"/>
    <w:rsid w:val="00C00709"/>
    <w:rsid w:val="00C01DAF"/>
    <w:rsid w:val="00C03F01"/>
    <w:rsid w:val="00C04203"/>
    <w:rsid w:val="00C06703"/>
    <w:rsid w:val="00C06F68"/>
    <w:rsid w:val="00C12172"/>
    <w:rsid w:val="00C1237A"/>
    <w:rsid w:val="00C12473"/>
    <w:rsid w:val="00C1391D"/>
    <w:rsid w:val="00C13BAB"/>
    <w:rsid w:val="00C14026"/>
    <w:rsid w:val="00C1599D"/>
    <w:rsid w:val="00C15AD7"/>
    <w:rsid w:val="00C171C8"/>
    <w:rsid w:val="00C1771A"/>
    <w:rsid w:val="00C20722"/>
    <w:rsid w:val="00C20A2A"/>
    <w:rsid w:val="00C20D3B"/>
    <w:rsid w:val="00C2103D"/>
    <w:rsid w:val="00C210F6"/>
    <w:rsid w:val="00C21C7F"/>
    <w:rsid w:val="00C234E9"/>
    <w:rsid w:val="00C25559"/>
    <w:rsid w:val="00C257B8"/>
    <w:rsid w:val="00C2618B"/>
    <w:rsid w:val="00C30553"/>
    <w:rsid w:val="00C31254"/>
    <w:rsid w:val="00C32638"/>
    <w:rsid w:val="00C32FC5"/>
    <w:rsid w:val="00C3365E"/>
    <w:rsid w:val="00C33A2A"/>
    <w:rsid w:val="00C3447D"/>
    <w:rsid w:val="00C34B0A"/>
    <w:rsid w:val="00C34CBC"/>
    <w:rsid w:val="00C35156"/>
    <w:rsid w:val="00C37CED"/>
    <w:rsid w:val="00C400BF"/>
    <w:rsid w:val="00C40217"/>
    <w:rsid w:val="00C4111B"/>
    <w:rsid w:val="00C433CD"/>
    <w:rsid w:val="00C43958"/>
    <w:rsid w:val="00C4483B"/>
    <w:rsid w:val="00C4518F"/>
    <w:rsid w:val="00C459CE"/>
    <w:rsid w:val="00C45FA2"/>
    <w:rsid w:val="00C46C40"/>
    <w:rsid w:val="00C472A3"/>
    <w:rsid w:val="00C47660"/>
    <w:rsid w:val="00C51518"/>
    <w:rsid w:val="00C525C2"/>
    <w:rsid w:val="00C52D92"/>
    <w:rsid w:val="00C53A86"/>
    <w:rsid w:val="00C557D9"/>
    <w:rsid w:val="00C55AE8"/>
    <w:rsid w:val="00C56003"/>
    <w:rsid w:val="00C56E92"/>
    <w:rsid w:val="00C571C6"/>
    <w:rsid w:val="00C57D65"/>
    <w:rsid w:val="00C601C5"/>
    <w:rsid w:val="00C61248"/>
    <w:rsid w:val="00C62CDD"/>
    <w:rsid w:val="00C633A1"/>
    <w:rsid w:val="00C645C5"/>
    <w:rsid w:val="00C6543D"/>
    <w:rsid w:val="00C659CE"/>
    <w:rsid w:val="00C65D8B"/>
    <w:rsid w:val="00C703AE"/>
    <w:rsid w:val="00C703BB"/>
    <w:rsid w:val="00C7136F"/>
    <w:rsid w:val="00C715A3"/>
    <w:rsid w:val="00C7229E"/>
    <w:rsid w:val="00C728AD"/>
    <w:rsid w:val="00C735B3"/>
    <w:rsid w:val="00C742B6"/>
    <w:rsid w:val="00C744AD"/>
    <w:rsid w:val="00C74AA2"/>
    <w:rsid w:val="00C75486"/>
    <w:rsid w:val="00C75B93"/>
    <w:rsid w:val="00C761C2"/>
    <w:rsid w:val="00C7688C"/>
    <w:rsid w:val="00C77D85"/>
    <w:rsid w:val="00C800A4"/>
    <w:rsid w:val="00C801A4"/>
    <w:rsid w:val="00C8231C"/>
    <w:rsid w:val="00C83000"/>
    <w:rsid w:val="00C848A2"/>
    <w:rsid w:val="00C84C96"/>
    <w:rsid w:val="00C850B0"/>
    <w:rsid w:val="00C8560A"/>
    <w:rsid w:val="00C85D2F"/>
    <w:rsid w:val="00C868CB"/>
    <w:rsid w:val="00C90693"/>
    <w:rsid w:val="00C912C9"/>
    <w:rsid w:val="00C92857"/>
    <w:rsid w:val="00C93938"/>
    <w:rsid w:val="00C943A0"/>
    <w:rsid w:val="00C9461A"/>
    <w:rsid w:val="00C946D0"/>
    <w:rsid w:val="00C9498F"/>
    <w:rsid w:val="00C94AAF"/>
    <w:rsid w:val="00C94B9E"/>
    <w:rsid w:val="00C96215"/>
    <w:rsid w:val="00C96622"/>
    <w:rsid w:val="00C975B2"/>
    <w:rsid w:val="00CA1672"/>
    <w:rsid w:val="00CA27C9"/>
    <w:rsid w:val="00CA368D"/>
    <w:rsid w:val="00CA616D"/>
    <w:rsid w:val="00CA68D5"/>
    <w:rsid w:val="00CA6E0B"/>
    <w:rsid w:val="00CB0FA2"/>
    <w:rsid w:val="00CB1422"/>
    <w:rsid w:val="00CB1D72"/>
    <w:rsid w:val="00CB21A2"/>
    <w:rsid w:val="00CB21DB"/>
    <w:rsid w:val="00CB2AE0"/>
    <w:rsid w:val="00CB437A"/>
    <w:rsid w:val="00CB46E2"/>
    <w:rsid w:val="00CB4AF2"/>
    <w:rsid w:val="00CB4FA9"/>
    <w:rsid w:val="00CB6E5C"/>
    <w:rsid w:val="00CB79D5"/>
    <w:rsid w:val="00CB7FC1"/>
    <w:rsid w:val="00CC04A8"/>
    <w:rsid w:val="00CC09C3"/>
    <w:rsid w:val="00CC0EE5"/>
    <w:rsid w:val="00CC1913"/>
    <w:rsid w:val="00CC29BF"/>
    <w:rsid w:val="00CC2EF3"/>
    <w:rsid w:val="00CC3EB7"/>
    <w:rsid w:val="00CC4BB7"/>
    <w:rsid w:val="00CC593A"/>
    <w:rsid w:val="00CC5C85"/>
    <w:rsid w:val="00CC6850"/>
    <w:rsid w:val="00CD116B"/>
    <w:rsid w:val="00CD257E"/>
    <w:rsid w:val="00CD2898"/>
    <w:rsid w:val="00CD45E6"/>
    <w:rsid w:val="00CD4CA9"/>
    <w:rsid w:val="00CD5E0E"/>
    <w:rsid w:val="00CD5E48"/>
    <w:rsid w:val="00CD63CA"/>
    <w:rsid w:val="00CD6C88"/>
    <w:rsid w:val="00CD7827"/>
    <w:rsid w:val="00CD7FED"/>
    <w:rsid w:val="00CE0D1E"/>
    <w:rsid w:val="00CE3B18"/>
    <w:rsid w:val="00CE4E5E"/>
    <w:rsid w:val="00CE65B9"/>
    <w:rsid w:val="00CE72F2"/>
    <w:rsid w:val="00CF166F"/>
    <w:rsid w:val="00CF173C"/>
    <w:rsid w:val="00CF1841"/>
    <w:rsid w:val="00CF2389"/>
    <w:rsid w:val="00CF24F2"/>
    <w:rsid w:val="00CF2C1E"/>
    <w:rsid w:val="00CF3667"/>
    <w:rsid w:val="00CF4C1D"/>
    <w:rsid w:val="00CF679B"/>
    <w:rsid w:val="00CF6B1F"/>
    <w:rsid w:val="00CF7265"/>
    <w:rsid w:val="00CF7757"/>
    <w:rsid w:val="00D013FE"/>
    <w:rsid w:val="00D021CD"/>
    <w:rsid w:val="00D0298C"/>
    <w:rsid w:val="00D03612"/>
    <w:rsid w:val="00D03653"/>
    <w:rsid w:val="00D03721"/>
    <w:rsid w:val="00D03BD3"/>
    <w:rsid w:val="00D03E44"/>
    <w:rsid w:val="00D044A0"/>
    <w:rsid w:val="00D05272"/>
    <w:rsid w:val="00D06061"/>
    <w:rsid w:val="00D06CC2"/>
    <w:rsid w:val="00D06FE0"/>
    <w:rsid w:val="00D07353"/>
    <w:rsid w:val="00D10804"/>
    <w:rsid w:val="00D10B0E"/>
    <w:rsid w:val="00D11DCF"/>
    <w:rsid w:val="00D127E1"/>
    <w:rsid w:val="00D12883"/>
    <w:rsid w:val="00D1354E"/>
    <w:rsid w:val="00D142B2"/>
    <w:rsid w:val="00D14D53"/>
    <w:rsid w:val="00D20658"/>
    <w:rsid w:val="00D20A40"/>
    <w:rsid w:val="00D217B2"/>
    <w:rsid w:val="00D21E0C"/>
    <w:rsid w:val="00D2220C"/>
    <w:rsid w:val="00D22C1A"/>
    <w:rsid w:val="00D22DB6"/>
    <w:rsid w:val="00D22DE0"/>
    <w:rsid w:val="00D2321F"/>
    <w:rsid w:val="00D25326"/>
    <w:rsid w:val="00D2561D"/>
    <w:rsid w:val="00D25744"/>
    <w:rsid w:val="00D26A7E"/>
    <w:rsid w:val="00D27843"/>
    <w:rsid w:val="00D27902"/>
    <w:rsid w:val="00D27FC7"/>
    <w:rsid w:val="00D305D4"/>
    <w:rsid w:val="00D319F0"/>
    <w:rsid w:val="00D31AB7"/>
    <w:rsid w:val="00D32749"/>
    <w:rsid w:val="00D348C1"/>
    <w:rsid w:val="00D35A03"/>
    <w:rsid w:val="00D36D56"/>
    <w:rsid w:val="00D405CD"/>
    <w:rsid w:val="00D424E4"/>
    <w:rsid w:val="00D43499"/>
    <w:rsid w:val="00D44222"/>
    <w:rsid w:val="00D44852"/>
    <w:rsid w:val="00D45876"/>
    <w:rsid w:val="00D47662"/>
    <w:rsid w:val="00D476B0"/>
    <w:rsid w:val="00D47D49"/>
    <w:rsid w:val="00D50024"/>
    <w:rsid w:val="00D51430"/>
    <w:rsid w:val="00D51C07"/>
    <w:rsid w:val="00D5275D"/>
    <w:rsid w:val="00D52839"/>
    <w:rsid w:val="00D529BD"/>
    <w:rsid w:val="00D5414D"/>
    <w:rsid w:val="00D549B1"/>
    <w:rsid w:val="00D55593"/>
    <w:rsid w:val="00D55AE7"/>
    <w:rsid w:val="00D56514"/>
    <w:rsid w:val="00D567B3"/>
    <w:rsid w:val="00D56FCD"/>
    <w:rsid w:val="00D577AE"/>
    <w:rsid w:val="00D57B7E"/>
    <w:rsid w:val="00D604C4"/>
    <w:rsid w:val="00D615D0"/>
    <w:rsid w:val="00D62311"/>
    <w:rsid w:val="00D630B2"/>
    <w:rsid w:val="00D657FD"/>
    <w:rsid w:val="00D6623B"/>
    <w:rsid w:val="00D662E3"/>
    <w:rsid w:val="00D66591"/>
    <w:rsid w:val="00D667DC"/>
    <w:rsid w:val="00D66F3B"/>
    <w:rsid w:val="00D67807"/>
    <w:rsid w:val="00D678F8"/>
    <w:rsid w:val="00D67CE7"/>
    <w:rsid w:val="00D70172"/>
    <w:rsid w:val="00D70E1A"/>
    <w:rsid w:val="00D70FC5"/>
    <w:rsid w:val="00D7128E"/>
    <w:rsid w:val="00D72680"/>
    <w:rsid w:val="00D7281C"/>
    <w:rsid w:val="00D72A76"/>
    <w:rsid w:val="00D77EEF"/>
    <w:rsid w:val="00D8038D"/>
    <w:rsid w:val="00D81322"/>
    <w:rsid w:val="00D81434"/>
    <w:rsid w:val="00D822DD"/>
    <w:rsid w:val="00D824CC"/>
    <w:rsid w:val="00D82E47"/>
    <w:rsid w:val="00D845D3"/>
    <w:rsid w:val="00D84761"/>
    <w:rsid w:val="00D8581E"/>
    <w:rsid w:val="00D86CDA"/>
    <w:rsid w:val="00D87A2D"/>
    <w:rsid w:val="00D87C01"/>
    <w:rsid w:val="00D87CF5"/>
    <w:rsid w:val="00D87FF0"/>
    <w:rsid w:val="00D903CA"/>
    <w:rsid w:val="00D90919"/>
    <w:rsid w:val="00D91018"/>
    <w:rsid w:val="00D910C4"/>
    <w:rsid w:val="00D91242"/>
    <w:rsid w:val="00D91DDE"/>
    <w:rsid w:val="00D92358"/>
    <w:rsid w:val="00D93030"/>
    <w:rsid w:val="00D94C30"/>
    <w:rsid w:val="00D94EC4"/>
    <w:rsid w:val="00D95C4F"/>
    <w:rsid w:val="00D95DBF"/>
    <w:rsid w:val="00D96561"/>
    <w:rsid w:val="00D965BB"/>
    <w:rsid w:val="00D972C7"/>
    <w:rsid w:val="00DA014C"/>
    <w:rsid w:val="00DA032F"/>
    <w:rsid w:val="00DA18D3"/>
    <w:rsid w:val="00DA2575"/>
    <w:rsid w:val="00DA3A13"/>
    <w:rsid w:val="00DA3A4E"/>
    <w:rsid w:val="00DA63B2"/>
    <w:rsid w:val="00DA6FC2"/>
    <w:rsid w:val="00DA7351"/>
    <w:rsid w:val="00DA7D8F"/>
    <w:rsid w:val="00DB00FD"/>
    <w:rsid w:val="00DB0881"/>
    <w:rsid w:val="00DB095C"/>
    <w:rsid w:val="00DB2611"/>
    <w:rsid w:val="00DB2DBE"/>
    <w:rsid w:val="00DB363C"/>
    <w:rsid w:val="00DB46FC"/>
    <w:rsid w:val="00DB5846"/>
    <w:rsid w:val="00DB62CF"/>
    <w:rsid w:val="00DB6FCB"/>
    <w:rsid w:val="00DB74B1"/>
    <w:rsid w:val="00DC00D2"/>
    <w:rsid w:val="00DC0A01"/>
    <w:rsid w:val="00DC1845"/>
    <w:rsid w:val="00DC341B"/>
    <w:rsid w:val="00DC35F3"/>
    <w:rsid w:val="00DC4C75"/>
    <w:rsid w:val="00DC4E14"/>
    <w:rsid w:val="00DC4F59"/>
    <w:rsid w:val="00DC51BB"/>
    <w:rsid w:val="00DC51CD"/>
    <w:rsid w:val="00DC53CF"/>
    <w:rsid w:val="00DC5FA0"/>
    <w:rsid w:val="00DC66D8"/>
    <w:rsid w:val="00DC7795"/>
    <w:rsid w:val="00DD217F"/>
    <w:rsid w:val="00DD2EB5"/>
    <w:rsid w:val="00DD4A23"/>
    <w:rsid w:val="00DD55E0"/>
    <w:rsid w:val="00DD681F"/>
    <w:rsid w:val="00DD7A0B"/>
    <w:rsid w:val="00DD7D11"/>
    <w:rsid w:val="00DE00CC"/>
    <w:rsid w:val="00DE157A"/>
    <w:rsid w:val="00DE1FCF"/>
    <w:rsid w:val="00DE2C54"/>
    <w:rsid w:val="00DE3918"/>
    <w:rsid w:val="00DE4705"/>
    <w:rsid w:val="00DE4C91"/>
    <w:rsid w:val="00DE50DB"/>
    <w:rsid w:val="00DE5A63"/>
    <w:rsid w:val="00DE6872"/>
    <w:rsid w:val="00DE77F6"/>
    <w:rsid w:val="00DF001D"/>
    <w:rsid w:val="00DF004B"/>
    <w:rsid w:val="00DF0363"/>
    <w:rsid w:val="00DF201C"/>
    <w:rsid w:val="00DF212A"/>
    <w:rsid w:val="00DF3B43"/>
    <w:rsid w:val="00DF4BF0"/>
    <w:rsid w:val="00DF563B"/>
    <w:rsid w:val="00DF5751"/>
    <w:rsid w:val="00DF5924"/>
    <w:rsid w:val="00DF619B"/>
    <w:rsid w:val="00DF7346"/>
    <w:rsid w:val="00DF76F8"/>
    <w:rsid w:val="00DF7B7F"/>
    <w:rsid w:val="00DF7F2A"/>
    <w:rsid w:val="00E00654"/>
    <w:rsid w:val="00E00979"/>
    <w:rsid w:val="00E00DD6"/>
    <w:rsid w:val="00E01293"/>
    <w:rsid w:val="00E014A2"/>
    <w:rsid w:val="00E01A8E"/>
    <w:rsid w:val="00E025CC"/>
    <w:rsid w:val="00E02907"/>
    <w:rsid w:val="00E032FE"/>
    <w:rsid w:val="00E05F27"/>
    <w:rsid w:val="00E06077"/>
    <w:rsid w:val="00E0639A"/>
    <w:rsid w:val="00E075EA"/>
    <w:rsid w:val="00E07D02"/>
    <w:rsid w:val="00E07D8D"/>
    <w:rsid w:val="00E07E65"/>
    <w:rsid w:val="00E07EF2"/>
    <w:rsid w:val="00E103BE"/>
    <w:rsid w:val="00E10413"/>
    <w:rsid w:val="00E10810"/>
    <w:rsid w:val="00E10A1D"/>
    <w:rsid w:val="00E110F3"/>
    <w:rsid w:val="00E12100"/>
    <w:rsid w:val="00E12838"/>
    <w:rsid w:val="00E13EEB"/>
    <w:rsid w:val="00E13F7C"/>
    <w:rsid w:val="00E14F3B"/>
    <w:rsid w:val="00E14FF3"/>
    <w:rsid w:val="00E203F5"/>
    <w:rsid w:val="00E20B66"/>
    <w:rsid w:val="00E20E07"/>
    <w:rsid w:val="00E20E94"/>
    <w:rsid w:val="00E211DA"/>
    <w:rsid w:val="00E225BD"/>
    <w:rsid w:val="00E226B2"/>
    <w:rsid w:val="00E22D7B"/>
    <w:rsid w:val="00E2320E"/>
    <w:rsid w:val="00E234F3"/>
    <w:rsid w:val="00E24ACD"/>
    <w:rsid w:val="00E24B91"/>
    <w:rsid w:val="00E24D24"/>
    <w:rsid w:val="00E25249"/>
    <w:rsid w:val="00E25F35"/>
    <w:rsid w:val="00E27A1A"/>
    <w:rsid w:val="00E27E24"/>
    <w:rsid w:val="00E31857"/>
    <w:rsid w:val="00E31CF6"/>
    <w:rsid w:val="00E33540"/>
    <w:rsid w:val="00E343F0"/>
    <w:rsid w:val="00E34945"/>
    <w:rsid w:val="00E34C52"/>
    <w:rsid w:val="00E35580"/>
    <w:rsid w:val="00E36499"/>
    <w:rsid w:val="00E36A0D"/>
    <w:rsid w:val="00E412FF"/>
    <w:rsid w:val="00E41AF2"/>
    <w:rsid w:val="00E42482"/>
    <w:rsid w:val="00E428F7"/>
    <w:rsid w:val="00E440AB"/>
    <w:rsid w:val="00E443CF"/>
    <w:rsid w:val="00E45ED7"/>
    <w:rsid w:val="00E479A3"/>
    <w:rsid w:val="00E479B4"/>
    <w:rsid w:val="00E50049"/>
    <w:rsid w:val="00E513A9"/>
    <w:rsid w:val="00E51621"/>
    <w:rsid w:val="00E524FC"/>
    <w:rsid w:val="00E560B5"/>
    <w:rsid w:val="00E57DDC"/>
    <w:rsid w:val="00E60A4C"/>
    <w:rsid w:val="00E60A61"/>
    <w:rsid w:val="00E60ABD"/>
    <w:rsid w:val="00E60CBF"/>
    <w:rsid w:val="00E61AFC"/>
    <w:rsid w:val="00E623AC"/>
    <w:rsid w:val="00E63205"/>
    <w:rsid w:val="00E654E8"/>
    <w:rsid w:val="00E65F06"/>
    <w:rsid w:val="00E669D0"/>
    <w:rsid w:val="00E6720F"/>
    <w:rsid w:val="00E677E1"/>
    <w:rsid w:val="00E678A1"/>
    <w:rsid w:val="00E679A9"/>
    <w:rsid w:val="00E67AA0"/>
    <w:rsid w:val="00E70C44"/>
    <w:rsid w:val="00E713D2"/>
    <w:rsid w:val="00E713EB"/>
    <w:rsid w:val="00E72B03"/>
    <w:rsid w:val="00E72EDA"/>
    <w:rsid w:val="00E752B7"/>
    <w:rsid w:val="00E75AE3"/>
    <w:rsid w:val="00E75C7D"/>
    <w:rsid w:val="00E775C5"/>
    <w:rsid w:val="00E803B2"/>
    <w:rsid w:val="00E81105"/>
    <w:rsid w:val="00E811DD"/>
    <w:rsid w:val="00E81F0E"/>
    <w:rsid w:val="00E829BA"/>
    <w:rsid w:val="00E83367"/>
    <w:rsid w:val="00E83EEE"/>
    <w:rsid w:val="00E86306"/>
    <w:rsid w:val="00E86A5F"/>
    <w:rsid w:val="00E86ECC"/>
    <w:rsid w:val="00E87183"/>
    <w:rsid w:val="00E87BAB"/>
    <w:rsid w:val="00E907F2"/>
    <w:rsid w:val="00E914FC"/>
    <w:rsid w:val="00E91910"/>
    <w:rsid w:val="00E9291F"/>
    <w:rsid w:val="00E9311B"/>
    <w:rsid w:val="00E9322E"/>
    <w:rsid w:val="00E93687"/>
    <w:rsid w:val="00E943FC"/>
    <w:rsid w:val="00E954FE"/>
    <w:rsid w:val="00E96010"/>
    <w:rsid w:val="00E96EA7"/>
    <w:rsid w:val="00E973E5"/>
    <w:rsid w:val="00E974EC"/>
    <w:rsid w:val="00E97C1C"/>
    <w:rsid w:val="00EA0404"/>
    <w:rsid w:val="00EA0BC2"/>
    <w:rsid w:val="00EA0C68"/>
    <w:rsid w:val="00EA0D19"/>
    <w:rsid w:val="00EA0D7E"/>
    <w:rsid w:val="00EA0D8B"/>
    <w:rsid w:val="00EA189B"/>
    <w:rsid w:val="00EA1CD6"/>
    <w:rsid w:val="00EA241F"/>
    <w:rsid w:val="00EA32E3"/>
    <w:rsid w:val="00EA3506"/>
    <w:rsid w:val="00EA3E98"/>
    <w:rsid w:val="00EA3F11"/>
    <w:rsid w:val="00EA4125"/>
    <w:rsid w:val="00EA4AAE"/>
    <w:rsid w:val="00EA4C94"/>
    <w:rsid w:val="00EA5DE2"/>
    <w:rsid w:val="00EA6214"/>
    <w:rsid w:val="00EA667D"/>
    <w:rsid w:val="00EA6B96"/>
    <w:rsid w:val="00EA6C04"/>
    <w:rsid w:val="00EA717E"/>
    <w:rsid w:val="00EA7C6D"/>
    <w:rsid w:val="00EA7D55"/>
    <w:rsid w:val="00EB0B1D"/>
    <w:rsid w:val="00EB1650"/>
    <w:rsid w:val="00EB22C7"/>
    <w:rsid w:val="00EB2C22"/>
    <w:rsid w:val="00EB337A"/>
    <w:rsid w:val="00EB34F1"/>
    <w:rsid w:val="00EB4FCF"/>
    <w:rsid w:val="00EB5AB2"/>
    <w:rsid w:val="00EB793A"/>
    <w:rsid w:val="00EC0986"/>
    <w:rsid w:val="00EC11D7"/>
    <w:rsid w:val="00EC1ECE"/>
    <w:rsid w:val="00EC2048"/>
    <w:rsid w:val="00EC2050"/>
    <w:rsid w:val="00EC2484"/>
    <w:rsid w:val="00EC27D9"/>
    <w:rsid w:val="00EC42A5"/>
    <w:rsid w:val="00EC4DD6"/>
    <w:rsid w:val="00EC4EB6"/>
    <w:rsid w:val="00EC4FED"/>
    <w:rsid w:val="00EC5076"/>
    <w:rsid w:val="00EC5A2C"/>
    <w:rsid w:val="00ED0A72"/>
    <w:rsid w:val="00ED1450"/>
    <w:rsid w:val="00ED15EC"/>
    <w:rsid w:val="00ED3336"/>
    <w:rsid w:val="00ED339D"/>
    <w:rsid w:val="00ED42C4"/>
    <w:rsid w:val="00ED4E72"/>
    <w:rsid w:val="00ED5DA9"/>
    <w:rsid w:val="00ED741B"/>
    <w:rsid w:val="00ED7C3D"/>
    <w:rsid w:val="00EE03D8"/>
    <w:rsid w:val="00EE24B5"/>
    <w:rsid w:val="00EE3381"/>
    <w:rsid w:val="00EE349F"/>
    <w:rsid w:val="00EE39DF"/>
    <w:rsid w:val="00EE41EF"/>
    <w:rsid w:val="00EE4DFD"/>
    <w:rsid w:val="00EE4E88"/>
    <w:rsid w:val="00EE4EBC"/>
    <w:rsid w:val="00EE7012"/>
    <w:rsid w:val="00EF0CF0"/>
    <w:rsid w:val="00EF0D33"/>
    <w:rsid w:val="00EF172C"/>
    <w:rsid w:val="00EF2A38"/>
    <w:rsid w:val="00EF50CD"/>
    <w:rsid w:val="00EF5C3F"/>
    <w:rsid w:val="00EF6B2E"/>
    <w:rsid w:val="00F00C48"/>
    <w:rsid w:val="00F01FCB"/>
    <w:rsid w:val="00F029C7"/>
    <w:rsid w:val="00F03BFF"/>
    <w:rsid w:val="00F03F80"/>
    <w:rsid w:val="00F059E7"/>
    <w:rsid w:val="00F05DF2"/>
    <w:rsid w:val="00F0611E"/>
    <w:rsid w:val="00F07C4D"/>
    <w:rsid w:val="00F105B9"/>
    <w:rsid w:val="00F1104C"/>
    <w:rsid w:val="00F11086"/>
    <w:rsid w:val="00F12EB1"/>
    <w:rsid w:val="00F12FFD"/>
    <w:rsid w:val="00F14F5F"/>
    <w:rsid w:val="00F1556C"/>
    <w:rsid w:val="00F15641"/>
    <w:rsid w:val="00F15844"/>
    <w:rsid w:val="00F15E96"/>
    <w:rsid w:val="00F16EE0"/>
    <w:rsid w:val="00F17308"/>
    <w:rsid w:val="00F174EF"/>
    <w:rsid w:val="00F17EF0"/>
    <w:rsid w:val="00F20C9D"/>
    <w:rsid w:val="00F21BF3"/>
    <w:rsid w:val="00F2310F"/>
    <w:rsid w:val="00F23190"/>
    <w:rsid w:val="00F2363D"/>
    <w:rsid w:val="00F25A68"/>
    <w:rsid w:val="00F26378"/>
    <w:rsid w:val="00F27B24"/>
    <w:rsid w:val="00F30079"/>
    <w:rsid w:val="00F300B3"/>
    <w:rsid w:val="00F30215"/>
    <w:rsid w:val="00F3053F"/>
    <w:rsid w:val="00F305C4"/>
    <w:rsid w:val="00F31381"/>
    <w:rsid w:val="00F3157F"/>
    <w:rsid w:val="00F31C95"/>
    <w:rsid w:val="00F31FE4"/>
    <w:rsid w:val="00F33FDF"/>
    <w:rsid w:val="00F349C4"/>
    <w:rsid w:val="00F3597B"/>
    <w:rsid w:val="00F369DB"/>
    <w:rsid w:val="00F36D34"/>
    <w:rsid w:val="00F40088"/>
    <w:rsid w:val="00F401E7"/>
    <w:rsid w:val="00F413D6"/>
    <w:rsid w:val="00F41557"/>
    <w:rsid w:val="00F41CB6"/>
    <w:rsid w:val="00F421C6"/>
    <w:rsid w:val="00F42700"/>
    <w:rsid w:val="00F4298D"/>
    <w:rsid w:val="00F42A57"/>
    <w:rsid w:val="00F42EE8"/>
    <w:rsid w:val="00F44C2C"/>
    <w:rsid w:val="00F44E04"/>
    <w:rsid w:val="00F45BCD"/>
    <w:rsid w:val="00F472F7"/>
    <w:rsid w:val="00F509C7"/>
    <w:rsid w:val="00F517D3"/>
    <w:rsid w:val="00F51999"/>
    <w:rsid w:val="00F54F21"/>
    <w:rsid w:val="00F5591A"/>
    <w:rsid w:val="00F56EF8"/>
    <w:rsid w:val="00F57C01"/>
    <w:rsid w:val="00F57F1B"/>
    <w:rsid w:val="00F61219"/>
    <w:rsid w:val="00F6283B"/>
    <w:rsid w:val="00F63A2F"/>
    <w:rsid w:val="00F64788"/>
    <w:rsid w:val="00F671A0"/>
    <w:rsid w:val="00F67487"/>
    <w:rsid w:val="00F67B03"/>
    <w:rsid w:val="00F706C6"/>
    <w:rsid w:val="00F7081D"/>
    <w:rsid w:val="00F71CCF"/>
    <w:rsid w:val="00F72435"/>
    <w:rsid w:val="00F72B4F"/>
    <w:rsid w:val="00F72C31"/>
    <w:rsid w:val="00F7389C"/>
    <w:rsid w:val="00F73D4C"/>
    <w:rsid w:val="00F7475E"/>
    <w:rsid w:val="00F80156"/>
    <w:rsid w:val="00F80973"/>
    <w:rsid w:val="00F81030"/>
    <w:rsid w:val="00F81BE8"/>
    <w:rsid w:val="00F81C8D"/>
    <w:rsid w:val="00F839D4"/>
    <w:rsid w:val="00F84BD9"/>
    <w:rsid w:val="00F85428"/>
    <w:rsid w:val="00F90120"/>
    <w:rsid w:val="00F91842"/>
    <w:rsid w:val="00F91A28"/>
    <w:rsid w:val="00F91B66"/>
    <w:rsid w:val="00F91CFD"/>
    <w:rsid w:val="00F91DFF"/>
    <w:rsid w:val="00F92B96"/>
    <w:rsid w:val="00F93D1C"/>
    <w:rsid w:val="00F94CE6"/>
    <w:rsid w:val="00F95680"/>
    <w:rsid w:val="00F95DB6"/>
    <w:rsid w:val="00FA0781"/>
    <w:rsid w:val="00FA14AA"/>
    <w:rsid w:val="00FA2274"/>
    <w:rsid w:val="00FA2ACD"/>
    <w:rsid w:val="00FA2EED"/>
    <w:rsid w:val="00FA331B"/>
    <w:rsid w:val="00FA33B0"/>
    <w:rsid w:val="00FA3E21"/>
    <w:rsid w:val="00FA51BA"/>
    <w:rsid w:val="00FA597E"/>
    <w:rsid w:val="00FB004A"/>
    <w:rsid w:val="00FB016A"/>
    <w:rsid w:val="00FB0205"/>
    <w:rsid w:val="00FB17FA"/>
    <w:rsid w:val="00FB28F5"/>
    <w:rsid w:val="00FB3252"/>
    <w:rsid w:val="00FB3503"/>
    <w:rsid w:val="00FB3E4A"/>
    <w:rsid w:val="00FB4F62"/>
    <w:rsid w:val="00FB53D3"/>
    <w:rsid w:val="00FB563E"/>
    <w:rsid w:val="00FB5826"/>
    <w:rsid w:val="00FB5A75"/>
    <w:rsid w:val="00FB6FC1"/>
    <w:rsid w:val="00FB7F8F"/>
    <w:rsid w:val="00FC0125"/>
    <w:rsid w:val="00FC096F"/>
    <w:rsid w:val="00FC0CF1"/>
    <w:rsid w:val="00FC0F07"/>
    <w:rsid w:val="00FC1BE6"/>
    <w:rsid w:val="00FC20F0"/>
    <w:rsid w:val="00FC2EE4"/>
    <w:rsid w:val="00FC3F6A"/>
    <w:rsid w:val="00FC4FD4"/>
    <w:rsid w:val="00FC5C11"/>
    <w:rsid w:val="00FC67B0"/>
    <w:rsid w:val="00FC68AE"/>
    <w:rsid w:val="00FC7724"/>
    <w:rsid w:val="00FD01FA"/>
    <w:rsid w:val="00FD11FD"/>
    <w:rsid w:val="00FD1B8C"/>
    <w:rsid w:val="00FD1D8B"/>
    <w:rsid w:val="00FD4336"/>
    <w:rsid w:val="00FD5AF5"/>
    <w:rsid w:val="00FD746A"/>
    <w:rsid w:val="00FD7797"/>
    <w:rsid w:val="00FD7F42"/>
    <w:rsid w:val="00FE02CC"/>
    <w:rsid w:val="00FE0356"/>
    <w:rsid w:val="00FE08A2"/>
    <w:rsid w:val="00FE1C48"/>
    <w:rsid w:val="00FE3514"/>
    <w:rsid w:val="00FE43AD"/>
    <w:rsid w:val="00FE43D8"/>
    <w:rsid w:val="00FE49F0"/>
    <w:rsid w:val="00FE4E1C"/>
    <w:rsid w:val="00FE5AA2"/>
    <w:rsid w:val="00FE6AB9"/>
    <w:rsid w:val="00FE7A86"/>
    <w:rsid w:val="00FF165F"/>
    <w:rsid w:val="00FF203E"/>
    <w:rsid w:val="00FF3452"/>
    <w:rsid w:val="00FF351D"/>
    <w:rsid w:val="00FF36E5"/>
    <w:rsid w:val="00FF41A4"/>
    <w:rsid w:val="00FF6316"/>
    <w:rsid w:val="00FF7ACB"/>
    <w:rsid w:val="00FF7B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E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C5C8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C5C85"/>
    <w:rPr>
      <w:rFonts w:ascii="Tahoma" w:hAnsi="Tahoma" w:cs="Tahoma"/>
      <w:sz w:val="16"/>
      <w:szCs w:val="16"/>
    </w:rPr>
  </w:style>
  <w:style w:type="paragraph" w:customStyle="1" w:styleId="0Standard">
    <w:name w:val="0 Standard"/>
    <w:rsid w:val="00A32A54"/>
    <w:pPr>
      <w:spacing w:after="0" w:line="255" w:lineRule="exact"/>
      <w:ind w:firstLine="221"/>
      <w:jc w:val="both"/>
    </w:pPr>
    <w:rPr>
      <w:rFonts w:ascii="Times New Roman" w:eastAsia="Times New Roman" w:hAnsi="Times New Roman" w:cs="Times New Roman"/>
      <w:sz w:val="21"/>
      <w:szCs w:val="20"/>
      <w:lang w:eastAsia="de-DE"/>
    </w:rPr>
  </w:style>
  <w:style w:type="paragraph" w:styleId="Funotentext">
    <w:name w:val="footnote text"/>
    <w:basedOn w:val="Standard"/>
    <w:link w:val="FunotentextZeichen"/>
    <w:uiPriority w:val="99"/>
    <w:unhideWhenUsed/>
    <w:rsid w:val="00582092"/>
    <w:pPr>
      <w:spacing w:after="0" w:line="240" w:lineRule="auto"/>
    </w:pPr>
    <w:rPr>
      <w:sz w:val="20"/>
      <w:szCs w:val="20"/>
    </w:rPr>
  </w:style>
  <w:style w:type="character" w:customStyle="1" w:styleId="FunotentextZeichen">
    <w:name w:val="Fußnotentext Zeichen"/>
    <w:basedOn w:val="Absatzstandardschriftart"/>
    <w:link w:val="Funotentext"/>
    <w:uiPriority w:val="99"/>
    <w:rsid w:val="00582092"/>
    <w:rPr>
      <w:sz w:val="20"/>
      <w:szCs w:val="20"/>
    </w:rPr>
  </w:style>
  <w:style w:type="character" w:styleId="Funotenzeichen">
    <w:name w:val="footnote reference"/>
    <w:basedOn w:val="Absatzstandardschriftart"/>
    <w:uiPriority w:val="99"/>
    <w:unhideWhenUsed/>
    <w:rsid w:val="00582092"/>
    <w:rPr>
      <w:vertAlign w:val="superscript"/>
    </w:rPr>
  </w:style>
  <w:style w:type="paragraph" w:styleId="Kopfzeile">
    <w:name w:val="header"/>
    <w:basedOn w:val="Standard"/>
    <w:link w:val="KopfzeileZeichen"/>
    <w:uiPriority w:val="99"/>
    <w:unhideWhenUsed/>
    <w:rsid w:val="00F839D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F839D4"/>
  </w:style>
  <w:style w:type="paragraph" w:styleId="Fuzeile">
    <w:name w:val="footer"/>
    <w:basedOn w:val="Standard"/>
    <w:link w:val="FuzeileZeichen"/>
    <w:uiPriority w:val="99"/>
    <w:unhideWhenUsed/>
    <w:rsid w:val="00F839D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839D4"/>
  </w:style>
  <w:style w:type="paragraph" w:customStyle="1" w:styleId="Default">
    <w:name w:val="Default"/>
    <w:rsid w:val="001350A0"/>
    <w:pPr>
      <w:autoSpaceDE w:val="0"/>
      <w:autoSpaceDN w:val="0"/>
      <w:adjustRightInd w:val="0"/>
      <w:spacing w:after="0" w:line="240" w:lineRule="auto"/>
    </w:pPr>
    <w:rPr>
      <w:rFonts w:ascii="Calibri" w:eastAsia="Calibri" w:hAnsi="Calibri" w:cs="Calibri"/>
      <w:color w:val="000000"/>
      <w:sz w:val="24"/>
      <w:szCs w:val="24"/>
      <w:lang w:eastAsia="de-DE"/>
    </w:rPr>
  </w:style>
  <w:style w:type="paragraph" w:styleId="Listenabsatz">
    <w:name w:val="List Paragraph"/>
    <w:basedOn w:val="Standard"/>
    <w:uiPriority w:val="34"/>
    <w:qFormat/>
    <w:rsid w:val="001350A0"/>
    <w:pPr>
      <w:spacing w:after="0" w:line="240" w:lineRule="auto"/>
      <w:ind w:left="720"/>
      <w:contextualSpacing/>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944F8"/>
    <w:rPr>
      <w:sz w:val="18"/>
      <w:szCs w:val="18"/>
    </w:rPr>
  </w:style>
  <w:style w:type="paragraph" w:styleId="Kommentartext">
    <w:name w:val="annotation text"/>
    <w:basedOn w:val="Standard"/>
    <w:link w:val="KommentartextZeichen"/>
    <w:uiPriority w:val="99"/>
    <w:semiHidden/>
    <w:unhideWhenUsed/>
    <w:rsid w:val="008944F8"/>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8944F8"/>
    <w:rPr>
      <w:sz w:val="24"/>
      <w:szCs w:val="24"/>
    </w:rPr>
  </w:style>
  <w:style w:type="paragraph" w:styleId="Kommentarthema">
    <w:name w:val="annotation subject"/>
    <w:basedOn w:val="Kommentartext"/>
    <w:next w:val="Kommentartext"/>
    <w:link w:val="KommentarthemaZeichen"/>
    <w:uiPriority w:val="99"/>
    <w:semiHidden/>
    <w:unhideWhenUsed/>
    <w:rsid w:val="008944F8"/>
    <w:rPr>
      <w:b/>
      <w:bCs/>
      <w:sz w:val="20"/>
      <w:szCs w:val="20"/>
    </w:rPr>
  </w:style>
  <w:style w:type="character" w:customStyle="1" w:styleId="KommentarthemaZeichen">
    <w:name w:val="Kommentarthema Zeichen"/>
    <w:basedOn w:val="KommentartextZeichen"/>
    <w:link w:val="Kommentarthema"/>
    <w:uiPriority w:val="99"/>
    <w:semiHidden/>
    <w:rsid w:val="008944F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C5C8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C5C85"/>
    <w:rPr>
      <w:rFonts w:ascii="Tahoma" w:hAnsi="Tahoma" w:cs="Tahoma"/>
      <w:sz w:val="16"/>
      <w:szCs w:val="16"/>
    </w:rPr>
  </w:style>
  <w:style w:type="paragraph" w:customStyle="1" w:styleId="0Standard">
    <w:name w:val="0 Standard"/>
    <w:rsid w:val="00A32A54"/>
    <w:pPr>
      <w:spacing w:after="0" w:line="255" w:lineRule="exact"/>
      <w:ind w:firstLine="221"/>
      <w:jc w:val="both"/>
    </w:pPr>
    <w:rPr>
      <w:rFonts w:ascii="Times New Roman" w:eastAsia="Times New Roman" w:hAnsi="Times New Roman" w:cs="Times New Roman"/>
      <w:sz w:val="21"/>
      <w:szCs w:val="20"/>
      <w:lang w:eastAsia="de-DE"/>
    </w:rPr>
  </w:style>
  <w:style w:type="paragraph" w:styleId="Funotentext">
    <w:name w:val="footnote text"/>
    <w:basedOn w:val="Standard"/>
    <w:link w:val="FunotentextZeichen"/>
    <w:uiPriority w:val="99"/>
    <w:unhideWhenUsed/>
    <w:rsid w:val="00582092"/>
    <w:pPr>
      <w:spacing w:after="0" w:line="240" w:lineRule="auto"/>
    </w:pPr>
    <w:rPr>
      <w:sz w:val="20"/>
      <w:szCs w:val="20"/>
    </w:rPr>
  </w:style>
  <w:style w:type="character" w:customStyle="1" w:styleId="FunotentextZeichen">
    <w:name w:val="Fußnotentext Zeichen"/>
    <w:basedOn w:val="Absatzstandardschriftart"/>
    <w:link w:val="Funotentext"/>
    <w:uiPriority w:val="99"/>
    <w:rsid w:val="00582092"/>
    <w:rPr>
      <w:sz w:val="20"/>
      <w:szCs w:val="20"/>
    </w:rPr>
  </w:style>
  <w:style w:type="character" w:styleId="Funotenzeichen">
    <w:name w:val="footnote reference"/>
    <w:basedOn w:val="Absatzstandardschriftart"/>
    <w:uiPriority w:val="99"/>
    <w:unhideWhenUsed/>
    <w:rsid w:val="00582092"/>
    <w:rPr>
      <w:vertAlign w:val="superscript"/>
    </w:rPr>
  </w:style>
  <w:style w:type="paragraph" w:styleId="Kopfzeile">
    <w:name w:val="header"/>
    <w:basedOn w:val="Standard"/>
    <w:link w:val="KopfzeileZeichen"/>
    <w:uiPriority w:val="99"/>
    <w:unhideWhenUsed/>
    <w:rsid w:val="00F839D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F839D4"/>
  </w:style>
  <w:style w:type="paragraph" w:styleId="Fuzeile">
    <w:name w:val="footer"/>
    <w:basedOn w:val="Standard"/>
    <w:link w:val="FuzeileZeichen"/>
    <w:uiPriority w:val="99"/>
    <w:unhideWhenUsed/>
    <w:rsid w:val="00F839D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839D4"/>
  </w:style>
  <w:style w:type="paragraph" w:customStyle="1" w:styleId="Default">
    <w:name w:val="Default"/>
    <w:rsid w:val="001350A0"/>
    <w:pPr>
      <w:autoSpaceDE w:val="0"/>
      <w:autoSpaceDN w:val="0"/>
      <w:adjustRightInd w:val="0"/>
      <w:spacing w:after="0" w:line="240" w:lineRule="auto"/>
    </w:pPr>
    <w:rPr>
      <w:rFonts w:ascii="Calibri" w:eastAsia="Calibri" w:hAnsi="Calibri" w:cs="Calibri"/>
      <w:color w:val="000000"/>
      <w:sz w:val="24"/>
      <w:szCs w:val="24"/>
      <w:lang w:eastAsia="de-DE"/>
    </w:rPr>
  </w:style>
  <w:style w:type="paragraph" w:styleId="Listenabsatz">
    <w:name w:val="List Paragraph"/>
    <w:basedOn w:val="Standard"/>
    <w:uiPriority w:val="34"/>
    <w:qFormat/>
    <w:rsid w:val="001350A0"/>
    <w:pPr>
      <w:spacing w:after="0" w:line="240" w:lineRule="auto"/>
      <w:ind w:left="720"/>
      <w:contextualSpacing/>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944F8"/>
    <w:rPr>
      <w:sz w:val="18"/>
      <w:szCs w:val="18"/>
    </w:rPr>
  </w:style>
  <w:style w:type="paragraph" w:styleId="Kommentartext">
    <w:name w:val="annotation text"/>
    <w:basedOn w:val="Standard"/>
    <w:link w:val="KommentartextZeichen"/>
    <w:uiPriority w:val="99"/>
    <w:semiHidden/>
    <w:unhideWhenUsed/>
    <w:rsid w:val="008944F8"/>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8944F8"/>
    <w:rPr>
      <w:sz w:val="24"/>
      <w:szCs w:val="24"/>
    </w:rPr>
  </w:style>
  <w:style w:type="paragraph" w:styleId="Kommentarthema">
    <w:name w:val="annotation subject"/>
    <w:basedOn w:val="Kommentartext"/>
    <w:next w:val="Kommentartext"/>
    <w:link w:val="KommentarthemaZeichen"/>
    <w:uiPriority w:val="99"/>
    <w:semiHidden/>
    <w:unhideWhenUsed/>
    <w:rsid w:val="008944F8"/>
    <w:rPr>
      <w:b/>
      <w:bCs/>
      <w:sz w:val="20"/>
      <w:szCs w:val="20"/>
    </w:rPr>
  </w:style>
  <w:style w:type="character" w:customStyle="1" w:styleId="KommentarthemaZeichen">
    <w:name w:val="Kommentarthema Zeichen"/>
    <w:basedOn w:val="KommentartextZeichen"/>
    <w:link w:val="Kommentarthema"/>
    <w:uiPriority w:val="99"/>
    <w:semiHidden/>
    <w:rsid w:val="008944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8412-0D90-CB4C-8F9F-29C95E6B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1681</Words>
  <Characters>10596</Characters>
  <Application>Microsoft Macintosh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Buhl</dc:creator>
  <cp:lastModifiedBy>Dr. Manuel Schneider</cp:lastModifiedBy>
  <cp:revision>2</cp:revision>
  <cp:lastPrinted>2016-02-25T11:32:00Z</cp:lastPrinted>
  <dcterms:created xsi:type="dcterms:W3CDTF">2016-10-04T12:37:00Z</dcterms:created>
  <dcterms:modified xsi:type="dcterms:W3CDTF">2016-10-04T12:37:00Z</dcterms:modified>
</cp:coreProperties>
</file>